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DDC" w:rsidRPr="00681D27" w:rsidRDefault="00D57EDC" w:rsidP="00BA3DDC">
      <w:pPr>
        <w:widowControl w:val="0"/>
        <w:autoSpaceDE w:val="0"/>
        <w:autoSpaceDN w:val="0"/>
        <w:spacing w:after="0" w:line="240" w:lineRule="auto"/>
        <w:jc w:val="center"/>
        <w:rPr>
          <w:rFonts w:ascii="Times New Roman" w:eastAsia="Times New Roman" w:hAnsi="Times New Roman"/>
          <w:color w:val="000000"/>
          <w:sz w:val="28"/>
          <w:szCs w:val="28"/>
          <w:lang w:eastAsia="ru-RU"/>
        </w:rPr>
      </w:pPr>
      <w:r>
        <w:rPr>
          <w:noProof/>
          <w:szCs w:val="28"/>
          <w:lang w:eastAsia="ru-RU"/>
        </w:rPr>
        <w:drawing>
          <wp:inline distT="0" distB="0" distL="0" distR="0">
            <wp:extent cx="5407025" cy="2449195"/>
            <wp:effectExtent l="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srcRect/>
                    <a:stretch>
                      <a:fillRect/>
                    </a:stretch>
                  </pic:blipFill>
                  <pic:spPr bwMode="auto">
                    <a:xfrm>
                      <a:off x="0" y="0"/>
                      <a:ext cx="5407025" cy="2449195"/>
                    </a:xfrm>
                    <a:prstGeom prst="rect">
                      <a:avLst/>
                    </a:prstGeom>
                    <a:noFill/>
                    <a:ln w="9525">
                      <a:noFill/>
                      <a:miter lim="800000"/>
                      <a:headEnd/>
                      <a:tailEnd/>
                    </a:ln>
                  </pic:spPr>
                </pic:pic>
              </a:graphicData>
            </a:graphic>
          </wp:inline>
        </w:drawing>
      </w:r>
    </w:p>
    <w:p w:rsidR="00BA3DDC" w:rsidRPr="009216BC" w:rsidRDefault="0073091D" w:rsidP="0073091D">
      <w:pPr>
        <w:widowControl w:val="0"/>
        <w:tabs>
          <w:tab w:val="left" w:pos="1590"/>
          <w:tab w:val="left" w:pos="7463"/>
        </w:tabs>
        <w:autoSpaceDE w:val="0"/>
        <w:autoSpaceDN w:val="0"/>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28.12.2021</w:t>
      </w:r>
      <w:r>
        <w:rPr>
          <w:rFonts w:ascii="Arial" w:eastAsia="Times New Roman" w:hAnsi="Arial" w:cs="Arial"/>
          <w:color w:val="000000"/>
          <w:sz w:val="24"/>
          <w:szCs w:val="24"/>
          <w:lang w:eastAsia="ru-RU"/>
        </w:rPr>
        <w:tab/>
        <w:t>877-п</w:t>
      </w:r>
    </w:p>
    <w:p w:rsidR="00BA3DDC" w:rsidRPr="009216BC" w:rsidRDefault="00BA3DDC" w:rsidP="00BA3DDC">
      <w:pPr>
        <w:widowControl w:val="0"/>
        <w:autoSpaceDE w:val="0"/>
        <w:autoSpaceDN w:val="0"/>
        <w:spacing w:after="0" w:line="240" w:lineRule="auto"/>
        <w:jc w:val="both"/>
        <w:rPr>
          <w:rFonts w:ascii="Arial" w:eastAsia="Times New Roman" w:hAnsi="Arial" w:cs="Arial"/>
          <w:color w:val="000000"/>
          <w:sz w:val="24"/>
          <w:szCs w:val="24"/>
          <w:lang w:eastAsia="ru-RU"/>
        </w:rPr>
      </w:pPr>
    </w:p>
    <w:p w:rsidR="00BA3DDC" w:rsidRPr="009216BC" w:rsidRDefault="00BA3DDC" w:rsidP="00BA3DDC">
      <w:pPr>
        <w:pStyle w:val="ConsPlusNormal"/>
        <w:jc w:val="both"/>
        <w:rPr>
          <w:rFonts w:ascii="Arial" w:hAnsi="Arial" w:cs="Arial"/>
          <w:color w:val="FF0000"/>
          <w:sz w:val="24"/>
          <w:szCs w:val="24"/>
        </w:rPr>
      </w:pPr>
      <w:r w:rsidRPr="009216BC">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Pr="009216BC">
        <w:rPr>
          <w:rFonts w:ascii="Arial" w:hAnsi="Arial" w:cs="Arial"/>
          <w:sz w:val="24"/>
          <w:szCs w:val="24"/>
        </w:rPr>
        <w:t>по предварительному согласованию предоставления земельных участков</w:t>
      </w:r>
    </w:p>
    <w:p w:rsidR="00BA3DDC" w:rsidRPr="009216BC" w:rsidRDefault="00BA3DDC" w:rsidP="00BA3DDC">
      <w:pPr>
        <w:widowControl w:val="0"/>
        <w:autoSpaceDE w:val="0"/>
        <w:autoSpaceDN w:val="0"/>
        <w:spacing w:after="0" w:line="240" w:lineRule="auto"/>
        <w:jc w:val="both"/>
        <w:rPr>
          <w:rFonts w:ascii="Arial" w:eastAsia="Times New Roman" w:hAnsi="Arial" w:cs="Arial"/>
          <w:color w:val="000000"/>
          <w:sz w:val="24"/>
          <w:szCs w:val="24"/>
          <w:lang w:eastAsia="ru-RU"/>
        </w:rPr>
      </w:pPr>
    </w:p>
    <w:p w:rsidR="000F6FB2" w:rsidRPr="009216BC" w:rsidRDefault="000F6FB2" w:rsidP="00BA3DDC">
      <w:pPr>
        <w:widowControl w:val="0"/>
        <w:autoSpaceDE w:val="0"/>
        <w:autoSpaceDN w:val="0"/>
        <w:spacing w:after="0" w:line="240" w:lineRule="auto"/>
        <w:jc w:val="both"/>
        <w:rPr>
          <w:rFonts w:ascii="Arial" w:eastAsia="Times New Roman" w:hAnsi="Arial" w:cs="Arial"/>
          <w:color w:val="000000"/>
          <w:sz w:val="24"/>
          <w:szCs w:val="24"/>
          <w:lang w:eastAsia="ru-RU"/>
        </w:rPr>
      </w:pPr>
    </w:p>
    <w:p w:rsidR="00BA3DDC" w:rsidRPr="009216BC" w:rsidRDefault="00E9028C" w:rsidP="00BA3DDC">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hAnsi="Arial" w:cs="Arial"/>
          <w:color w:val="000000"/>
          <w:sz w:val="24"/>
          <w:szCs w:val="24"/>
        </w:rPr>
        <w:t xml:space="preserve">В соответствии </w:t>
      </w:r>
      <w:r w:rsidR="003B2E1A" w:rsidRPr="009216BC">
        <w:rPr>
          <w:rFonts w:ascii="Arial" w:hAnsi="Arial" w:cs="Arial"/>
          <w:color w:val="000000"/>
          <w:sz w:val="24"/>
          <w:szCs w:val="24"/>
        </w:rPr>
        <w:t xml:space="preserve">с </w:t>
      </w:r>
      <w:r w:rsidRPr="009216BC">
        <w:rPr>
          <w:rFonts w:ascii="Arial" w:hAnsi="Arial" w:cs="Arial"/>
          <w:color w:val="000000"/>
          <w:sz w:val="24"/>
          <w:szCs w:val="24"/>
        </w:rPr>
        <w:t>Земельны</w:t>
      </w:r>
      <w:r w:rsidR="003B2E1A" w:rsidRPr="009216BC">
        <w:rPr>
          <w:rFonts w:ascii="Arial" w:hAnsi="Arial" w:cs="Arial"/>
          <w:color w:val="000000"/>
          <w:sz w:val="24"/>
          <w:szCs w:val="24"/>
        </w:rPr>
        <w:t>м</w:t>
      </w:r>
      <w:r w:rsidRPr="009216BC">
        <w:rPr>
          <w:rFonts w:ascii="Arial" w:hAnsi="Arial" w:cs="Arial"/>
          <w:color w:val="000000"/>
          <w:sz w:val="24"/>
          <w:szCs w:val="24"/>
        </w:rPr>
        <w:t xml:space="preserve"> кодекс</w:t>
      </w:r>
      <w:r w:rsidR="003B2E1A" w:rsidRPr="009216BC">
        <w:rPr>
          <w:rFonts w:ascii="Arial" w:hAnsi="Arial" w:cs="Arial"/>
          <w:color w:val="000000"/>
          <w:sz w:val="24"/>
          <w:szCs w:val="24"/>
        </w:rPr>
        <w:t>ом</w:t>
      </w:r>
      <w:r w:rsidRPr="009216BC">
        <w:rPr>
          <w:rFonts w:ascii="Arial" w:hAnsi="Arial" w:cs="Arial"/>
          <w:color w:val="000000"/>
          <w:sz w:val="24"/>
          <w:szCs w:val="24"/>
        </w:rPr>
        <w:t xml:space="preserve"> Российской Федерации, Федеральным </w:t>
      </w:r>
      <w:hyperlink r:id="rId9" w:history="1">
        <w:r w:rsidRPr="009216BC">
          <w:rPr>
            <w:rFonts w:ascii="Arial" w:hAnsi="Arial" w:cs="Arial"/>
            <w:color w:val="000000"/>
            <w:sz w:val="24"/>
            <w:szCs w:val="24"/>
          </w:rPr>
          <w:t>законом</w:t>
        </w:r>
      </w:hyperlink>
      <w:r w:rsidRPr="009216BC">
        <w:rPr>
          <w:rFonts w:ascii="Arial" w:hAnsi="Arial" w:cs="Arial"/>
          <w:color w:val="000000"/>
          <w:sz w:val="24"/>
          <w:szCs w:val="24"/>
        </w:rPr>
        <w:t xml:space="preserve"> от 27.07.2010 № 210-ФЗ «Об организации предоставления государственных и муниципальных услуг», Распоряжением администрации Шарыповского муниципального округа Красноярского края от 09.06.2021 №289 «Об утверждении перечня муниципальных услуг и разработке административных регламентов предоставления муниципальных услуг», </w:t>
      </w:r>
      <w:r w:rsidR="00BE1024" w:rsidRPr="009216BC">
        <w:rPr>
          <w:rFonts w:ascii="Arial" w:hAnsi="Arial" w:cs="Arial"/>
          <w:color w:val="000000"/>
          <w:sz w:val="24"/>
          <w:szCs w:val="24"/>
        </w:rPr>
        <w:t xml:space="preserve">Постановлением администрации Шарыповского муниципального округа Красноярского края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003B2E1A" w:rsidRPr="009216BC">
        <w:rPr>
          <w:rFonts w:ascii="Arial" w:hAnsi="Arial" w:cs="Arial"/>
          <w:color w:val="000000"/>
          <w:sz w:val="24"/>
          <w:szCs w:val="24"/>
        </w:rPr>
        <w:t xml:space="preserve">руководствуясь </w:t>
      </w:r>
      <w:r w:rsidR="00BE1024" w:rsidRPr="009216BC">
        <w:rPr>
          <w:rFonts w:ascii="Arial" w:hAnsi="Arial" w:cs="Arial"/>
          <w:color w:val="000000"/>
          <w:sz w:val="24"/>
          <w:szCs w:val="24"/>
        </w:rPr>
        <w:t>ст.38</w:t>
      </w:r>
      <w:r w:rsidRPr="009216BC">
        <w:rPr>
          <w:rFonts w:ascii="Arial" w:hAnsi="Arial" w:cs="Arial"/>
          <w:color w:val="000000"/>
          <w:sz w:val="24"/>
          <w:szCs w:val="24"/>
        </w:rPr>
        <w:t xml:space="preserve"> Устава Шарыповского муниципального округа</w:t>
      </w:r>
      <w:r w:rsidRPr="009216BC">
        <w:rPr>
          <w:rFonts w:ascii="Arial" w:eastAsia="Times New Roman" w:hAnsi="Arial" w:cs="Arial"/>
          <w:sz w:val="24"/>
          <w:szCs w:val="24"/>
          <w:lang w:eastAsia="ru-RU"/>
        </w:rPr>
        <w:t>,</w:t>
      </w:r>
      <w:r w:rsidR="00BA3DDC" w:rsidRPr="009216BC">
        <w:rPr>
          <w:rFonts w:ascii="Arial" w:eastAsia="Times New Roman" w:hAnsi="Arial" w:cs="Arial"/>
          <w:sz w:val="24"/>
          <w:szCs w:val="24"/>
          <w:lang w:eastAsia="ru-RU"/>
        </w:rPr>
        <w:t xml:space="preserve"> </w:t>
      </w:r>
    </w:p>
    <w:p w:rsidR="00BA3DDC" w:rsidRPr="009216BC" w:rsidRDefault="00BA3DDC" w:rsidP="0034237E">
      <w:pPr>
        <w:widowControl w:val="0"/>
        <w:autoSpaceDE w:val="0"/>
        <w:autoSpaceDN w:val="0"/>
        <w:spacing w:after="0" w:line="240" w:lineRule="auto"/>
        <w:jc w:val="both"/>
        <w:rPr>
          <w:rFonts w:ascii="Arial" w:eastAsia="Times New Roman" w:hAnsi="Arial" w:cs="Arial"/>
          <w:color w:val="000000"/>
          <w:sz w:val="24"/>
          <w:szCs w:val="24"/>
          <w:lang w:eastAsia="ru-RU"/>
        </w:rPr>
      </w:pPr>
      <w:r w:rsidRPr="009216BC">
        <w:rPr>
          <w:rFonts w:ascii="Arial" w:eastAsia="Times New Roman" w:hAnsi="Arial" w:cs="Arial"/>
          <w:color w:val="000000"/>
          <w:sz w:val="24"/>
          <w:szCs w:val="24"/>
          <w:lang w:eastAsia="ru-RU"/>
        </w:rPr>
        <w:t>ПОСТАНОВЛЯЮ:</w:t>
      </w:r>
    </w:p>
    <w:p w:rsidR="00BA3DDC" w:rsidRPr="009216BC" w:rsidRDefault="002F0800" w:rsidP="00185457">
      <w:pPr>
        <w:pStyle w:val="ConsPlusNormal"/>
        <w:ind w:firstLine="709"/>
        <w:jc w:val="both"/>
        <w:rPr>
          <w:rFonts w:ascii="Arial" w:hAnsi="Arial" w:cs="Arial"/>
          <w:color w:val="000000"/>
          <w:sz w:val="24"/>
          <w:szCs w:val="24"/>
        </w:rPr>
      </w:pPr>
      <w:r w:rsidRPr="009216BC">
        <w:rPr>
          <w:rFonts w:ascii="Arial" w:hAnsi="Arial" w:cs="Arial"/>
          <w:color w:val="000000"/>
          <w:sz w:val="24"/>
          <w:szCs w:val="24"/>
        </w:rPr>
        <w:t>1.</w:t>
      </w:r>
      <w:r w:rsidR="00BA3DDC" w:rsidRPr="009216BC">
        <w:rPr>
          <w:rFonts w:ascii="Arial" w:hAnsi="Arial" w:cs="Arial"/>
          <w:color w:val="000000"/>
          <w:sz w:val="24"/>
          <w:szCs w:val="24"/>
        </w:rPr>
        <w:t xml:space="preserve">Утвердить Административный </w:t>
      </w:r>
      <w:hyperlink w:anchor="P38" w:history="1">
        <w:r w:rsidR="00BA3DDC" w:rsidRPr="009216BC">
          <w:rPr>
            <w:rFonts w:ascii="Arial" w:hAnsi="Arial" w:cs="Arial"/>
            <w:color w:val="000000"/>
            <w:sz w:val="24"/>
            <w:szCs w:val="24"/>
          </w:rPr>
          <w:t>регламент</w:t>
        </w:r>
      </w:hyperlink>
      <w:r w:rsidR="00BA3DDC" w:rsidRPr="009216BC">
        <w:rPr>
          <w:rFonts w:ascii="Arial" w:hAnsi="Arial" w:cs="Arial"/>
          <w:color w:val="000000"/>
          <w:sz w:val="24"/>
          <w:szCs w:val="24"/>
        </w:rPr>
        <w:t xml:space="preserve"> предоставления муниципальной услуги </w:t>
      </w:r>
      <w:r w:rsidR="00BA3DDC" w:rsidRPr="009216BC">
        <w:rPr>
          <w:rFonts w:ascii="Arial" w:hAnsi="Arial" w:cs="Arial"/>
          <w:sz w:val="24"/>
          <w:szCs w:val="24"/>
        </w:rPr>
        <w:t xml:space="preserve">по предварительному согласованию предоставления земельных участков </w:t>
      </w:r>
      <w:r w:rsidR="00BA3DDC" w:rsidRPr="009216BC">
        <w:rPr>
          <w:rFonts w:ascii="Arial" w:hAnsi="Arial" w:cs="Arial"/>
          <w:color w:val="000000"/>
          <w:sz w:val="24"/>
          <w:szCs w:val="24"/>
        </w:rPr>
        <w:t>согласно приложению.</w:t>
      </w:r>
    </w:p>
    <w:p w:rsidR="00E9028C" w:rsidRPr="009216BC" w:rsidRDefault="002F0800" w:rsidP="00185457">
      <w:pPr>
        <w:pStyle w:val="ConsPlusNormal"/>
        <w:ind w:firstLine="709"/>
        <w:jc w:val="both"/>
        <w:rPr>
          <w:rFonts w:ascii="Arial" w:hAnsi="Arial" w:cs="Arial"/>
          <w:sz w:val="24"/>
          <w:szCs w:val="24"/>
        </w:rPr>
      </w:pPr>
      <w:r w:rsidRPr="009216BC">
        <w:rPr>
          <w:rFonts w:ascii="Arial" w:hAnsi="Arial" w:cs="Arial"/>
          <w:sz w:val="24"/>
          <w:szCs w:val="24"/>
        </w:rPr>
        <w:t>2</w:t>
      </w:r>
      <w:r w:rsidR="00185457" w:rsidRPr="009216BC">
        <w:rPr>
          <w:rFonts w:ascii="Arial" w:hAnsi="Arial" w:cs="Arial"/>
          <w:sz w:val="24"/>
          <w:szCs w:val="24"/>
        </w:rPr>
        <w:t>.</w:t>
      </w:r>
      <w:r w:rsidR="0034237E" w:rsidRPr="009216BC">
        <w:rPr>
          <w:rFonts w:ascii="Arial" w:hAnsi="Arial" w:cs="Arial"/>
          <w:sz w:val="24"/>
          <w:szCs w:val="24"/>
        </w:rPr>
        <w:t>Признать утратившим силу п</w:t>
      </w:r>
      <w:r w:rsidR="00E9028C" w:rsidRPr="009216BC">
        <w:rPr>
          <w:rFonts w:ascii="Arial" w:hAnsi="Arial" w:cs="Arial"/>
          <w:sz w:val="24"/>
          <w:szCs w:val="24"/>
        </w:rPr>
        <w:t xml:space="preserve">остановление </w:t>
      </w:r>
      <w:r w:rsidR="0034237E" w:rsidRPr="009216BC">
        <w:rPr>
          <w:rFonts w:ascii="Arial" w:hAnsi="Arial" w:cs="Arial"/>
          <w:sz w:val="24"/>
          <w:szCs w:val="24"/>
        </w:rPr>
        <w:t xml:space="preserve">администрации Шарыповского района </w:t>
      </w:r>
      <w:r w:rsidR="00AF0231" w:rsidRPr="009216BC">
        <w:rPr>
          <w:rFonts w:ascii="Arial" w:hAnsi="Arial" w:cs="Arial"/>
          <w:sz w:val="24"/>
          <w:szCs w:val="24"/>
        </w:rPr>
        <w:t xml:space="preserve">от 21.01.2019 </w:t>
      </w:r>
      <w:r w:rsidR="00E9028C" w:rsidRPr="009216BC">
        <w:rPr>
          <w:rFonts w:ascii="Arial" w:hAnsi="Arial" w:cs="Arial"/>
          <w:sz w:val="24"/>
          <w:szCs w:val="24"/>
        </w:rPr>
        <w:t xml:space="preserve">№20-п </w:t>
      </w:r>
      <w:r w:rsidR="00AF0231" w:rsidRPr="009216BC">
        <w:rPr>
          <w:rFonts w:ascii="Arial" w:hAnsi="Arial" w:cs="Arial"/>
          <w:sz w:val="24"/>
          <w:szCs w:val="24"/>
        </w:rPr>
        <w:t>«</w:t>
      </w:r>
      <w:r w:rsidR="00AF0231" w:rsidRPr="009216BC">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00AF0231" w:rsidRPr="009216BC">
        <w:rPr>
          <w:rFonts w:ascii="Arial" w:hAnsi="Arial" w:cs="Arial"/>
          <w:sz w:val="24"/>
          <w:szCs w:val="24"/>
        </w:rPr>
        <w:t>по предварительному согласованию предоставления земельных участков»</w:t>
      </w:r>
      <w:r w:rsidR="00E9028C" w:rsidRPr="009216BC">
        <w:rPr>
          <w:rFonts w:ascii="Arial" w:hAnsi="Arial" w:cs="Arial"/>
          <w:sz w:val="24"/>
          <w:szCs w:val="24"/>
        </w:rPr>
        <w:t>.</w:t>
      </w:r>
    </w:p>
    <w:p w:rsidR="00BA3DDC" w:rsidRPr="009216BC" w:rsidRDefault="00185457" w:rsidP="00185457">
      <w:pPr>
        <w:pStyle w:val="ConsPlusNormal"/>
        <w:ind w:firstLine="709"/>
        <w:jc w:val="both"/>
        <w:rPr>
          <w:rFonts w:ascii="Arial" w:hAnsi="Arial" w:cs="Arial"/>
          <w:sz w:val="24"/>
          <w:szCs w:val="24"/>
        </w:rPr>
      </w:pPr>
      <w:r w:rsidRPr="009216BC">
        <w:rPr>
          <w:rFonts w:ascii="Arial" w:hAnsi="Arial" w:cs="Arial"/>
          <w:sz w:val="24"/>
          <w:szCs w:val="24"/>
        </w:rPr>
        <w:t>3.</w:t>
      </w:r>
      <w:r w:rsidR="00BA3DDC" w:rsidRPr="009216BC">
        <w:rPr>
          <w:rFonts w:ascii="Arial" w:hAnsi="Arial" w:cs="Arial"/>
          <w:sz w:val="24"/>
          <w:szCs w:val="24"/>
        </w:rPr>
        <w:t xml:space="preserve">Контроль исполнения постановления возложить на </w:t>
      </w:r>
      <w:r w:rsidR="00E9028C" w:rsidRPr="009216BC">
        <w:rPr>
          <w:rFonts w:ascii="Arial" w:hAnsi="Arial" w:cs="Arial"/>
          <w:sz w:val="24"/>
          <w:szCs w:val="24"/>
        </w:rPr>
        <w:t>М.В. Поддубкова, заместителя главы округа по земельно-имущественным отношениям, начальник</w:t>
      </w:r>
      <w:r w:rsidR="005F0D2D" w:rsidRPr="009216BC">
        <w:rPr>
          <w:rFonts w:ascii="Arial" w:hAnsi="Arial" w:cs="Arial"/>
          <w:sz w:val="24"/>
          <w:szCs w:val="24"/>
        </w:rPr>
        <w:t>а</w:t>
      </w:r>
      <w:r w:rsidR="00E9028C" w:rsidRPr="009216BC">
        <w:rPr>
          <w:rFonts w:ascii="Arial" w:hAnsi="Arial" w:cs="Arial"/>
          <w:sz w:val="24"/>
          <w:szCs w:val="24"/>
        </w:rPr>
        <w:t xml:space="preserve"> отдела сельского хозяйства.</w:t>
      </w:r>
    </w:p>
    <w:p w:rsidR="00BA3DDC" w:rsidRPr="009216BC" w:rsidRDefault="00185457" w:rsidP="00185457">
      <w:pPr>
        <w:spacing w:after="0" w:line="0" w:lineRule="atLeast"/>
        <w:ind w:firstLine="709"/>
        <w:jc w:val="both"/>
        <w:rPr>
          <w:rFonts w:ascii="Arial" w:eastAsia="Times New Roman" w:hAnsi="Arial" w:cs="Arial"/>
          <w:sz w:val="24"/>
          <w:szCs w:val="24"/>
        </w:rPr>
      </w:pPr>
      <w:r w:rsidRPr="009216BC">
        <w:rPr>
          <w:rFonts w:ascii="Arial" w:eastAsia="Times New Roman" w:hAnsi="Arial" w:cs="Arial"/>
          <w:bCs/>
          <w:sz w:val="24"/>
          <w:szCs w:val="24"/>
        </w:rPr>
        <w:t>4.</w:t>
      </w:r>
      <w:r w:rsidR="00BA3DDC" w:rsidRPr="009216BC">
        <w:rPr>
          <w:rFonts w:ascii="Arial" w:eastAsia="Times New Roman" w:hAnsi="Arial" w:cs="Arial"/>
          <w:bCs/>
          <w:sz w:val="24"/>
          <w:szCs w:val="24"/>
        </w:rPr>
        <w:t xml:space="preserve">Постановление вступает в силу в день, следующий за днем его официального опубликования </w:t>
      </w:r>
      <w:r w:rsidR="00BA3DDC" w:rsidRPr="009216BC">
        <w:rPr>
          <w:rFonts w:ascii="Arial" w:eastAsia="Times New Roman" w:hAnsi="Arial" w:cs="Arial"/>
          <w:sz w:val="24"/>
          <w:szCs w:val="24"/>
        </w:rPr>
        <w:t xml:space="preserve">в официальном печатном издании «Ведомости Шарыповского района» и подлежит размещению на официальном сайте Шарыповского </w:t>
      </w:r>
      <w:r w:rsidR="004212C1" w:rsidRPr="009216BC">
        <w:rPr>
          <w:rFonts w:ascii="Arial" w:eastAsia="Times New Roman" w:hAnsi="Arial" w:cs="Arial"/>
          <w:sz w:val="24"/>
          <w:szCs w:val="24"/>
        </w:rPr>
        <w:t>муниципального округа</w:t>
      </w:r>
      <w:r w:rsidR="00BA3DDC" w:rsidRPr="009216BC">
        <w:rPr>
          <w:rFonts w:ascii="Arial" w:eastAsia="Times New Roman" w:hAnsi="Arial" w:cs="Arial"/>
          <w:sz w:val="24"/>
          <w:szCs w:val="24"/>
        </w:rPr>
        <w:t xml:space="preserve"> в сети Интернет</w:t>
      </w:r>
      <w:r w:rsidR="00BA3DDC" w:rsidRPr="009216BC">
        <w:rPr>
          <w:rFonts w:ascii="Arial" w:hAnsi="Arial" w:cs="Arial"/>
          <w:sz w:val="24"/>
          <w:szCs w:val="24"/>
        </w:rPr>
        <w:t>.</w:t>
      </w:r>
    </w:p>
    <w:p w:rsidR="00BA3DDC" w:rsidRPr="009216BC" w:rsidRDefault="00BA3DDC" w:rsidP="00BA3DDC">
      <w:pPr>
        <w:spacing w:after="0" w:line="240" w:lineRule="auto"/>
        <w:ind w:firstLine="709"/>
        <w:jc w:val="both"/>
        <w:rPr>
          <w:rFonts w:ascii="Arial" w:hAnsi="Arial" w:cs="Arial"/>
          <w:sz w:val="24"/>
          <w:szCs w:val="24"/>
        </w:rPr>
      </w:pPr>
    </w:p>
    <w:p w:rsidR="00BE1024" w:rsidRPr="009216BC" w:rsidRDefault="00BE1024" w:rsidP="00BE1024">
      <w:pPr>
        <w:spacing w:after="0" w:line="228" w:lineRule="auto"/>
        <w:jc w:val="both"/>
        <w:rPr>
          <w:rFonts w:ascii="Arial" w:hAnsi="Arial" w:cs="Arial"/>
          <w:sz w:val="24"/>
          <w:szCs w:val="24"/>
        </w:rPr>
      </w:pPr>
    </w:p>
    <w:p w:rsidR="004D6AB6" w:rsidRPr="009216BC" w:rsidRDefault="00AD0532" w:rsidP="00BE1024">
      <w:pPr>
        <w:spacing w:after="0" w:line="228" w:lineRule="auto"/>
        <w:jc w:val="both"/>
        <w:rPr>
          <w:rFonts w:ascii="Arial" w:hAnsi="Arial" w:cs="Arial"/>
          <w:sz w:val="24"/>
          <w:szCs w:val="24"/>
        </w:rPr>
      </w:pPr>
      <w:r w:rsidRPr="009216BC">
        <w:rPr>
          <w:rFonts w:ascii="Arial" w:hAnsi="Arial" w:cs="Arial"/>
          <w:sz w:val="24"/>
          <w:szCs w:val="24"/>
        </w:rPr>
        <w:t>Г</w:t>
      </w:r>
      <w:r w:rsidR="00BA3DDC" w:rsidRPr="009216BC">
        <w:rPr>
          <w:rFonts w:ascii="Arial" w:hAnsi="Arial" w:cs="Arial"/>
          <w:sz w:val="24"/>
          <w:szCs w:val="24"/>
        </w:rPr>
        <w:t>лав</w:t>
      </w:r>
      <w:r w:rsidRPr="009216BC">
        <w:rPr>
          <w:rFonts w:ascii="Arial" w:hAnsi="Arial" w:cs="Arial"/>
          <w:sz w:val="24"/>
          <w:szCs w:val="24"/>
        </w:rPr>
        <w:t>а</w:t>
      </w:r>
      <w:r w:rsidR="00BA3DDC" w:rsidRPr="009216BC">
        <w:rPr>
          <w:rFonts w:ascii="Arial" w:hAnsi="Arial" w:cs="Arial"/>
          <w:sz w:val="24"/>
          <w:szCs w:val="24"/>
        </w:rPr>
        <w:t xml:space="preserve"> </w:t>
      </w:r>
      <w:r w:rsidRPr="009216BC">
        <w:rPr>
          <w:rFonts w:ascii="Arial" w:hAnsi="Arial" w:cs="Arial"/>
          <w:sz w:val="24"/>
          <w:szCs w:val="24"/>
        </w:rPr>
        <w:t xml:space="preserve">округа   </w:t>
      </w:r>
      <w:r w:rsidR="00BA3DDC" w:rsidRPr="009216BC">
        <w:rPr>
          <w:rFonts w:ascii="Arial" w:hAnsi="Arial" w:cs="Arial"/>
          <w:sz w:val="24"/>
          <w:szCs w:val="24"/>
        </w:rPr>
        <w:tab/>
      </w:r>
      <w:r w:rsidR="00BA3DDC" w:rsidRPr="009216BC">
        <w:rPr>
          <w:rFonts w:ascii="Arial" w:hAnsi="Arial" w:cs="Arial"/>
          <w:sz w:val="24"/>
          <w:szCs w:val="24"/>
        </w:rPr>
        <w:tab/>
      </w:r>
      <w:r w:rsidR="00BA3DDC" w:rsidRPr="009216BC">
        <w:rPr>
          <w:rFonts w:ascii="Arial" w:hAnsi="Arial" w:cs="Arial"/>
          <w:sz w:val="24"/>
          <w:szCs w:val="24"/>
        </w:rPr>
        <w:tab/>
      </w:r>
      <w:r w:rsidR="00EE5977" w:rsidRPr="009216BC">
        <w:rPr>
          <w:rFonts w:ascii="Arial" w:hAnsi="Arial" w:cs="Arial"/>
          <w:sz w:val="24"/>
          <w:szCs w:val="24"/>
        </w:rPr>
        <w:t xml:space="preserve">       </w:t>
      </w:r>
      <w:r w:rsidR="00BA3DDC" w:rsidRPr="009216BC">
        <w:rPr>
          <w:rFonts w:ascii="Arial" w:hAnsi="Arial" w:cs="Arial"/>
          <w:sz w:val="24"/>
          <w:szCs w:val="24"/>
        </w:rPr>
        <w:tab/>
      </w:r>
      <w:r w:rsidRPr="009216BC">
        <w:rPr>
          <w:rFonts w:ascii="Arial" w:hAnsi="Arial" w:cs="Arial"/>
          <w:sz w:val="24"/>
          <w:szCs w:val="24"/>
        </w:rPr>
        <w:t xml:space="preserve"> </w:t>
      </w:r>
      <w:r w:rsidR="00BA3DDC" w:rsidRPr="009216BC">
        <w:rPr>
          <w:rFonts w:ascii="Arial" w:hAnsi="Arial" w:cs="Arial"/>
          <w:sz w:val="24"/>
          <w:szCs w:val="24"/>
        </w:rPr>
        <w:tab/>
        <w:t xml:space="preserve">                 </w:t>
      </w:r>
      <w:r w:rsidR="005727B6" w:rsidRPr="009216BC">
        <w:rPr>
          <w:rFonts w:ascii="Arial" w:hAnsi="Arial" w:cs="Arial"/>
          <w:sz w:val="24"/>
          <w:szCs w:val="24"/>
        </w:rPr>
        <w:t xml:space="preserve">   </w:t>
      </w:r>
      <w:r w:rsidR="004D6AB6" w:rsidRPr="009216BC">
        <w:rPr>
          <w:rFonts w:ascii="Arial" w:hAnsi="Arial" w:cs="Arial"/>
          <w:sz w:val="24"/>
          <w:szCs w:val="24"/>
        </w:rPr>
        <w:t xml:space="preserve"> </w:t>
      </w:r>
      <w:r w:rsidR="005727B6" w:rsidRPr="009216BC">
        <w:rPr>
          <w:rFonts w:ascii="Arial" w:hAnsi="Arial" w:cs="Arial"/>
          <w:sz w:val="24"/>
          <w:szCs w:val="24"/>
        </w:rPr>
        <w:t xml:space="preserve">       </w:t>
      </w:r>
      <w:r w:rsidR="00EE5977" w:rsidRPr="009216BC">
        <w:rPr>
          <w:rFonts w:ascii="Arial" w:hAnsi="Arial" w:cs="Arial"/>
          <w:sz w:val="24"/>
          <w:szCs w:val="24"/>
        </w:rPr>
        <w:t xml:space="preserve">        </w:t>
      </w:r>
      <w:r w:rsidR="005727B6" w:rsidRPr="009216BC">
        <w:rPr>
          <w:rFonts w:ascii="Arial" w:hAnsi="Arial" w:cs="Arial"/>
          <w:sz w:val="24"/>
          <w:szCs w:val="24"/>
        </w:rPr>
        <w:t xml:space="preserve">     </w:t>
      </w:r>
      <w:r w:rsidR="009216BC">
        <w:rPr>
          <w:rFonts w:ascii="Arial" w:hAnsi="Arial" w:cs="Arial"/>
          <w:sz w:val="24"/>
          <w:szCs w:val="24"/>
        </w:rPr>
        <w:t xml:space="preserve">    </w:t>
      </w:r>
      <w:r w:rsidR="005727B6" w:rsidRPr="009216BC">
        <w:rPr>
          <w:rFonts w:ascii="Arial" w:hAnsi="Arial" w:cs="Arial"/>
          <w:sz w:val="24"/>
          <w:szCs w:val="24"/>
        </w:rPr>
        <w:t xml:space="preserve"> </w:t>
      </w:r>
      <w:r w:rsidR="00AF0231" w:rsidRPr="009216BC">
        <w:rPr>
          <w:rFonts w:ascii="Arial" w:hAnsi="Arial" w:cs="Arial"/>
          <w:sz w:val="24"/>
          <w:szCs w:val="24"/>
        </w:rPr>
        <w:t xml:space="preserve">Г.В. </w:t>
      </w:r>
      <w:r w:rsidR="00EE5977" w:rsidRPr="009216BC">
        <w:rPr>
          <w:rFonts w:ascii="Arial" w:hAnsi="Arial" w:cs="Arial"/>
          <w:sz w:val="24"/>
          <w:szCs w:val="24"/>
        </w:rPr>
        <w:t>Качаев</w:t>
      </w:r>
    </w:p>
    <w:p w:rsidR="004D6AB6" w:rsidRPr="009216BC" w:rsidRDefault="004D6AB6" w:rsidP="00BE1024">
      <w:pPr>
        <w:spacing w:after="0" w:line="228" w:lineRule="auto"/>
        <w:jc w:val="both"/>
        <w:rPr>
          <w:rFonts w:ascii="Arial" w:hAnsi="Arial" w:cs="Arial"/>
          <w:sz w:val="24"/>
          <w:szCs w:val="24"/>
        </w:rPr>
      </w:pPr>
    </w:p>
    <w:p w:rsidR="004D6AB6" w:rsidRPr="009216BC" w:rsidRDefault="004D6AB6" w:rsidP="00BE1024">
      <w:pPr>
        <w:spacing w:after="0" w:line="228" w:lineRule="auto"/>
        <w:jc w:val="both"/>
        <w:rPr>
          <w:rFonts w:ascii="Arial" w:hAnsi="Arial" w:cs="Arial"/>
          <w:sz w:val="24"/>
          <w:szCs w:val="24"/>
        </w:rPr>
      </w:pPr>
    </w:p>
    <w:p w:rsidR="004D6AB6" w:rsidRPr="009216BC" w:rsidRDefault="004D6AB6" w:rsidP="00BE1024">
      <w:pPr>
        <w:spacing w:after="0" w:line="228" w:lineRule="auto"/>
        <w:jc w:val="both"/>
        <w:rPr>
          <w:rFonts w:ascii="Arial" w:hAnsi="Arial" w:cs="Arial"/>
          <w:sz w:val="24"/>
          <w:szCs w:val="24"/>
        </w:rPr>
      </w:pPr>
    </w:p>
    <w:p w:rsidR="009F177B" w:rsidRPr="009216BC" w:rsidRDefault="009F177B" w:rsidP="000474CF">
      <w:pPr>
        <w:pStyle w:val="ConsPlusNormal"/>
        <w:ind w:firstLine="5387"/>
        <w:rPr>
          <w:rFonts w:ascii="Arial" w:hAnsi="Arial" w:cs="Arial"/>
          <w:sz w:val="24"/>
          <w:szCs w:val="24"/>
        </w:rPr>
      </w:pPr>
      <w:r w:rsidRPr="009216BC">
        <w:rPr>
          <w:rFonts w:ascii="Arial" w:hAnsi="Arial" w:cs="Arial"/>
          <w:sz w:val="24"/>
          <w:szCs w:val="24"/>
        </w:rPr>
        <w:lastRenderedPageBreak/>
        <w:t>Приложение</w:t>
      </w:r>
      <w:r w:rsidR="00FE4309" w:rsidRPr="009216BC">
        <w:rPr>
          <w:rFonts w:ascii="Arial" w:hAnsi="Arial" w:cs="Arial"/>
          <w:sz w:val="24"/>
          <w:szCs w:val="24"/>
        </w:rPr>
        <w:t xml:space="preserve"> к</w:t>
      </w:r>
    </w:p>
    <w:p w:rsidR="0034237E" w:rsidRPr="009216BC" w:rsidRDefault="00FE4309" w:rsidP="0034237E">
      <w:pPr>
        <w:pStyle w:val="ConsPlusNormal"/>
        <w:ind w:firstLine="5387"/>
        <w:rPr>
          <w:rFonts w:ascii="Arial" w:hAnsi="Arial" w:cs="Arial"/>
          <w:sz w:val="24"/>
          <w:szCs w:val="24"/>
        </w:rPr>
      </w:pPr>
      <w:r w:rsidRPr="009216BC">
        <w:rPr>
          <w:rFonts w:ascii="Arial" w:hAnsi="Arial" w:cs="Arial"/>
          <w:sz w:val="24"/>
          <w:szCs w:val="24"/>
        </w:rPr>
        <w:t>п</w:t>
      </w:r>
      <w:r w:rsidR="0034237E" w:rsidRPr="009216BC">
        <w:rPr>
          <w:rFonts w:ascii="Arial" w:hAnsi="Arial" w:cs="Arial"/>
          <w:sz w:val="24"/>
          <w:szCs w:val="24"/>
        </w:rPr>
        <w:t>остановлени</w:t>
      </w:r>
      <w:r w:rsidRPr="009216BC">
        <w:rPr>
          <w:rFonts w:ascii="Arial" w:hAnsi="Arial" w:cs="Arial"/>
          <w:sz w:val="24"/>
          <w:szCs w:val="24"/>
        </w:rPr>
        <w:t>ю</w:t>
      </w:r>
      <w:r w:rsidR="0034237E" w:rsidRPr="009216BC">
        <w:rPr>
          <w:rFonts w:ascii="Arial" w:hAnsi="Arial" w:cs="Arial"/>
          <w:sz w:val="24"/>
          <w:szCs w:val="24"/>
        </w:rPr>
        <w:t xml:space="preserve"> администрации </w:t>
      </w:r>
    </w:p>
    <w:p w:rsidR="0034237E" w:rsidRPr="009216BC" w:rsidRDefault="0034237E" w:rsidP="0034237E">
      <w:pPr>
        <w:pStyle w:val="ConsPlusNormal"/>
        <w:ind w:firstLine="5387"/>
        <w:rPr>
          <w:rFonts w:ascii="Arial" w:hAnsi="Arial" w:cs="Arial"/>
          <w:sz w:val="24"/>
          <w:szCs w:val="24"/>
        </w:rPr>
      </w:pPr>
      <w:r w:rsidRPr="009216BC">
        <w:rPr>
          <w:rFonts w:ascii="Arial" w:hAnsi="Arial" w:cs="Arial"/>
          <w:sz w:val="24"/>
          <w:szCs w:val="24"/>
        </w:rPr>
        <w:t>Шарыповского муниципального</w:t>
      </w:r>
    </w:p>
    <w:p w:rsidR="0034237E" w:rsidRPr="009216BC" w:rsidRDefault="0034237E" w:rsidP="0034237E">
      <w:pPr>
        <w:pStyle w:val="ConsPlusNormal"/>
        <w:ind w:firstLine="5387"/>
        <w:rPr>
          <w:rFonts w:ascii="Arial" w:hAnsi="Arial" w:cs="Arial"/>
          <w:sz w:val="24"/>
          <w:szCs w:val="24"/>
        </w:rPr>
      </w:pPr>
      <w:r w:rsidRPr="009216BC">
        <w:rPr>
          <w:rFonts w:ascii="Arial" w:hAnsi="Arial" w:cs="Arial"/>
          <w:sz w:val="24"/>
          <w:szCs w:val="24"/>
        </w:rPr>
        <w:t>округа Красноярского края</w:t>
      </w:r>
    </w:p>
    <w:p w:rsidR="0034237E" w:rsidRPr="009216BC" w:rsidRDefault="0034237E" w:rsidP="0034237E">
      <w:pPr>
        <w:pStyle w:val="ConsPlusTitle"/>
        <w:ind w:firstLine="5387"/>
        <w:rPr>
          <w:rFonts w:ascii="Arial" w:hAnsi="Arial" w:cs="Arial"/>
          <w:b w:val="0"/>
          <w:sz w:val="24"/>
          <w:szCs w:val="24"/>
        </w:rPr>
      </w:pPr>
      <w:r w:rsidRPr="009216BC">
        <w:rPr>
          <w:rFonts w:ascii="Arial" w:hAnsi="Arial" w:cs="Arial"/>
          <w:b w:val="0"/>
          <w:sz w:val="24"/>
          <w:szCs w:val="24"/>
        </w:rPr>
        <w:t xml:space="preserve">от   </w:t>
      </w:r>
      <w:r w:rsidR="0073091D">
        <w:rPr>
          <w:rFonts w:ascii="Arial" w:hAnsi="Arial" w:cs="Arial"/>
          <w:b w:val="0"/>
          <w:sz w:val="24"/>
          <w:szCs w:val="24"/>
        </w:rPr>
        <w:t>28.12.2021</w:t>
      </w:r>
      <w:r w:rsidRPr="009216BC">
        <w:rPr>
          <w:rFonts w:ascii="Arial" w:hAnsi="Arial" w:cs="Arial"/>
          <w:b w:val="0"/>
          <w:sz w:val="24"/>
          <w:szCs w:val="24"/>
        </w:rPr>
        <w:t xml:space="preserve">  № </w:t>
      </w:r>
      <w:r w:rsidR="0073091D">
        <w:rPr>
          <w:rFonts w:ascii="Arial" w:hAnsi="Arial" w:cs="Arial"/>
          <w:b w:val="0"/>
          <w:sz w:val="24"/>
          <w:szCs w:val="24"/>
        </w:rPr>
        <w:t>877-п</w:t>
      </w:r>
      <w:r w:rsidRPr="009216BC">
        <w:rPr>
          <w:rFonts w:ascii="Arial" w:hAnsi="Arial" w:cs="Arial"/>
          <w:b w:val="0"/>
          <w:sz w:val="24"/>
          <w:szCs w:val="24"/>
        </w:rPr>
        <w:t xml:space="preserve">                        </w:t>
      </w:r>
    </w:p>
    <w:p w:rsidR="00F86D86" w:rsidRPr="009216BC" w:rsidRDefault="00F86D86" w:rsidP="00F86D86">
      <w:pPr>
        <w:pStyle w:val="ConsPlusNormal"/>
        <w:jc w:val="center"/>
        <w:rPr>
          <w:rFonts w:ascii="Arial" w:hAnsi="Arial" w:cs="Arial"/>
          <w:sz w:val="24"/>
          <w:szCs w:val="24"/>
        </w:rPr>
      </w:pPr>
    </w:p>
    <w:p w:rsidR="00FE4309" w:rsidRPr="009216BC" w:rsidRDefault="00FE4309" w:rsidP="00F86D86">
      <w:pPr>
        <w:pStyle w:val="ConsPlusNormal"/>
        <w:jc w:val="center"/>
        <w:rPr>
          <w:rFonts w:ascii="Arial" w:hAnsi="Arial" w:cs="Arial"/>
          <w:sz w:val="24"/>
          <w:szCs w:val="24"/>
        </w:rPr>
      </w:pPr>
    </w:p>
    <w:p w:rsidR="000633E2" w:rsidRPr="009216BC" w:rsidRDefault="000633E2" w:rsidP="000633E2">
      <w:pPr>
        <w:pStyle w:val="ConsPlusNormal"/>
        <w:jc w:val="center"/>
        <w:rPr>
          <w:rFonts w:ascii="Arial" w:hAnsi="Arial" w:cs="Arial"/>
          <w:b/>
          <w:sz w:val="24"/>
          <w:szCs w:val="24"/>
        </w:rPr>
      </w:pPr>
      <w:bookmarkStart w:id="0" w:name="P33"/>
      <w:bookmarkEnd w:id="0"/>
      <w:r w:rsidRPr="009216BC">
        <w:rPr>
          <w:rFonts w:ascii="Arial" w:hAnsi="Arial" w:cs="Arial"/>
          <w:b/>
          <w:sz w:val="24"/>
          <w:szCs w:val="24"/>
        </w:rPr>
        <w:t xml:space="preserve">Административный регламент предоставления </w:t>
      </w:r>
      <w:r w:rsidRPr="009216BC">
        <w:rPr>
          <w:rFonts w:ascii="Arial" w:hAnsi="Arial" w:cs="Arial"/>
          <w:b/>
          <w:color w:val="000000"/>
          <w:sz w:val="24"/>
          <w:szCs w:val="24"/>
        </w:rPr>
        <w:t>муниципальной услуги по</w:t>
      </w:r>
      <w:r w:rsidRPr="009216BC">
        <w:rPr>
          <w:rFonts w:ascii="Arial" w:hAnsi="Arial" w:cs="Arial"/>
          <w:b/>
          <w:sz w:val="24"/>
          <w:szCs w:val="24"/>
        </w:rPr>
        <w:t xml:space="preserve"> предварительному согласованию предоставления земельных участков</w: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r w:rsidRPr="009216BC">
        <w:rPr>
          <w:rFonts w:ascii="Arial" w:hAnsi="Arial" w:cs="Arial"/>
          <w:sz w:val="24"/>
          <w:szCs w:val="24"/>
        </w:rPr>
        <w:t>1. Общие положения</w:t>
      </w:r>
    </w:p>
    <w:p w:rsidR="00F86D86" w:rsidRPr="009216BC" w:rsidRDefault="00F86D86" w:rsidP="00F86D86">
      <w:pPr>
        <w:pStyle w:val="ConsPlusNormal"/>
        <w:ind w:firstLine="709"/>
        <w:jc w:val="center"/>
        <w:rPr>
          <w:rFonts w:ascii="Arial" w:hAnsi="Arial" w:cs="Arial"/>
          <w:sz w:val="24"/>
          <w:szCs w:val="24"/>
        </w:rPr>
      </w:pPr>
    </w:p>
    <w:p w:rsidR="00F86D86" w:rsidRPr="009216BC" w:rsidRDefault="00F86D86" w:rsidP="000633E2">
      <w:pPr>
        <w:pStyle w:val="ConsPlusNormal"/>
        <w:ind w:firstLine="709"/>
        <w:jc w:val="both"/>
        <w:rPr>
          <w:rFonts w:ascii="Arial" w:hAnsi="Arial" w:cs="Arial"/>
          <w:sz w:val="24"/>
          <w:szCs w:val="24"/>
        </w:rPr>
      </w:pPr>
      <w:r w:rsidRPr="009216BC">
        <w:rPr>
          <w:rFonts w:ascii="Arial" w:hAnsi="Arial" w:cs="Arial"/>
          <w:sz w:val="24"/>
          <w:szCs w:val="24"/>
        </w:rPr>
        <w:t xml:space="preserve">1.1. </w:t>
      </w:r>
      <w:r w:rsidR="002F5151" w:rsidRPr="009216BC">
        <w:rPr>
          <w:rFonts w:ascii="Arial" w:hAnsi="Arial" w:cs="Arial"/>
          <w:sz w:val="24"/>
          <w:szCs w:val="24"/>
        </w:rPr>
        <w:t>Административный регламент предоставления муниципальной  услуги по предоставлению земельных участков в собственность, аренду на торгах (далее – Административный регламент) является нормативным правовым актом, устанавливающим сроки и последовательность административных процедур (действий) администрации Шарыповского муниципального округа Красноярского края (далее – администрация) при предоставлении муниципальной услуги.</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1.2. Заявителями, которым предоставляется </w:t>
      </w:r>
      <w:r w:rsidR="000633E2" w:rsidRPr="009216BC">
        <w:rPr>
          <w:rFonts w:ascii="Arial" w:hAnsi="Arial" w:cs="Arial"/>
          <w:sz w:val="24"/>
          <w:szCs w:val="24"/>
        </w:rPr>
        <w:t>муниципальная</w:t>
      </w:r>
      <w:r w:rsidRPr="009216BC">
        <w:rPr>
          <w:rFonts w:ascii="Arial" w:hAnsi="Arial" w:cs="Arial"/>
          <w:sz w:val="24"/>
          <w:szCs w:val="24"/>
        </w:rPr>
        <w:t xml:space="preserve"> услуга, являются физические и юридические лица, которые в соответствии </w:t>
      </w:r>
      <w:r w:rsidRPr="009216BC">
        <w:rPr>
          <w:rFonts w:ascii="Arial" w:hAnsi="Arial" w:cs="Arial"/>
          <w:sz w:val="24"/>
          <w:szCs w:val="24"/>
        </w:rPr>
        <w:br/>
        <w:t>с земельным законодательством имеют право на приобретение земельного участка без проведения торгов (далее – заявители).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От имени заявителя может выступать представитель, действующи</w:t>
      </w:r>
      <w:r w:rsidR="002F5151" w:rsidRPr="009216BC">
        <w:rPr>
          <w:rFonts w:ascii="Arial" w:hAnsi="Arial" w:cs="Arial"/>
          <w:sz w:val="24"/>
          <w:szCs w:val="24"/>
        </w:rPr>
        <w:t xml:space="preserve">й </w:t>
      </w:r>
      <w:r w:rsidR="002F5151" w:rsidRPr="009216BC">
        <w:rPr>
          <w:rFonts w:ascii="Arial" w:hAnsi="Arial" w:cs="Arial"/>
          <w:sz w:val="24"/>
          <w:szCs w:val="24"/>
        </w:rPr>
        <w:br/>
        <w:t xml:space="preserve">в силу указания закона или </w:t>
      </w:r>
      <w:r w:rsidRPr="009216BC">
        <w:rPr>
          <w:rFonts w:ascii="Arial" w:hAnsi="Arial" w:cs="Arial"/>
          <w:sz w:val="24"/>
          <w:szCs w:val="24"/>
        </w:rPr>
        <w:t xml:space="preserve">в силу полномочий, основанных </w:t>
      </w:r>
      <w:r w:rsidRPr="009216BC">
        <w:rPr>
          <w:rFonts w:ascii="Arial" w:hAnsi="Arial" w:cs="Arial"/>
          <w:sz w:val="24"/>
          <w:szCs w:val="24"/>
        </w:rPr>
        <w:br/>
        <w:t>на доверенности, оформленной  в соответствии с требованиями законодательства (далее – представитель).</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1.3. Требования к порядку информирования о предоставлении </w:t>
      </w:r>
      <w:r w:rsidR="000633E2" w:rsidRPr="009216BC">
        <w:rPr>
          <w:rFonts w:ascii="Arial" w:hAnsi="Arial" w:cs="Arial"/>
          <w:sz w:val="24"/>
          <w:szCs w:val="24"/>
        </w:rPr>
        <w:t>муниципальной</w:t>
      </w:r>
      <w:r w:rsidRPr="009216BC">
        <w:rPr>
          <w:rFonts w:ascii="Arial" w:hAnsi="Arial" w:cs="Arial"/>
          <w:sz w:val="24"/>
          <w:szCs w:val="24"/>
        </w:rPr>
        <w:t xml:space="preserve"> услуги.</w:t>
      </w:r>
    </w:p>
    <w:p w:rsidR="00A22CE1" w:rsidRPr="009216BC" w:rsidRDefault="00F86D86" w:rsidP="00A22CE1">
      <w:pPr>
        <w:pStyle w:val="ConsPlusNormal"/>
        <w:ind w:firstLine="709"/>
        <w:jc w:val="both"/>
        <w:rPr>
          <w:rFonts w:ascii="Arial" w:hAnsi="Arial" w:cs="Arial"/>
          <w:sz w:val="24"/>
          <w:szCs w:val="24"/>
        </w:rPr>
      </w:pPr>
      <w:r w:rsidRPr="009216BC">
        <w:rPr>
          <w:rFonts w:ascii="Arial" w:hAnsi="Arial" w:cs="Arial"/>
          <w:sz w:val="24"/>
          <w:szCs w:val="24"/>
        </w:rPr>
        <w:t xml:space="preserve">1.3.1. </w:t>
      </w:r>
      <w:r w:rsidR="00A22CE1" w:rsidRPr="009216BC">
        <w:rPr>
          <w:rFonts w:ascii="Arial" w:hAnsi="Arial" w:cs="Arial"/>
          <w:sz w:val="24"/>
          <w:szCs w:val="24"/>
        </w:rPr>
        <w:t>Информация о местонахождении, графике работы и справочных телефонах органа предоставляющего муниципальную услугу:</w:t>
      </w:r>
    </w:p>
    <w:p w:rsidR="00A22CE1" w:rsidRPr="009216BC" w:rsidRDefault="00A22CE1" w:rsidP="00A22CE1">
      <w:pPr>
        <w:pStyle w:val="ConsPlusNormal"/>
        <w:ind w:firstLine="709"/>
        <w:jc w:val="both"/>
        <w:rPr>
          <w:rFonts w:ascii="Arial" w:hAnsi="Arial" w:cs="Arial"/>
          <w:sz w:val="24"/>
          <w:szCs w:val="24"/>
        </w:rPr>
      </w:pPr>
      <w:r w:rsidRPr="009216BC">
        <w:rPr>
          <w:rFonts w:ascii="Arial" w:hAnsi="Arial" w:cs="Arial"/>
          <w:sz w:val="24"/>
          <w:szCs w:val="24"/>
        </w:rPr>
        <w:t xml:space="preserve">место нахождения администрации: 662314, Красноярский край, г. Шарыпово, пл. Революции, 7а; </w:t>
      </w:r>
    </w:p>
    <w:p w:rsidR="00A22CE1" w:rsidRPr="009216BC" w:rsidRDefault="00A22CE1" w:rsidP="00A22CE1">
      <w:pPr>
        <w:pStyle w:val="ConsPlusNormal"/>
        <w:ind w:firstLine="709"/>
        <w:jc w:val="both"/>
        <w:rPr>
          <w:rFonts w:ascii="Arial" w:hAnsi="Arial" w:cs="Arial"/>
          <w:sz w:val="24"/>
          <w:szCs w:val="24"/>
        </w:rPr>
      </w:pPr>
      <w:r w:rsidRPr="009216BC">
        <w:rPr>
          <w:rFonts w:ascii="Arial" w:hAnsi="Arial" w:cs="Arial"/>
          <w:sz w:val="24"/>
          <w:szCs w:val="24"/>
        </w:rPr>
        <w:t xml:space="preserve">график работы администрации: </w:t>
      </w:r>
    </w:p>
    <w:p w:rsidR="00A22CE1" w:rsidRPr="009216BC" w:rsidRDefault="00A22CE1" w:rsidP="00A22CE1">
      <w:pPr>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 xml:space="preserve">  понедельник - четверг: 08.00 - 12.00, 13.15 - 15.00; </w:t>
      </w:r>
    </w:p>
    <w:p w:rsidR="000633E2" w:rsidRPr="009216BC" w:rsidRDefault="000633E2" w:rsidP="000633E2">
      <w:pPr>
        <w:autoSpaceDE w:val="0"/>
        <w:autoSpaceDN w:val="0"/>
        <w:adjustRightInd w:val="0"/>
        <w:spacing w:after="0" w:line="240" w:lineRule="auto"/>
        <w:ind w:firstLine="708"/>
        <w:jc w:val="both"/>
        <w:rPr>
          <w:rFonts w:ascii="Arial" w:hAnsi="Arial" w:cs="Arial"/>
          <w:color w:val="FF0000"/>
          <w:sz w:val="24"/>
          <w:szCs w:val="24"/>
        </w:rPr>
      </w:pPr>
      <w:r w:rsidRPr="009216BC">
        <w:rPr>
          <w:rFonts w:ascii="Arial" w:hAnsi="Arial" w:cs="Arial"/>
          <w:sz w:val="24"/>
          <w:szCs w:val="24"/>
        </w:rPr>
        <w:t>пятница: 08.00 - 12.00;</w:t>
      </w:r>
    </w:p>
    <w:p w:rsidR="000633E2" w:rsidRPr="009216BC" w:rsidRDefault="000633E2" w:rsidP="000633E2">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телефон приемной администрации: 8 (39153) 21-4-40;</w:t>
      </w:r>
    </w:p>
    <w:p w:rsidR="000633E2" w:rsidRPr="009216BC" w:rsidRDefault="002F5151" w:rsidP="000633E2">
      <w:pPr>
        <w:pStyle w:val="ConsPlusNormal"/>
        <w:ind w:firstLine="709"/>
        <w:jc w:val="both"/>
        <w:rPr>
          <w:rFonts w:ascii="Arial" w:hAnsi="Arial" w:cs="Arial"/>
          <w:sz w:val="24"/>
          <w:szCs w:val="24"/>
        </w:rPr>
      </w:pPr>
      <w:r w:rsidRPr="009216BC">
        <w:rPr>
          <w:rFonts w:ascii="Arial" w:hAnsi="Arial" w:cs="Arial"/>
          <w:sz w:val="24"/>
          <w:szCs w:val="24"/>
        </w:rPr>
        <w:t>телефоны отдела имущества и земельных отношений (далее - Отдел):       8 (39153) 21-6-01, 8 (39153) 21-6-45</w:t>
      </w:r>
      <w:r w:rsidR="000633E2" w:rsidRPr="009216BC">
        <w:rPr>
          <w:rFonts w:ascii="Arial" w:hAnsi="Arial" w:cs="Arial"/>
          <w:sz w:val="24"/>
          <w:szCs w:val="24"/>
        </w:rPr>
        <w:t>;</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телефон отдела </w:t>
      </w:r>
      <w:r w:rsidRPr="009216BC">
        <w:rPr>
          <w:rFonts w:ascii="Arial" w:hAnsi="Arial" w:cs="Arial"/>
          <w:sz w:val="24"/>
          <w:szCs w:val="24"/>
          <w:shd w:val="clear" w:color="auto" w:fill="FFFFFF"/>
        </w:rPr>
        <w:t xml:space="preserve">документационного обеспечения: 8 (39153) 21-4-78, </w:t>
      </w:r>
      <w:r w:rsidRPr="009216BC">
        <w:rPr>
          <w:rFonts w:ascii="Arial" w:hAnsi="Arial" w:cs="Arial"/>
          <w:sz w:val="24"/>
          <w:szCs w:val="24"/>
        </w:rPr>
        <w:t>факс 8 (39153) 21-4-78</w:t>
      </w:r>
      <w:r w:rsidRPr="009216BC">
        <w:rPr>
          <w:rFonts w:ascii="Arial" w:hAnsi="Arial" w:cs="Arial"/>
          <w:sz w:val="24"/>
          <w:szCs w:val="24"/>
          <w:shd w:val="clear" w:color="auto" w:fill="FFFFFF"/>
        </w:rPr>
        <w:t>.</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электронный адрес почты администрации в информационно-телекоммуникационной сети Интернет: adm-sr@mail.ru;</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электронный адрес почты отдела в информационно-телекоммуникационной сети Интернет: zem.admr@mail.ru;</w:t>
      </w:r>
    </w:p>
    <w:p w:rsidR="000633E2" w:rsidRPr="009216BC" w:rsidRDefault="000633E2" w:rsidP="000633E2">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электронный адрес сайта администрации в информационно-телекоммуникационной сети Интернет: http://www.shr24.ru.</w:t>
      </w:r>
    </w:p>
    <w:p w:rsidR="00F86D86" w:rsidRPr="009216BC" w:rsidRDefault="00F86D86" w:rsidP="00174096">
      <w:pPr>
        <w:autoSpaceDE w:val="0"/>
        <w:autoSpaceDN w:val="0"/>
        <w:adjustRightInd w:val="0"/>
        <w:spacing w:after="0"/>
        <w:ind w:firstLine="709"/>
        <w:jc w:val="both"/>
        <w:rPr>
          <w:rFonts w:ascii="Arial" w:hAnsi="Arial" w:cs="Arial"/>
          <w:sz w:val="24"/>
          <w:szCs w:val="24"/>
        </w:rPr>
      </w:pPr>
      <w:r w:rsidRPr="009216BC">
        <w:rPr>
          <w:rFonts w:ascii="Arial" w:hAnsi="Arial" w:cs="Arial"/>
          <w:sz w:val="24"/>
          <w:szCs w:val="24"/>
        </w:rPr>
        <w:t xml:space="preserve">1.3.2. В целях, связанных с предоставлением </w:t>
      </w:r>
      <w:r w:rsidR="000633E2" w:rsidRPr="009216BC">
        <w:rPr>
          <w:rFonts w:ascii="Arial" w:hAnsi="Arial" w:cs="Arial"/>
          <w:sz w:val="24"/>
          <w:szCs w:val="24"/>
        </w:rPr>
        <w:t>муниципальной</w:t>
      </w:r>
      <w:r w:rsidRPr="009216BC">
        <w:rPr>
          <w:rFonts w:ascii="Arial" w:hAnsi="Arial" w:cs="Arial"/>
          <w:sz w:val="24"/>
          <w:szCs w:val="24"/>
        </w:rPr>
        <w:t xml:space="preserve"> услуги, используются документы и информация, получаемые в процессе межведомственного информационного взаимодействия с:</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lastRenderedPageBreak/>
        <w:t xml:space="preserve">Управлением Федеральной службы государственной регистрации, кадастра и картографии по Красноярскому краю; </w:t>
      </w:r>
    </w:p>
    <w:p w:rsidR="00174096" w:rsidRPr="009216BC" w:rsidRDefault="00174096" w:rsidP="00174096">
      <w:pPr>
        <w:autoSpaceDE w:val="0"/>
        <w:autoSpaceDN w:val="0"/>
        <w:adjustRightInd w:val="0"/>
        <w:spacing w:after="0"/>
        <w:ind w:firstLine="709"/>
        <w:jc w:val="both"/>
        <w:rPr>
          <w:rFonts w:ascii="Arial" w:hAnsi="Arial" w:cs="Arial"/>
          <w:sz w:val="24"/>
          <w:szCs w:val="24"/>
        </w:rPr>
      </w:pPr>
      <w:r w:rsidRPr="009216BC">
        <w:rPr>
          <w:rFonts w:ascii="Arial" w:hAnsi="Arial" w:cs="Arial"/>
          <w:sz w:val="24"/>
          <w:szCs w:val="24"/>
        </w:rPr>
        <w:t>министерством лесного хозяйства Красноярского края (далее – министерство).</w:t>
      </w:r>
    </w:p>
    <w:p w:rsidR="00174096" w:rsidRPr="009216BC" w:rsidRDefault="00174096" w:rsidP="00174096">
      <w:pPr>
        <w:autoSpaceDE w:val="0"/>
        <w:autoSpaceDN w:val="0"/>
        <w:adjustRightInd w:val="0"/>
        <w:spacing w:after="0"/>
        <w:ind w:firstLine="709"/>
        <w:jc w:val="both"/>
        <w:rPr>
          <w:rFonts w:ascii="Arial" w:hAnsi="Arial" w:cs="Arial"/>
          <w:sz w:val="24"/>
          <w:szCs w:val="24"/>
        </w:rPr>
      </w:pPr>
      <w:r w:rsidRPr="009216BC">
        <w:rPr>
          <w:rFonts w:ascii="Arial" w:hAnsi="Arial" w:cs="Arial"/>
          <w:sz w:val="24"/>
          <w:szCs w:val="24"/>
        </w:rPr>
        <w:t xml:space="preserve">Информация о месте нахождения и графиках работы министерства может быть получена на его официальном сайте в сети Интернет или </w:t>
      </w:r>
      <w:r w:rsidRPr="009216BC">
        <w:rPr>
          <w:rFonts w:ascii="Arial" w:hAnsi="Arial" w:cs="Arial"/>
          <w:sz w:val="24"/>
          <w:szCs w:val="24"/>
        </w:rPr>
        <w:br/>
        <w:t>по справочным телефонам:</w:t>
      </w:r>
    </w:p>
    <w:p w:rsidR="00174096" w:rsidRPr="009216BC" w:rsidRDefault="00174096" w:rsidP="00174096">
      <w:pPr>
        <w:autoSpaceDE w:val="0"/>
        <w:autoSpaceDN w:val="0"/>
        <w:adjustRightInd w:val="0"/>
        <w:spacing w:after="0"/>
        <w:ind w:firstLine="709"/>
        <w:jc w:val="both"/>
        <w:rPr>
          <w:rFonts w:ascii="Arial" w:hAnsi="Arial" w:cs="Arial"/>
          <w:sz w:val="24"/>
          <w:szCs w:val="24"/>
        </w:rPr>
      </w:pPr>
      <w:r w:rsidRPr="009216BC">
        <w:rPr>
          <w:rFonts w:ascii="Arial" w:hAnsi="Arial" w:cs="Arial"/>
          <w:sz w:val="24"/>
          <w:szCs w:val="24"/>
        </w:rPr>
        <w:t>официальный сайт министерства – www.mlx.krskstate.ru, адрес электронной почты ruk@kyrles.akadem.ru, справочный телефон                  8(391)290-74-10.»;</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Управлением Федеральной налоговой службы. </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Информация о месте нахождения и графиках работы данных органов </w:t>
      </w:r>
      <w:r w:rsidRPr="009216BC">
        <w:rPr>
          <w:rFonts w:ascii="Arial" w:hAnsi="Arial" w:cs="Arial"/>
          <w:sz w:val="24"/>
          <w:szCs w:val="24"/>
        </w:rPr>
        <w:br/>
        <w:t>и организаций может быть получена на их официальных сайтах в сети Интернет или по справочным телефонам:</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официальный сайт Управления Федеральной службы государственной регистрации, кадастра и картографии по Красноярскому краю – www.rosreestr.ru, адрес электронной почты 24_upr@rosreestr.ru, справочный телефон 8 (391) 252-43-72;</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9216BC">
        <w:rPr>
          <w:rFonts w:ascii="Arial" w:hAnsi="Arial" w:cs="Arial"/>
          <w:sz w:val="24"/>
          <w:szCs w:val="24"/>
        </w:rPr>
        <w:br/>
        <w:t>по Красноярскому краю – www.rosreestr.ru, адрес электронной почты 24_upr@rosreestr.ru, справочный телефон 8 (391) 228-66-68;</w:t>
      </w:r>
    </w:p>
    <w:p w:rsidR="000633E2" w:rsidRPr="009216BC" w:rsidRDefault="000633E2" w:rsidP="000633E2">
      <w:pPr>
        <w:pStyle w:val="ConsPlusNormal"/>
        <w:ind w:firstLine="709"/>
        <w:jc w:val="both"/>
        <w:rPr>
          <w:rFonts w:ascii="Arial" w:hAnsi="Arial" w:cs="Arial"/>
          <w:sz w:val="24"/>
          <w:szCs w:val="24"/>
        </w:rPr>
      </w:pPr>
      <w:r w:rsidRPr="009216BC">
        <w:rPr>
          <w:rFonts w:ascii="Arial" w:hAnsi="Arial" w:cs="Arial"/>
          <w:sz w:val="24"/>
          <w:szCs w:val="24"/>
        </w:rPr>
        <w:t xml:space="preserve">официальный сайт Управления Федеральной налоговой службы </w:t>
      </w:r>
      <w:r w:rsidRPr="009216BC">
        <w:rPr>
          <w:rFonts w:ascii="Arial" w:hAnsi="Arial" w:cs="Arial"/>
          <w:sz w:val="24"/>
          <w:szCs w:val="24"/>
        </w:rPr>
        <w:br/>
        <w:t>по Красноярскому краю – https://www.nalog.ru/rn24/, справочный телефон                           8 (391) 263-92-96.</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1.3.3. Информация о месте нахождения и графике работы многофункциональных центров предоставления государственных </w:t>
      </w:r>
      <w:r w:rsidRPr="009216BC">
        <w:rPr>
          <w:rFonts w:ascii="Arial" w:hAnsi="Arial" w:cs="Arial"/>
          <w:sz w:val="24"/>
          <w:szCs w:val="24"/>
        </w:rPr>
        <w:br/>
        <w:t xml:space="preserve">и муниципальных услуг (далее – МФЦ) может быть получена </w:t>
      </w:r>
      <w:r w:rsidRPr="009216BC">
        <w:rPr>
          <w:rFonts w:ascii="Arial" w:hAnsi="Arial" w:cs="Arial"/>
          <w:sz w:val="24"/>
          <w:szCs w:val="24"/>
        </w:rPr>
        <w:br/>
        <w:t xml:space="preserve">на официальном сайте краевого государственного бюджетного учреждения «Многофункциональный центр предоставления государственных </w:t>
      </w:r>
      <w:r w:rsidRPr="009216BC">
        <w:rPr>
          <w:rFonts w:ascii="Arial" w:hAnsi="Arial" w:cs="Arial"/>
          <w:sz w:val="24"/>
          <w:szCs w:val="24"/>
        </w:rPr>
        <w:br/>
        <w:t>и муниципальных услуг» в сети Интернет www.24mfc.ru или по телефону                  8 (391) 220-66-77.</w:t>
      </w:r>
    </w:p>
    <w:p w:rsidR="001310ED" w:rsidRPr="009216BC" w:rsidRDefault="00F86D86" w:rsidP="001310ED">
      <w:pPr>
        <w:pStyle w:val="ConsPlusNormal"/>
        <w:ind w:firstLine="709"/>
        <w:jc w:val="both"/>
        <w:rPr>
          <w:rFonts w:ascii="Arial" w:hAnsi="Arial" w:cs="Arial"/>
          <w:sz w:val="24"/>
          <w:szCs w:val="24"/>
        </w:rPr>
      </w:pPr>
      <w:r w:rsidRPr="009216BC">
        <w:rPr>
          <w:rFonts w:ascii="Arial" w:hAnsi="Arial" w:cs="Arial"/>
          <w:sz w:val="24"/>
          <w:szCs w:val="24"/>
        </w:rPr>
        <w:t xml:space="preserve">1.3.4. </w:t>
      </w:r>
      <w:r w:rsidR="001310ED" w:rsidRPr="009216BC">
        <w:rPr>
          <w:rFonts w:ascii="Arial" w:hAnsi="Arial" w:cs="Arial"/>
          <w:sz w:val="24"/>
          <w:szCs w:val="24"/>
        </w:rPr>
        <w:t xml:space="preserve">Информация по вопросам предоставления муниципальной услуги, о месте нахождения и графике работы администрации предоставляется заинтересованным лицам при личном приеме, по телефону, путем ответов </w:t>
      </w:r>
      <w:r w:rsidR="001310ED" w:rsidRPr="009216BC">
        <w:rPr>
          <w:rFonts w:ascii="Arial" w:hAnsi="Arial" w:cs="Arial"/>
          <w:sz w:val="24"/>
          <w:szCs w:val="24"/>
        </w:rPr>
        <w:br/>
        <w:t xml:space="preserve">в письменной форме посредством почтовой связи, по электронной почте, факсу, а также на официальном сайте администрации Шарыповского </w:t>
      </w:r>
      <w:r w:rsidR="002F5151" w:rsidRPr="009216BC">
        <w:rPr>
          <w:rFonts w:ascii="Arial" w:hAnsi="Arial" w:cs="Arial"/>
          <w:sz w:val="24"/>
          <w:szCs w:val="24"/>
        </w:rPr>
        <w:t>муниципального округа</w:t>
      </w:r>
      <w:r w:rsidR="001310ED" w:rsidRPr="009216BC">
        <w:rPr>
          <w:rFonts w:ascii="Arial" w:hAnsi="Arial" w:cs="Arial"/>
          <w:sz w:val="24"/>
          <w:szCs w:val="24"/>
        </w:rPr>
        <w:t xml:space="preserve"> и на краевом портале государственных и муниципальных услуг (далее – краевой портал госуслуг) (www.gosuslugi.krskstate.ru).</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Информация о ходе выполнения </w:t>
      </w:r>
      <w:r w:rsidR="001310ED" w:rsidRPr="009216BC">
        <w:rPr>
          <w:rFonts w:ascii="Arial" w:hAnsi="Arial" w:cs="Arial"/>
          <w:sz w:val="24"/>
          <w:szCs w:val="24"/>
        </w:rPr>
        <w:t>муниципальной</w:t>
      </w:r>
      <w:r w:rsidRPr="009216BC">
        <w:rPr>
          <w:rFonts w:ascii="Arial" w:hAnsi="Arial" w:cs="Arial"/>
          <w:sz w:val="24"/>
          <w:szCs w:val="24"/>
        </w:rPr>
        <w:t xml:space="preserve"> услуги предоставляется заинтересованным лицам при личном приеме, по телефону, путем ответов в письменной форме посредством почтовой связи, </w:t>
      </w:r>
      <w:r w:rsidRPr="009216BC">
        <w:rPr>
          <w:rFonts w:ascii="Arial" w:hAnsi="Arial" w:cs="Arial"/>
          <w:sz w:val="24"/>
          <w:szCs w:val="24"/>
        </w:rPr>
        <w:br/>
        <w:t>по электронной почте, факсу.</w:t>
      </w:r>
    </w:p>
    <w:p w:rsidR="001310ED" w:rsidRPr="009216BC" w:rsidRDefault="001310ED" w:rsidP="001310ED">
      <w:pPr>
        <w:spacing w:after="0" w:line="240" w:lineRule="auto"/>
        <w:ind w:firstLine="709"/>
        <w:jc w:val="both"/>
        <w:rPr>
          <w:rFonts w:ascii="Arial" w:hAnsi="Arial" w:cs="Arial"/>
          <w:sz w:val="24"/>
          <w:szCs w:val="24"/>
        </w:rPr>
      </w:pPr>
      <w:r w:rsidRPr="009216BC">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специалист Отдела подробно и в вежливой форме предоставляет информацию в устной форме, если заинтересованное лицо против этого не возражает. </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9216BC">
        <w:rPr>
          <w:rFonts w:ascii="Arial" w:hAnsi="Arial" w:cs="Arial"/>
          <w:sz w:val="24"/>
          <w:szCs w:val="24"/>
        </w:rPr>
        <w:br/>
        <w:t>не превышающий 30 дней со дня регистрации запроса.</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w:t>
      </w:r>
      <w:r w:rsidRPr="009216BC">
        <w:rPr>
          <w:rFonts w:ascii="Arial" w:hAnsi="Arial" w:cs="Arial"/>
          <w:sz w:val="24"/>
          <w:szCs w:val="24"/>
        </w:rPr>
        <w:br/>
        <w:t xml:space="preserve">или же заинтересованному лицу должен быть сообщен телефонный номер, </w:t>
      </w:r>
      <w:r w:rsidRPr="009216BC">
        <w:rPr>
          <w:rFonts w:ascii="Arial" w:hAnsi="Arial" w:cs="Arial"/>
          <w:sz w:val="24"/>
          <w:szCs w:val="24"/>
        </w:rPr>
        <w:br/>
        <w:t>по которому можно получить необходимую информацию.</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Сведения о ходе предоставления </w:t>
      </w:r>
      <w:r w:rsidR="001310ED" w:rsidRPr="009216BC">
        <w:rPr>
          <w:rFonts w:ascii="Arial" w:hAnsi="Arial" w:cs="Arial"/>
          <w:sz w:val="24"/>
          <w:szCs w:val="24"/>
        </w:rPr>
        <w:t>муниципальной</w:t>
      </w:r>
      <w:r w:rsidRPr="009216BC">
        <w:rPr>
          <w:rFonts w:ascii="Arial" w:hAnsi="Arial" w:cs="Arial"/>
          <w:sz w:val="24"/>
          <w:szCs w:val="24"/>
        </w:rPr>
        <w:t xml:space="preserve"> услуги предоставляется специалистом </w:t>
      </w:r>
      <w:r w:rsidR="001310ED" w:rsidRPr="009216BC">
        <w:rPr>
          <w:rFonts w:ascii="Arial" w:hAnsi="Arial" w:cs="Arial"/>
          <w:sz w:val="24"/>
          <w:szCs w:val="24"/>
        </w:rPr>
        <w:t>Отдела</w:t>
      </w:r>
      <w:r w:rsidRPr="009216BC">
        <w:rPr>
          <w:rFonts w:ascii="Arial" w:hAnsi="Arial" w:cs="Arial"/>
          <w:sz w:val="24"/>
          <w:szCs w:val="24"/>
        </w:rPr>
        <w:t xml:space="preserve">, ответственным за рассмотрение заявления (далее – исполнитель), по запросам заявителя или его представителя о предоставлении информации. Для получения сведений </w:t>
      </w:r>
      <w:r w:rsidRPr="009216BC">
        <w:rPr>
          <w:rFonts w:ascii="Arial" w:hAnsi="Arial" w:cs="Arial"/>
          <w:sz w:val="24"/>
          <w:szCs w:val="24"/>
        </w:rPr>
        <w:br/>
        <w:t xml:space="preserve">о прохождении административных процедур по предоставлению </w:t>
      </w:r>
      <w:r w:rsidR="001310ED" w:rsidRPr="009216BC">
        <w:rPr>
          <w:rFonts w:ascii="Arial" w:hAnsi="Arial" w:cs="Arial"/>
          <w:sz w:val="24"/>
          <w:szCs w:val="24"/>
        </w:rPr>
        <w:t>муниципальной</w:t>
      </w:r>
      <w:r w:rsidRPr="009216BC">
        <w:rPr>
          <w:rFonts w:ascii="Arial" w:hAnsi="Arial" w:cs="Arial"/>
          <w:sz w:val="24"/>
          <w:szCs w:val="24"/>
        </w:rPr>
        <w:t xml:space="preserve"> 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регистрации заявления.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В устной форме специалистом представляются краткие справки, устраняющие необходимость направлять письменные запросы </w:t>
      </w:r>
      <w:r w:rsidRPr="009216BC">
        <w:rPr>
          <w:rFonts w:ascii="Arial" w:hAnsi="Arial" w:cs="Arial"/>
          <w:sz w:val="24"/>
          <w:szCs w:val="24"/>
        </w:rPr>
        <w:br/>
        <w:t>о предоставлении информации.</w:t>
      </w:r>
    </w:p>
    <w:p w:rsidR="001310ED" w:rsidRPr="009216BC" w:rsidRDefault="001310ED" w:rsidP="001310ED">
      <w:pPr>
        <w:spacing w:after="0" w:line="240" w:lineRule="auto"/>
        <w:ind w:firstLine="709"/>
        <w:jc w:val="both"/>
        <w:rPr>
          <w:rFonts w:ascii="Arial" w:hAnsi="Arial" w:cs="Arial"/>
          <w:sz w:val="24"/>
          <w:szCs w:val="24"/>
        </w:rPr>
      </w:pPr>
      <w:r w:rsidRPr="009216BC">
        <w:rPr>
          <w:rFonts w:ascii="Arial" w:hAnsi="Arial" w:cs="Arial"/>
          <w:sz w:val="24"/>
          <w:szCs w:val="24"/>
        </w:rPr>
        <w:t xml:space="preserve">Информирование при обращении заинтересованных лиц с письменным запросом о предоставлении информации, доставляемым по почте, или путем его личной передачи, осуществляется путем направления ответов </w:t>
      </w:r>
      <w:r w:rsidRPr="009216BC">
        <w:rPr>
          <w:rFonts w:ascii="Arial" w:hAnsi="Arial" w:cs="Arial"/>
          <w:sz w:val="24"/>
          <w:szCs w:val="24"/>
        </w:rPr>
        <w:br/>
        <w:t xml:space="preserve">в письменном виде посредством почтовой связи, а если в запросе имеется оговорка заинтересованного лица о предоставлении информации </w:t>
      </w:r>
      <w:r w:rsidRPr="009216BC">
        <w:rPr>
          <w:rFonts w:ascii="Arial" w:hAnsi="Arial" w:cs="Arial"/>
          <w:sz w:val="24"/>
          <w:szCs w:val="24"/>
        </w:rPr>
        <w:br/>
        <w:t xml:space="preserve">в электронном виде – по электронной почте, в срок, не превышающий </w:t>
      </w:r>
      <w:r w:rsidRPr="009216BC">
        <w:rPr>
          <w:rFonts w:ascii="Arial" w:hAnsi="Arial" w:cs="Arial"/>
          <w:sz w:val="24"/>
          <w:szCs w:val="24"/>
        </w:rPr>
        <w:br/>
        <w:t>30 дней со дня регистрации запроса.</w:t>
      </w:r>
    </w:p>
    <w:p w:rsidR="001310ED" w:rsidRPr="009216BC" w:rsidRDefault="001310ED" w:rsidP="001310ED">
      <w:pPr>
        <w:spacing w:after="0" w:line="240" w:lineRule="auto"/>
        <w:ind w:firstLine="709"/>
        <w:jc w:val="both"/>
        <w:rPr>
          <w:rFonts w:ascii="Arial" w:hAnsi="Arial" w:cs="Arial"/>
          <w:sz w:val="24"/>
          <w:szCs w:val="24"/>
        </w:rPr>
      </w:pPr>
      <w:r w:rsidRPr="009216BC">
        <w:rPr>
          <w:rFonts w:ascii="Arial" w:hAnsi="Arial" w:cs="Arial"/>
          <w:sz w:val="24"/>
          <w:szCs w:val="24"/>
        </w:rPr>
        <w:t xml:space="preserve">Регистрация и подготовка ответов на запросы, получаемые </w:t>
      </w:r>
      <w:r w:rsidRPr="009216BC">
        <w:rPr>
          <w:rFonts w:ascii="Arial" w:hAnsi="Arial" w:cs="Arial"/>
          <w:sz w:val="24"/>
          <w:szCs w:val="24"/>
        </w:rPr>
        <w:br/>
        <w:t>по электронной почте, по факсу, осуществляются в порядке, предусмотренном для письменных запросов.</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по почтовому адресу, указанному в запросе (если в запросе заявителем </w:t>
      </w:r>
      <w:r w:rsidRPr="009216BC">
        <w:rPr>
          <w:rFonts w:ascii="Arial" w:hAnsi="Arial" w:cs="Arial"/>
          <w:sz w:val="24"/>
          <w:szCs w:val="24"/>
        </w:rPr>
        <w:br/>
        <w:t>не указано требование о направлении ответа по электронной почте).</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Запрос, поступивший в нерабочий (праздничный) день, регистрируется в первый рабочий день, следующий за днем его поступления.</w:t>
      </w:r>
    </w:p>
    <w:p w:rsidR="001310ED" w:rsidRPr="009216BC" w:rsidRDefault="001310ED" w:rsidP="001310ED">
      <w:pPr>
        <w:spacing w:after="0" w:line="240" w:lineRule="auto"/>
        <w:ind w:firstLine="709"/>
        <w:jc w:val="both"/>
        <w:rPr>
          <w:rFonts w:ascii="Arial" w:hAnsi="Arial" w:cs="Arial"/>
          <w:sz w:val="24"/>
          <w:szCs w:val="24"/>
        </w:rPr>
      </w:pPr>
      <w:r w:rsidRPr="009216BC">
        <w:rPr>
          <w:rFonts w:ascii="Arial" w:hAnsi="Arial" w:cs="Arial"/>
          <w:sz w:val="24"/>
          <w:szCs w:val="24"/>
        </w:rPr>
        <w:t xml:space="preserve">Получение информации по вопросам предоставления муниципальной услуги на официальном сайте Шарыповского </w:t>
      </w:r>
      <w:r w:rsidR="002F5151" w:rsidRPr="009216BC">
        <w:rPr>
          <w:rFonts w:ascii="Arial" w:hAnsi="Arial" w:cs="Arial"/>
          <w:sz w:val="24"/>
          <w:szCs w:val="24"/>
        </w:rPr>
        <w:t>муниципального округа</w:t>
      </w:r>
      <w:r w:rsidRPr="009216BC">
        <w:rPr>
          <w:rFonts w:ascii="Arial" w:hAnsi="Arial" w:cs="Arial"/>
          <w:sz w:val="24"/>
          <w:szCs w:val="24"/>
        </w:rPr>
        <w:t xml:space="preserve"> осуществляется в соответствии с правилами пользования данной информационной системой.</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1.4. Информация о предоставлении </w:t>
      </w:r>
      <w:r w:rsidR="001310ED" w:rsidRPr="009216BC">
        <w:rPr>
          <w:rFonts w:ascii="Arial" w:hAnsi="Arial" w:cs="Arial"/>
          <w:sz w:val="24"/>
          <w:szCs w:val="24"/>
        </w:rPr>
        <w:t>муниципальной</w:t>
      </w:r>
      <w:r w:rsidRPr="009216BC">
        <w:rPr>
          <w:rFonts w:ascii="Arial" w:hAnsi="Arial" w:cs="Arial"/>
          <w:sz w:val="24"/>
          <w:szCs w:val="24"/>
        </w:rPr>
        <w:t xml:space="preserve"> услуги в течение </w:t>
      </w:r>
      <w:r w:rsidRPr="009216BC">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232FD3" w:rsidRPr="009216BC" w:rsidRDefault="00232FD3" w:rsidP="00232FD3">
      <w:pPr>
        <w:pStyle w:val="ConsPlusNormal"/>
        <w:ind w:firstLine="709"/>
        <w:jc w:val="both"/>
        <w:rPr>
          <w:rFonts w:ascii="Arial" w:hAnsi="Arial" w:cs="Arial"/>
          <w:sz w:val="24"/>
          <w:szCs w:val="24"/>
        </w:rPr>
      </w:pPr>
      <w:r w:rsidRPr="009216BC">
        <w:rPr>
          <w:rFonts w:ascii="Arial" w:hAnsi="Arial" w:cs="Arial"/>
          <w:sz w:val="24"/>
          <w:szCs w:val="24"/>
        </w:rPr>
        <w:t>на бумажных носителях – в официальном печатном издании «Ведомости Шарыповского района»;</w:t>
      </w:r>
    </w:p>
    <w:p w:rsidR="00232FD3" w:rsidRPr="009216BC" w:rsidRDefault="00232FD3" w:rsidP="00232FD3">
      <w:pPr>
        <w:pStyle w:val="ConsPlusNormal"/>
        <w:ind w:firstLine="709"/>
        <w:jc w:val="both"/>
        <w:rPr>
          <w:rFonts w:ascii="Arial" w:hAnsi="Arial" w:cs="Arial"/>
          <w:sz w:val="24"/>
          <w:szCs w:val="24"/>
        </w:rPr>
      </w:pPr>
      <w:r w:rsidRPr="009216BC">
        <w:rPr>
          <w:rFonts w:ascii="Arial" w:hAnsi="Arial" w:cs="Arial"/>
          <w:sz w:val="24"/>
          <w:szCs w:val="24"/>
        </w:rPr>
        <w:t>в электронном виде – на официальном сайте администрации.</w:t>
      </w:r>
    </w:p>
    <w:p w:rsidR="00232FD3" w:rsidRPr="009216BC" w:rsidRDefault="00F86D86" w:rsidP="00232FD3">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1.5. </w:t>
      </w:r>
      <w:r w:rsidR="00232FD3" w:rsidRPr="009216BC">
        <w:rPr>
          <w:rFonts w:ascii="Arial" w:hAnsi="Arial" w:cs="Arial"/>
          <w:sz w:val="24"/>
          <w:szCs w:val="24"/>
        </w:rPr>
        <w:t xml:space="preserve">Размещение сведений на Едином портале государственных </w:t>
      </w:r>
      <w:r w:rsidR="00232FD3" w:rsidRPr="009216BC">
        <w:rPr>
          <w:rFonts w:ascii="Arial" w:hAnsi="Arial" w:cs="Arial"/>
          <w:sz w:val="24"/>
          <w:szCs w:val="24"/>
        </w:rPr>
        <w:br/>
        <w:t xml:space="preserve">и муниципальных услуг (функций) осуществляется в соответствии </w:t>
      </w:r>
      <w:r w:rsidR="00232FD3" w:rsidRPr="009216BC">
        <w:rPr>
          <w:rFonts w:ascii="Arial" w:hAnsi="Arial" w:cs="Arial"/>
          <w:sz w:val="24"/>
          <w:szCs w:val="24"/>
        </w:rPr>
        <w:br/>
        <w:t xml:space="preserve">с </w:t>
      </w:r>
      <w:hyperlink r:id="rId10" w:history="1">
        <w:r w:rsidR="00232FD3" w:rsidRPr="009216BC">
          <w:rPr>
            <w:rFonts w:ascii="Arial" w:hAnsi="Arial" w:cs="Arial"/>
            <w:sz w:val="24"/>
            <w:szCs w:val="24"/>
          </w:rPr>
          <w:t>Положением</w:t>
        </w:r>
      </w:hyperlink>
      <w:r w:rsidR="00232FD3" w:rsidRPr="009216BC">
        <w:rPr>
          <w:rFonts w:ascii="Arial" w:hAnsi="Arial" w:cs="Arial"/>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w:t>
      </w:r>
      <w:r w:rsidR="00232FD3" w:rsidRPr="009216BC">
        <w:rPr>
          <w:rFonts w:ascii="Arial" w:hAnsi="Arial" w:cs="Arial"/>
          <w:sz w:val="24"/>
          <w:szCs w:val="24"/>
        </w:rPr>
        <w:br/>
        <w:t>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32FD3" w:rsidRPr="009216BC" w:rsidRDefault="00232FD3" w:rsidP="00232FD3">
      <w:pPr>
        <w:pStyle w:val="ConsPlusNormal"/>
        <w:jc w:val="both"/>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r w:rsidRPr="009216BC">
        <w:rPr>
          <w:rFonts w:ascii="Arial" w:hAnsi="Arial" w:cs="Arial"/>
          <w:sz w:val="24"/>
          <w:szCs w:val="24"/>
        </w:rPr>
        <w:t xml:space="preserve">2. Стандарт предоставления </w:t>
      </w:r>
      <w:r w:rsidR="009F177B"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 Наименование </w:t>
      </w:r>
      <w:r w:rsidR="00232FD3" w:rsidRPr="009216BC">
        <w:rPr>
          <w:rFonts w:ascii="Arial" w:hAnsi="Arial" w:cs="Arial"/>
          <w:sz w:val="24"/>
          <w:szCs w:val="24"/>
        </w:rPr>
        <w:t>муниципальной</w:t>
      </w:r>
      <w:r w:rsidRPr="009216BC">
        <w:rPr>
          <w:rFonts w:ascii="Arial" w:hAnsi="Arial" w:cs="Arial"/>
          <w:sz w:val="24"/>
          <w:szCs w:val="24"/>
        </w:rPr>
        <w:t xml:space="preserve"> услуги: предварительное согласование предоставления земельных участков.</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2.2. </w:t>
      </w:r>
      <w:r w:rsidR="00232FD3" w:rsidRPr="009216BC">
        <w:rPr>
          <w:rFonts w:ascii="Arial" w:hAnsi="Arial" w:cs="Arial"/>
          <w:sz w:val="24"/>
          <w:szCs w:val="24"/>
        </w:rPr>
        <w:t>Муниципальная</w:t>
      </w:r>
      <w:r w:rsidRPr="009216BC">
        <w:rPr>
          <w:rFonts w:ascii="Arial" w:hAnsi="Arial" w:cs="Arial"/>
          <w:sz w:val="24"/>
          <w:szCs w:val="24"/>
        </w:rPr>
        <w:t xml:space="preserve"> услуга предоставляется </w:t>
      </w:r>
      <w:r w:rsidR="00232FD3" w:rsidRPr="009216BC">
        <w:rPr>
          <w:rFonts w:ascii="Arial" w:hAnsi="Arial" w:cs="Arial"/>
          <w:sz w:val="24"/>
          <w:szCs w:val="24"/>
        </w:rPr>
        <w:t>администрацией</w:t>
      </w:r>
      <w:r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В предоставлении </w:t>
      </w:r>
      <w:r w:rsidR="00232FD3" w:rsidRPr="009216BC">
        <w:rPr>
          <w:rFonts w:ascii="Arial" w:hAnsi="Arial" w:cs="Arial"/>
          <w:sz w:val="24"/>
          <w:szCs w:val="24"/>
        </w:rPr>
        <w:t xml:space="preserve">муниципальной </w:t>
      </w:r>
      <w:r w:rsidRPr="009216BC">
        <w:rPr>
          <w:rFonts w:ascii="Arial" w:hAnsi="Arial" w:cs="Arial"/>
          <w:sz w:val="24"/>
          <w:szCs w:val="24"/>
        </w:rPr>
        <w:t xml:space="preserve">услуги принимают участие Управление Федеральной службы государственной регистрации, кадастра </w:t>
      </w:r>
      <w:r w:rsidRPr="009216BC">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9216BC">
        <w:rPr>
          <w:rFonts w:ascii="Arial" w:hAnsi="Arial" w:cs="Arial"/>
          <w:sz w:val="24"/>
          <w:szCs w:val="24"/>
        </w:rPr>
        <w:br/>
        <w:t>и картографии» по Красноярскому краю, Управление Федеральной налоговой службы по Красноярскому краю,</w:t>
      </w:r>
      <w:r w:rsidR="00174096" w:rsidRPr="009216BC">
        <w:rPr>
          <w:rFonts w:ascii="Arial" w:hAnsi="Arial" w:cs="Arial"/>
          <w:sz w:val="24"/>
          <w:szCs w:val="24"/>
        </w:rPr>
        <w:t xml:space="preserve"> министерство лесного хозяйства Красноярского края,</w:t>
      </w:r>
      <w:r w:rsidRPr="009216BC">
        <w:rPr>
          <w:rFonts w:ascii="Arial" w:hAnsi="Arial" w:cs="Arial"/>
          <w:sz w:val="24"/>
          <w:szCs w:val="24"/>
        </w:rPr>
        <w:t xml:space="preserve"> </w:t>
      </w:r>
      <w:r w:rsidRPr="009216BC">
        <w:rPr>
          <w:rFonts w:ascii="Arial" w:eastAsia="Calibri" w:hAnsi="Arial" w:cs="Arial"/>
          <w:sz w:val="24"/>
          <w:szCs w:val="24"/>
          <w:lang w:eastAsia="en-US"/>
        </w:rPr>
        <w:t xml:space="preserve">органы местного самоуправления </w:t>
      </w:r>
      <w:r w:rsidR="00232FD3" w:rsidRPr="009216BC">
        <w:rPr>
          <w:rFonts w:ascii="Arial" w:hAnsi="Arial" w:cs="Arial"/>
          <w:sz w:val="24"/>
          <w:szCs w:val="24"/>
        </w:rPr>
        <w:t>муниципальных поселений</w:t>
      </w:r>
      <w:r w:rsidRPr="009216BC">
        <w:rPr>
          <w:rFonts w:ascii="Arial" w:eastAsia="Calibri" w:hAnsi="Arial" w:cs="Arial"/>
          <w:sz w:val="24"/>
          <w:szCs w:val="24"/>
          <w:lang w:eastAsia="en-US"/>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w:t>
      </w:r>
      <w:r w:rsidR="00232FD3" w:rsidRPr="009216BC">
        <w:rPr>
          <w:rFonts w:ascii="Arial" w:hAnsi="Arial" w:cs="Arial"/>
          <w:sz w:val="24"/>
          <w:szCs w:val="24"/>
        </w:rPr>
        <w:t>муниципальной</w:t>
      </w:r>
      <w:r w:rsidRPr="009216BC">
        <w:rPr>
          <w:rFonts w:ascii="Arial" w:hAnsi="Arial" w:cs="Arial"/>
          <w:sz w:val="24"/>
          <w:szCs w:val="24"/>
        </w:rPr>
        <w:t xml:space="preserve"> услуги </w:t>
      </w:r>
      <w:r w:rsidRPr="009216BC">
        <w:rPr>
          <w:rFonts w:ascii="Arial" w:hAnsi="Arial" w:cs="Arial"/>
          <w:sz w:val="24"/>
          <w:szCs w:val="24"/>
        </w:rPr>
        <w:br/>
        <w:t xml:space="preserve">и связанных с обращением в иные государственные органы и организации, </w:t>
      </w:r>
      <w:r w:rsidRPr="009216BC">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9216BC">
        <w:rPr>
          <w:rFonts w:ascii="Arial" w:hAnsi="Arial" w:cs="Arial"/>
          <w:sz w:val="24"/>
          <w:szCs w:val="24"/>
        </w:rPr>
        <w:br/>
        <w:t xml:space="preserve">в перечни, указанные в </w:t>
      </w:r>
      <w:hyperlink r:id="rId11" w:history="1">
        <w:r w:rsidRPr="009216BC">
          <w:rPr>
            <w:rFonts w:ascii="Arial" w:hAnsi="Arial" w:cs="Arial"/>
            <w:sz w:val="24"/>
            <w:szCs w:val="24"/>
          </w:rPr>
          <w:t>части 1 статьи 9</w:t>
        </w:r>
      </w:hyperlink>
      <w:r w:rsidRPr="009216BC">
        <w:rPr>
          <w:rFonts w:ascii="Arial" w:hAnsi="Arial" w:cs="Arial"/>
          <w:sz w:val="24"/>
          <w:szCs w:val="24"/>
        </w:rPr>
        <w:t xml:space="preserve"> Федерального закона от 27.07.2010 № 210-ФЗ «Об организации предоставления государственных </w:t>
      </w:r>
      <w:r w:rsidRPr="009216BC">
        <w:rPr>
          <w:rFonts w:ascii="Arial" w:hAnsi="Arial" w:cs="Arial"/>
          <w:sz w:val="24"/>
          <w:szCs w:val="24"/>
        </w:rPr>
        <w:br/>
        <w:t>и муниципальных услуг».</w:t>
      </w:r>
    </w:p>
    <w:p w:rsidR="00F86D86" w:rsidRPr="009216BC" w:rsidRDefault="00093F54" w:rsidP="00F86D86">
      <w:pPr>
        <w:pStyle w:val="ConsPlusNormal"/>
        <w:ind w:firstLine="709"/>
        <w:jc w:val="both"/>
        <w:rPr>
          <w:rFonts w:ascii="Arial" w:hAnsi="Arial" w:cs="Arial"/>
          <w:sz w:val="24"/>
          <w:szCs w:val="24"/>
        </w:rPr>
      </w:pPr>
      <w:r w:rsidRPr="009216BC">
        <w:rPr>
          <w:rFonts w:ascii="Arial" w:hAnsi="Arial" w:cs="Arial"/>
          <w:sz w:val="24"/>
          <w:szCs w:val="24"/>
        </w:rPr>
        <w:t>Муниципальная</w:t>
      </w:r>
      <w:r w:rsidR="00F86D86" w:rsidRPr="009216BC">
        <w:rPr>
          <w:rFonts w:ascii="Arial" w:hAnsi="Arial" w:cs="Arial"/>
          <w:sz w:val="24"/>
          <w:szCs w:val="24"/>
        </w:rPr>
        <w:t xml:space="preserve"> услуга предоставляется также в МФЦ на основании соглашений, заключенных между МФЦ и </w:t>
      </w:r>
      <w:r w:rsidRPr="009216BC">
        <w:rPr>
          <w:rFonts w:ascii="Arial" w:hAnsi="Arial" w:cs="Arial"/>
          <w:sz w:val="24"/>
          <w:szCs w:val="24"/>
        </w:rPr>
        <w:t>администрацией</w:t>
      </w:r>
      <w:r w:rsidR="00F86D86"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2.3. Результатом предоставления </w:t>
      </w:r>
      <w:r w:rsidR="00093F54" w:rsidRPr="009216BC">
        <w:rPr>
          <w:rFonts w:ascii="Arial" w:hAnsi="Arial" w:cs="Arial"/>
          <w:sz w:val="24"/>
          <w:szCs w:val="24"/>
        </w:rPr>
        <w:t>муниципальной</w:t>
      </w:r>
      <w:r w:rsidRPr="009216BC">
        <w:rPr>
          <w:rFonts w:ascii="Arial" w:hAnsi="Arial" w:cs="Arial"/>
          <w:sz w:val="24"/>
          <w:szCs w:val="24"/>
        </w:rPr>
        <w:t xml:space="preserve"> услуги является: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1) направление заявителю письма о возврате заявления;</w:t>
      </w:r>
    </w:p>
    <w:p w:rsidR="00F86D86" w:rsidRPr="009216BC" w:rsidRDefault="00093F54" w:rsidP="00F86D86">
      <w:pPr>
        <w:pStyle w:val="ConsPlusNormal"/>
        <w:ind w:firstLine="709"/>
        <w:jc w:val="both"/>
        <w:rPr>
          <w:rFonts w:ascii="Arial" w:hAnsi="Arial" w:cs="Arial"/>
          <w:sz w:val="24"/>
          <w:szCs w:val="24"/>
        </w:rPr>
      </w:pPr>
      <w:r w:rsidRPr="009216BC">
        <w:rPr>
          <w:rFonts w:ascii="Arial" w:hAnsi="Arial" w:cs="Arial"/>
          <w:sz w:val="24"/>
          <w:szCs w:val="24"/>
        </w:rPr>
        <w:t>2</w:t>
      </w:r>
      <w:r w:rsidR="00F86D86" w:rsidRPr="009216BC">
        <w:rPr>
          <w:rFonts w:ascii="Arial" w:hAnsi="Arial" w:cs="Arial"/>
          <w:sz w:val="24"/>
          <w:szCs w:val="24"/>
        </w:rPr>
        <w:t>) направление заявителю копии письма об отказе в предварительном согласовании предоставления земельного участка (далее – письмо об отказе);</w:t>
      </w:r>
    </w:p>
    <w:p w:rsidR="00F86D86" w:rsidRPr="009216BC" w:rsidRDefault="00093F54" w:rsidP="00F86D86">
      <w:pPr>
        <w:pStyle w:val="ConsPlusNormal"/>
        <w:ind w:firstLine="709"/>
        <w:jc w:val="both"/>
        <w:rPr>
          <w:rFonts w:ascii="Arial" w:hAnsi="Arial" w:cs="Arial"/>
          <w:sz w:val="24"/>
          <w:szCs w:val="24"/>
        </w:rPr>
      </w:pPr>
      <w:r w:rsidRPr="009216BC">
        <w:rPr>
          <w:rFonts w:ascii="Arial" w:hAnsi="Arial" w:cs="Arial"/>
          <w:sz w:val="24"/>
          <w:szCs w:val="24"/>
        </w:rPr>
        <w:t>3</w:t>
      </w:r>
      <w:r w:rsidR="00F86D86" w:rsidRPr="009216BC">
        <w:rPr>
          <w:rFonts w:ascii="Arial" w:hAnsi="Arial" w:cs="Arial"/>
          <w:sz w:val="24"/>
          <w:szCs w:val="24"/>
        </w:rPr>
        <w:t xml:space="preserve">) направление заявителю копии </w:t>
      </w:r>
      <w:r w:rsidRPr="009216BC">
        <w:rPr>
          <w:rFonts w:ascii="Arial" w:hAnsi="Arial" w:cs="Arial"/>
          <w:sz w:val="24"/>
          <w:szCs w:val="24"/>
        </w:rPr>
        <w:t>постановления</w:t>
      </w:r>
      <w:r w:rsidR="00F86D86" w:rsidRPr="009216BC">
        <w:rPr>
          <w:rFonts w:ascii="Arial" w:hAnsi="Arial" w:cs="Arial"/>
          <w:sz w:val="24"/>
          <w:szCs w:val="24"/>
        </w:rPr>
        <w:t xml:space="preserve"> о предварительном согласовании предоставления земельного участка (далее – </w:t>
      </w:r>
      <w:r w:rsidRPr="009216BC">
        <w:rPr>
          <w:rFonts w:ascii="Arial" w:hAnsi="Arial" w:cs="Arial"/>
          <w:sz w:val="24"/>
          <w:szCs w:val="24"/>
        </w:rPr>
        <w:t>постановление</w:t>
      </w:r>
      <w:r w:rsidR="00F86D86" w:rsidRPr="009216BC">
        <w:rPr>
          <w:rFonts w:ascii="Arial" w:hAnsi="Arial" w:cs="Arial"/>
          <w:sz w:val="24"/>
          <w:szCs w:val="24"/>
        </w:rPr>
        <w:t xml:space="preserve"> </w:t>
      </w:r>
      <w:r w:rsidR="00F86D86" w:rsidRPr="009216BC">
        <w:rPr>
          <w:rFonts w:ascii="Arial" w:hAnsi="Arial" w:cs="Arial"/>
          <w:sz w:val="24"/>
          <w:szCs w:val="24"/>
        </w:rPr>
        <w:br/>
        <w:t>о предварительном согласовании).</w:t>
      </w:r>
    </w:p>
    <w:p w:rsidR="00093F54" w:rsidRPr="009216BC" w:rsidRDefault="00093F54" w:rsidP="00093F54">
      <w:pPr>
        <w:spacing w:after="0" w:line="240" w:lineRule="auto"/>
        <w:ind w:firstLine="709"/>
        <w:jc w:val="both"/>
        <w:rPr>
          <w:rFonts w:ascii="Arial" w:hAnsi="Arial" w:cs="Arial"/>
          <w:sz w:val="24"/>
          <w:szCs w:val="24"/>
        </w:rPr>
      </w:pPr>
      <w:r w:rsidRPr="009216BC">
        <w:rPr>
          <w:rFonts w:ascii="Arial" w:hAnsi="Arial" w:cs="Arial"/>
          <w:sz w:val="24"/>
          <w:szCs w:val="24"/>
        </w:rPr>
        <w:t xml:space="preserve">4) опубликование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w:t>
      </w:r>
      <w:r w:rsidRPr="009216BC">
        <w:rPr>
          <w:rFonts w:ascii="Arial" w:hAnsi="Arial" w:cs="Arial"/>
          <w:sz w:val="24"/>
          <w:szCs w:val="24"/>
        </w:rPr>
        <w:br/>
        <w:t>о предоставлении земельного участка для осуществления крестьянским (фермерским) хозяйством его деятельности.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В случае если заявление было подано через МФЦ, документы, являющиеся результатом предоставления </w:t>
      </w:r>
      <w:r w:rsidR="009F177B" w:rsidRPr="009216BC">
        <w:rPr>
          <w:rFonts w:ascii="Arial" w:hAnsi="Arial" w:cs="Arial"/>
          <w:sz w:val="24"/>
          <w:szCs w:val="24"/>
        </w:rPr>
        <w:t>муниципальной</w:t>
      </w:r>
      <w:r w:rsidRPr="009216BC">
        <w:rPr>
          <w:rFonts w:ascii="Arial" w:hAnsi="Arial" w:cs="Arial"/>
          <w:sz w:val="24"/>
          <w:szCs w:val="24"/>
        </w:rPr>
        <w:t xml:space="preserve"> услуги, направляются в МФЦ для выдачи заявителю, его представителю.</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2.4. Срок предоставления </w:t>
      </w:r>
      <w:r w:rsidR="00093F54" w:rsidRPr="009216BC">
        <w:rPr>
          <w:rFonts w:ascii="Arial" w:hAnsi="Arial" w:cs="Arial"/>
          <w:sz w:val="24"/>
          <w:szCs w:val="24"/>
        </w:rPr>
        <w:t>муниципальной</w:t>
      </w:r>
      <w:r w:rsidRPr="009216BC">
        <w:rPr>
          <w:rFonts w:ascii="Arial" w:hAnsi="Arial" w:cs="Arial"/>
          <w:sz w:val="24"/>
          <w:szCs w:val="24"/>
        </w:rPr>
        <w:t xml:space="preserve"> услуги, срок приостановления предоставления </w:t>
      </w:r>
      <w:r w:rsidR="00093F54" w:rsidRPr="009216BC">
        <w:rPr>
          <w:rFonts w:ascii="Arial" w:hAnsi="Arial" w:cs="Arial"/>
          <w:sz w:val="24"/>
          <w:szCs w:val="24"/>
        </w:rPr>
        <w:t>муниципальной</w:t>
      </w:r>
      <w:r w:rsidRPr="009216BC">
        <w:rPr>
          <w:rFonts w:ascii="Arial" w:hAnsi="Arial" w:cs="Arial"/>
          <w:sz w:val="24"/>
          <w:szCs w:val="24"/>
        </w:rPr>
        <w:t xml:space="preserve"> услуги срок выдачи (направления) документов, являющихся результатом предоставления </w:t>
      </w:r>
      <w:r w:rsidR="00093F54" w:rsidRPr="009216BC">
        <w:rPr>
          <w:rFonts w:ascii="Arial" w:hAnsi="Arial" w:cs="Arial"/>
          <w:sz w:val="24"/>
          <w:szCs w:val="24"/>
        </w:rPr>
        <w:t>муниципальной</w:t>
      </w:r>
      <w:r w:rsidRPr="009216BC">
        <w:rPr>
          <w:rFonts w:ascii="Arial" w:hAnsi="Arial" w:cs="Arial"/>
          <w:sz w:val="24"/>
          <w:szCs w:val="24"/>
        </w:rPr>
        <w:t xml:space="preserve"> услуги, срок исправления ошибок и опечаток в документах, являющихся результатом предоставления </w:t>
      </w:r>
      <w:r w:rsidR="009F177B"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 </w:t>
      </w:r>
      <w:r w:rsidR="00093F54" w:rsidRPr="009216BC">
        <w:rPr>
          <w:rFonts w:ascii="Arial" w:hAnsi="Arial" w:cs="Arial"/>
          <w:sz w:val="24"/>
          <w:szCs w:val="24"/>
        </w:rPr>
        <w:t>максимальный срок возврата заявления заявителю – в течение десяти дней со дня поступления заявления в администрацию</w:t>
      </w:r>
      <w:r w:rsidRPr="009216BC">
        <w:rPr>
          <w:rFonts w:ascii="Arial" w:hAnsi="Arial" w:cs="Arial"/>
          <w:sz w:val="24"/>
          <w:szCs w:val="24"/>
        </w:rPr>
        <w:t>.</w:t>
      </w:r>
    </w:p>
    <w:p w:rsidR="00F86D86" w:rsidRPr="009216BC" w:rsidRDefault="00414C23" w:rsidP="00F86D86">
      <w:pPr>
        <w:pStyle w:val="ConsPlusNormal"/>
        <w:ind w:firstLine="709"/>
        <w:jc w:val="both"/>
        <w:rPr>
          <w:rFonts w:ascii="Arial" w:hAnsi="Arial" w:cs="Arial"/>
          <w:sz w:val="24"/>
          <w:szCs w:val="24"/>
        </w:rPr>
      </w:pPr>
      <w:r w:rsidRPr="009216BC">
        <w:rPr>
          <w:rFonts w:ascii="Arial" w:hAnsi="Arial" w:cs="Arial"/>
          <w:sz w:val="24"/>
          <w:szCs w:val="24"/>
        </w:rPr>
        <w:t>2</w:t>
      </w:r>
      <w:r w:rsidR="00F86D86" w:rsidRPr="009216BC">
        <w:rPr>
          <w:rFonts w:ascii="Arial" w:hAnsi="Arial" w:cs="Arial"/>
          <w:sz w:val="24"/>
          <w:szCs w:val="24"/>
        </w:rPr>
        <w:t xml:space="preserve">) Срок принятия решения о предварительном согласовании предоставления земельного участка, отказе в предварительном согласовании предоставления земельного участка, за исключением случаев предварительного согласования предоставления земельного участка                       в порядке, установленном статьей 39.18 Земельного кодекса Российской Федерации – не более 30 календарных дней со дня поступления заявления     в </w:t>
      </w:r>
      <w:r w:rsidR="00DF4DF8" w:rsidRPr="009216BC">
        <w:rPr>
          <w:rFonts w:ascii="Arial" w:hAnsi="Arial" w:cs="Arial"/>
          <w:sz w:val="24"/>
          <w:szCs w:val="24"/>
        </w:rPr>
        <w:t>администрацию</w:t>
      </w:r>
      <w:r w:rsidR="00F86D86" w:rsidRPr="009216BC">
        <w:rPr>
          <w:rFonts w:ascii="Arial" w:hAnsi="Arial" w:cs="Arial"/>
          <w:sz w:val="24"/>
          <w:szCs w:val="24"/>
        </w:rPr>
        <w:t>.</w:t>
      </w:r>
    </w:p>
    <w:p w:rsidR="00F86D86" w:rsidRPr="009216BC" w:rsidRDefault="00414C23" w:rsidP="00F86D86">
      <w:pPr>
        <w:pStyle w:val="ConsPlusNormal"/>
        <w:ind w:firstLine="709"/>
        <w:jc w:val="both"/>
        <w:rPr>
          <w:rFonts w:ascii="Arial" w:hAnsi="Arial" w:cs="Arial"/>
          <w:color w:val="000000"/>
          <w:sz w:val="24"/>
          <w:szCs w:val="24"/>
        </w:rPr>
      </w:pPr>
      <w:r w:rsidRPr="009216BC">
        <w:rPr>
          <w:rFonts w:ascii="Arial" w:hAnsi="Arial" w:cs="Arial"/>
          <w:color w:val="000000"/>
          <w:sz w:val="24"/>
          <w:szCs w:val="24"/>
        </w:rPr>
        <w:t>3</w:t>
      </w:r>
      <w:r w:rsidR="00F86D86" w:rsidRPr="009216BC">
        <w:rPr>
          <w:rFonts w:ascii="Arial" w:hAnsi="Arial" w:cs="Arial"/>
          <w:color w:val="000000"/>
          <w:sz w:val="24"/>
          <w:szCs w:val="24"/>
        </w:rPr>
        <w:t xml:space="preserve">) Срок опубликования извещения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 не более 30 календарных дней со дня поступления заявления в </w:t>
      </w:r>
      <w:r w:rsidRPr="009216BC">
        <w:rPr>
          <w:rFonts w:ascii="Arial" w:hAnsi="Arial" w:cs="Arial"/>
          <w:color w:val="000000"/>
          <w:sz w:val="24"/>
          <w:szCs w:val="24"/>
        </w:rPr>
        <w:t>администрацию</w:t>
      </w:r>
      <w:r w:rsidR="00F86D86" w:rsidRPr="009216BC">
        <w:rPr>
          <w:rFonts w:ascii="Arial" w:hAnsi="Arial" w:cs="Arial"/>
          <w:color w:val="000000"/>
          <w:sz w:val="24"/>
          <w:szCs w:val="24"/>
        </w:rPr>
        <w:t>.</w:t>
      </w:r>
    </w:p>
    <w:p w:rsidR="00F86D86" w:rsidRPr="009216BC" w:rsidRDefault="00414C23" w:rsidP="00F86D86">
      <w:pPr>
        <w:pStyle w:val="ConsPlusNormal"/>
        <w:ind w:firstLine="709"/>
        <w:jc w:val="both"/>
        <w:rPr>
          <w:rFonts w:ascii="Arial" w:hAnsi="Arial" w:cs="Arial"/>
          <w:color w:val="000000"/>
          <w:sz w:val="24"/>
          <w:szCs w:val="24"/>
        </w:rPr>
      </w:pPr>
      <w:r w:rsidRPr="009216BC">
        <w:rPr>
          <w:rFonts w:ascii="Arial" w:hAnsi="Arial" w:cs="Arial"/>
          <w:color w:val="000000"/>
          <w:sz w:val="24"/>
          <w:szCs w:val="24"/>
        </w:rPr>
        <w:t>4</w:t>
      </w:r>
      <w:r w:rsidR="00F86D86" w:rsidRPr="009216BC">
        <w:rPr>
          <w:rFonts w:ascii="Arial" w:hAnsi="Arial" w:cs="Arial"/>
          <w:color w:val="000000"/>
          <w:sz w:val="24"/>
          <w:szCs w:val="24"/>
        </w:rPr>
        <w:t xml:space="preserve">) Срок принятия решения о предварительном согласовании предоставления земельного участка, отказе в предварительном согласовании предоставления земельного участка, в случае предварительного согласования предоставления земельного участка  в порядке, установленном статьей 39.18 Земельного кодекса Российской Федерации – не более 90 календарных дней со дня поступления заявления в </w:t>
      </w:r>
      <w:r w:rsidRPr="009216BC">
        <w:rPr>
          <w:rFonts w:ascii="Arial" w:hAnsi="Arial" w:cs="Arial"/>
          <w:color w:val="000000"/>
          <w:sz w:val="24"/>
          <w:szCs w:val="24"/>
        </w:rPr>
        <w:t>администрацию</w:t>
      </w:r>
      <w:r w:rsidR="00F86D86" w:rsidRPr="009216BC">
        <w:rPr>
          <w:rFonts w:ascii="Arial" w:hAnsi="Arial" w:cs="Arial"/>
          <w:color w:val="000000"/>
          <w:sz w:val="24"/>
          <w:szCs w:val="24"/>
        </w:rPr>
        <w:t>.</w:t>
      </w:r>
    </w:p>
    <w:p w:rsidR="00F86D86" w:rsidRPr="009216BC" w:rsidRDefault="00414C23" w:rsidP="00F86D86">
      <w:pPr>
        <w:pStyle w:val="ConsPlusNormal"/>
        <w:ind w:firstLine="709"/>
        <w:jc w:val="both"/>
        <w:rPr>
          <w:rFonts w:ascii="Arial" w:hAnsi="Arial" w:cs="Arial"/>
          <w:sz w:val="24"/>
          <w:szCs w:val="24"/>
        </w:rPr>
      </w:pPr>
      <w:r w:rsidRPr="009216BC">
        <w:rPr>
          <w:rFonts w:ascii="Arial" w:hAnsi="Arial" w:cs="Arial"/>
          <w:sz w:val="24"/>
          <w:szCs w:val="24"/>
        </w:rPr>
        <w:t>5</w:t>
      </w:r>
      <w:r w:rsidR="00F86D86" w:rsidRPr="009216BC">
        <w:rPr>
          <w:rFonts w:ascii="Arial" w:hAnsi="Arial" w:cs="Arial"/>
          <w:sz w:val="24"/>
          <w:szCs w:val="24"/>
        </w:rPr>
        <w:t xml:space="preserve">) Срок направления заявителю или в МФЦ документов, являющихся результатом предоставления </w:t>
      </w:r>
      <w:r w:rsidRPr="009216BC">
        <w:rPr>
          <w:rFonts w:ascii="Arial" w:hAnsi="Arial" w:cs="Arial"/>
          <w:sz w:val="24"/>
          <w:szCs w:val="24"/>
        </w:rPr>
        <w:t>муниципальной</w:t>
      </w:r>
      <w:r w:rsidR="00F86D86" w:rsidRPr="009216BC">
        <w:rPr>
          <w:rFonts w:ascii="Arial" w:hAnsi="Arial" w:cs="Arial"/>
          <w:sz w:val="24"/>
          <w:szCs w:val="24"/>
        </w:rPr>
        <w:t xml:space="preserve"> услуги, или в случаях, установленных законодательством, копий этих документов – </w:t>
      </w:r>
      <w:r w:rsidR="00F86D86" w:rsidRPr="009216BC">
        <w:rPr>
          <w:rFonts w:ascii="Arial" w:hAnsi="Arial" w:cs="Arial"/>
          <w:color w:val="000000"/>
          <w:sz w:val="24"/>
          <w:szCs w:val="24"/>
        </w:rPr>
        <w:t>3 дня со</w:t>
      </w:r>
      <w:r w:rsidR="00F86D86" w:rsidRPr="009216BC">
        <w:rPr>
          <w:rFonts w:ascii="Arial" w:hAnsi="Arial" w:cs="Arial"/>
          <w:sz w:val="24"/>
          <w:szCs w:val="24"/>
        </w:rPr>
        <w:t xml:space="preserve"> дня их регистрации Отделом </w:t>
      </w:r>
      <w:r w:rsidR="00745234" w:rsidRPr="009216BC">
        <w:rPr>
          <w:rFonts w:ascii="Arial" w:hAnsi="Arial" w:cs="Arial"/>
          <w:sz w:val="24"/>
          <w:szCs w:val="24"/>
        </w:rPr>
        <w:t>документационного обеспечения</w:t>
      </w:r>
      <w:r w:rsidR="00F86D86" w:rsidRPr="009216BC">
        <w:rPr>
          <w:rFonts w:ascii="Arial" w:hAnsi="Arial" w:cs="Arial"/>
          <w:sz w:val="24"/>
          <w:szCs w:val="24"/>
        </w:rPr>
        <w:t>.</w:t>
      </w:r>
    </w:p>
    <w:p w:rsidR="00F86D86" w:rsidRPr="009216BC" w:rsidRDefault="00F86D86" w:rsidP="00745234">
      <w:pPr>
        <w:pStyle w:val="ConsPlusNormal"/>
        <w:ind w:firstLine="709"/>
        <w:jc w:val="both"/>
        <w:rPr>
          <w:rFonts w:ascii="Arial" w:hAnsi="Arial" w:cs="Arial"/>
          <w:color w:val="000000"/>
          <w:sz w:val="24"/>
          <w:szCs w:val="24"/>
        </w:rPr>
      </w:pPr>
      <w:r w:rsidRPr="009216BC">
        <w:rPr>
          <w:rFonts w:ascii="Arial" w:hAnsi="Arial" w:cs="Arial"/>
          <w:color w:val="000000"/>
          <w:sz w:val="24"/>
          <w:szCs w:val="24"/>
        </w:rPr>
        <w:t xml:space="preserve">7) Срок исправления допущенных опечаток и ошибок в документах, являющихся результатом предоставления </w:t>
      </w:r>
      <w:r w:rsidR="00414C23" w:rsidRPr="009216BC">
        <w:rPr>
          <w:rFonts w:ascii="Arial" w:hAnsi="Arial" w:cs="Arial"/>
          <w:color w:val="000000"/>
          <w:sz w:val="24"/>
          <w:szCs w:val="24"/>
        </w:rPr>
        <w:t>муниципальной</w:t>
      </w:r>
      <w:r w:rsidRPr="009216BC">
        <w:rPr>
          <w:rFonts w:ascii="Arial" w:hAnsi="Arial" w:cs="Arial"/>
          <w:color w:val="000000"/>
          <w:sz w:val="24"/>
          <w:szCs w:val="24"/>
        </w:rPr>
        <w:t xml:space="preserve"> услуги, – </w:t>
      </w:r>
      <w:r w:rsidRPr="009216BC">
        <w:rPr>
          <w:rFonts w:ascii="Arial" w:hAnsi="Arial" w:cs="Arial"/>
          <w:color w:val="000000"/>
          <w:sz w:val="24"/>
          <w:szCs w:val="24"/>
        </w:rPr>
        <w:br/>
        <w:t xml:space="preserve">7 рабочих дней со дня регистрации Отделом </w:t>
      </w:r>
      <w:r w:rsidR="00745234" w:rsidRPr="009216BC">
        <w:rPr>
          <w:rFonts w:ascii="Arial" w:hAnsi="Arial" w:cs="Arial"/>
          <w:color w:val="000000"/>
          <w:sz w:val="24"/>
          <w:szCs w:val="24"/>
        </w:rPr>
        <w:t xml:space="preserve">документационного обеспечения </w:t>
      </w:r>
      <w:r w:rsidRPr="009216BC">
        <w:rPr>
          <w:rFonts w:ascii="Arial" w:hAnsi="Arial" w:cs="Arial"/>
          <w:color w:val="000000"/>
          <w:sz w:val="24"/>
          <w:szCs w:val="24"/>
        </w:rPr>
        <w:t>заявления об исправлении допущенных опечаток и (или) ошибок.</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2.5. Перечень нормативных правовых актов, регулирующих отношения, возникающие в связи с предоставлением </w:t>
      </w:r>
      <w:r w:rsidR="009F177B"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Земельный </w:t>
      </w:r>
      <w:hyperlink r:id="rId12" w:history="1">
        <w:r w:rsidRPr="009216BC">
          <w:rPr>
            <w:rFonts w:ascii="Arial" w:eastAsia="Times New Roman" w:hAnsi="Arial" w:cs="Arial"/>
            <w:sz w:val="24"/>
            <w:szCs w:val="24"/>
            <w:lang w:eastAsia="ru-RU"/>
          </w:rPr>
          <w:t>кодекс</w:t>
        </w:r>
      </w:hyperlink>
      <w:r w:rsidRPr="009216BC">
        <w:rPr>
          <w:rFonts w:ascii="Arial" w:eastAsia="Times New Roman" w:hAnsi="Arial" w:cs="Arial"/>
          <w:sz w:val="24"/>
          <w:szCs w:val="24"/>
          <w:lang w:eastAsia="ru-RU"/>
        </w:rPr>
        <w:t xml:space="preserve"> Российской Федерации (Собрание закон</w:t>
      </w:r>
      <w:r w:rsidR="00B5185B" w:rsidRPr="009216BC">
        <w:rPr>
          <w:rFonts w:ascii="Arial" w:eastAsia="Times New Roman" w:hAnsi="Arial" w:cs="Arial"/>
          <w:sz w:val="24"/>
          <w:szCs w:val="24"/>
          <w:lang w:eastAsia="ru-RU"/>
        </w:rPr>
        <w:t>одательства Российской Федерации</w:t>
      </w:r>
      <w:r w:rsidRPr="009216BC">
        <w:rPr>
          <w:rFonts w:ascii="Arial" w:eastAsia="Times New Roman" w:hAnsi="Arial" w:cs="Arial"/>
          <w:sz w:val="24"/>
          <w:szCs w:val="24"/>
          <w:lang w:eastAsia="ru-RU"/>
        </w:rPr>
        <w:t>);</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Гражданский </w:t>
      </w:r>
      <w:hyperlink r:id="rId13" w:history="1">
        <w:r w:rsidRPr="009216BC">
          <w:rPr>
            <w:rFonts w:ascii="Arial" w:eastAsia="Times New Roman" w:hAnsi="Arial" w:cs="Arial"/>
            <w:sz w:val="24"/>
            <w:szCs w:val="24"/>
            <w:lang w:eastAsia="ru-RU"/>
          </w:rPr>
          <w:t>кодекс</w:t>
        </w:r>
      </w:hyperlink>
      <w:r w:rsidRPr="009216BC">
        <w:rPr>
          <w:rFonts w:ascii="Arial" w:eastAsia="Times New Roman" w:hAnsi="Arial" w:cs="Arial"/>
          <w:sz w:val="24"/>
          <w:szCs w:val="24"/>
          <w:lang w:eastAsia="ru-RU"/>
        </w:rPr>
        <w:t xml:space="preserve"> Российской Федерации;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Градостроитель</w:t>
      </w:r>
      <w:r w:rsidR="00B5185B" w:rsidRPr="009216BC">
        <w:rPr>
          <w:rFonts w:ascii="Arial" w:hAnsi="Arial" w:cs="Arial"/>
          <w:sz w:val="24"/>
          <w:szCs w:val="24"/>
        </w:rPr>
        <w:t>ный кодекс Российской Федерации;</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Федеральный </w:t>
      </w:r>
      <w:hyperlink r:id="rId14" w:history="1">
        <w:r w:rsidRPr="009216BC">
          <w:rPr>
            <w:rFonts w:ascii="Arial" w:eastAsia="Times New Roman" w:hAnsi="Arial" w:cs="Arial"/>
            <w:sz w:val="24"/>
            <w:szCs w:val="24"/>
            <w:lang w:eastAsia="ru-RU"/>
          </w:rPr>
          <w:t>закон</w:t>
        </w:r>
      </w:hyperlink>
      <w:r w:rsidRPr="009216BC">
        <w:rPr>
          <w:rFonts w:ascii="Arial" w:eastAsia="Times New Roman" w:hAnsi="Arial" w:cs="Arial"/>
          <w:sz w:val="24"/>
          <w:szCs w:val="24"/>
          <w:lang w:eastAsia="ru-RU"/>
        </w:rPr>
        <w:t xml:space="preserve"> от 25.10.2001 № 137-ФЗ «О введении в действие Земельного кодекса Российской Федерации»;</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Федеральный </w:t>
      </w:r>
      <w:hyperlink r:id="rId15" w:history="1">
        <w:r w:rsidRPr="009216BC">
          <w:rPr>
            <w:rFonts w:ascii="Arial" w:eastAsia="Times New Roman" w:hAnsi="Arial" w:cs="Arial"/>
            <w:sz w:val="24"/>
            <w:szCs w:val="24"/>
            <w:lang w:eastAsia="ru-RU"/>
          </w:rPr>
          <w:t>закон</w:t>
        </w:r>
      </w:hyperlink>
      <w:r w:rsidRPr="009216BC">
        <w:rPr>
          <w:rFonts w:ascii="Arial" w:eastAsia="Times New Roman" w:hAnsi="Arial" w:cs="Arial"/>
          <w:sz w:val="24"/>
          <w:szCs w:val="24"/>
          <w:lang w:eastAsia="ru-RU"/>
        </w:rPr>
        <w:t xml:space="preserve"> от 27.07.2010 № 210-ФЗ «Об организации предоставления государственных и муниципальных услуг»;</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Федеральный закон от 13.07.2015 № 218-ФЗ «О государственной регистрации недвижимости»;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Федеральный </w:t>
      </w:r>
      <w:hyperlink r:id="rId16" w:history="1">
        <w:r w:rsidRPr="009216BC">
          <w:rPr>
            <w:rFonts w:ascii="Arial" w:hAnsi="Arial" w:cs="Arial"/>
            <w:sz w:val="24"/>
            <w:szCs w:val="24"/>
          </w:rPr>
          <w:t>закон</w:t>
        </w:r>
      </w:hyperlink>
      <w:r w:rsidRPr="009216BC">
        <w:rPr>
          <w:rFonts w:ascii="Arial" w:hAnsi="Arial" w:cs="Arial"/>
          <w:sz w:val="24"/>
          <w:szCs w:val="24"/>
        </w:rPr>
        <w:t xml:space="preserve"> от 24.07.2007 № 221-ФЗ «О кадастровой деятельности»</w:t>
      </w:r>
      <w:r w:rsidR="00B5185B"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Федеральный </w:t>
      </w:r>
      <w:hyperlink r:id="rId17" w:history="1">
        <w:r w:rsidRPr="009216BC">
          <w:rPr>
            <w:rStyle w:val="ad"/>
            <w:rFonts w:ascii="Arial" w:hAnsi="Arial" w:cs="Arial"/>
            <w:color w:val="auto"/>
            <w:sz w:val="24"/>
            <w:szCs w:val="24"/>
            <w:u w:val="none"/>
          </w:rPr>
          <w:t>закон</w:t>
        </w:r>
      </w:hyperlink>
      <w:r w:rsidRPr="009216BC">
        <w:rPr>
          <w:rFonts w:ascii="Arial" w:hAnsi="Arial" w:cs="Arial"/>
          <w:sz w:val="24"/>
          <w:szCs w:val="24"/>
        </w:rPr>
        <w:t xml:space="preserve"> от 09.02.2009 № 8-ФЗ «Об обеспечении доступа </w:t>
      </w:r>
      <w:r w:rsidRPr="009216BC">
        <w:rPr>
          <w:rFonts w:ascii="Arial" w:hAnsi="Arial" w:cs="Arial"/>
          <w:sz w:val="24"/>
          <w:szCs w:val="24"/>
        </w:rPr>
        <w:br/>
        <w:t>к информации о деятельности государственных органов и органов местного самоуправления»;</w:t>
      </w:r>
    </w:p>
    <w:p w:rsidR="00F86D86" w:rsidRPr="009216BC" w:rsidRDefault="00EA3BEB" w:rsidP="00F86D86">
      <w:pPr>
        <w:pStyle w:val="ConsPlusNormal"/>
        <w:ind w:firstLine="709"/>
        <w:jc w:val="both"/>
        <w:rPr>
          <w:rFonts w:ascii="Arial" w:hAnsi="Arial" w:cs="Arial"/>
          <w:sz w:val="24"/>
          <w:szCs w:val="24"/>
        </w:rPr>
      </w:pPr>
      <w:hyperlink r:id="rId18" w:history="1">
        <w:r w:rsidR="00F86D86" w:rsidRPr="009216BC">
          <w:rPr>
            <w:rStyle w:val="ad"/>
            <w:rFonts w:ascii="Arial" w:hAnsi="Arial" w:cs="Arial"/>
            <w:color w:val="auto"/>
            <w:sz w:val="24"/>
            <w:szCs w:val="24"/>
            <w:u w:val="none"/>
          </w:rPr>
          <w:t>постановление</w:t>
        </w:r>
      </w:hyperlink>
      <w:r w:rsidR="00F86D86" w:rsidRPr="009216BC">
        <w:rPr>
          <w:rFonts w:ascii="Arial" w:hAnsi="Arial" w:cs="Arial"/>
          <w:sz w:val="24"/>
          <w:szCs w:val="24"/>
        </w:rPr>
        <w:t xml:space="preserve"> Правительства Российской Федерации от 25.06.2012 </w:t>
      </w:r>
      <w:r w:rsidR="00F86D86" w:rsidRPr="009216BC">
        <w:rPr>
          <w:rFonts w:ascii="Arial" w:hAnsi="Arial" w:cs="Arial"/>
          <w:sz w:val="24"/>
          <w:szCs w:val="24"/>
        </w:rPr>
        <w:br/>
        <w:t>№ 634 «О видах электронной подписи, использование которых допускается при обращении за получением государственных и муниципальных услуг»;</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постановление Правительства Российской Федерации от 19.05.2014 </w:t>
      </w:r>
      <w:r w:rsidRPr="009216BC">
        <w:rPr>
          <w:rFonts w:ascii="Arial" w:hAnsi="Arial" w:cs="Arial"/>
          <w:sz w:val="24"/>
          <w:szCs w:val="24"/>
        </w:rPr>
        <w:br/>
        <w:t xml:space="preserve">№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Pr="009216BC">
        <w:rPr>
          <w:rFonts w:ascii="Arial" w:hAnsi="Arial" w:cs="Arial"/>
          <w:sz w:val="24"/>
          <w:szCs w:val="24"/>
        </w:rPr>
        <w:br/>
        <w:t>и признании утратившими силу некоторых актов Правительства Российской Федерации»;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приказ Министерства экономического развития Российской Федерации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w:t>
      </w:r>
      <w:r w:rsidRPr="009216BC">
        <w:rPr>
          <w:rFonts w:ascii="Arial" w:hAnsi="Arial" w:cs="Arial"/>
          <w:sz w:val="24"/>
          <w:szCs w:val="24"/>
        </w:rPr>
        <w:br/>
        <w:t>на бумажном носителе»;</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приказ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 приказ Министерства экономического развития Российской Федерации от 23.12.2015 № 967 «Об утверждении порядка взимания </w:t>
      </w:r>
      <w:r w:rsidRPr="009216BC">
        <w:rPr>
          <w:rFonts w:ascii="Arial" w:hAnsi="Arial" w:cs="Arial"/>
          <w:sz w:val="24"/>
          <w:szCs w:val="24"/>
        </w:rPr>
        <w:br/>
        <w:t>и возврата платы за предоставление сведений, содержащихся в Едином государственном реестре недвижимости, и иной информации»;</w:t>
      </w:r>
    </w:p>
    <w:p w:rsidR="00F86D86" w:rsidRPr="009216BC" w:rsidRDefault="00F86D86" w:rsidP="00F86D86">
      <w:pPr>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ab/>
        <w:t xml:space="preserve">приказ Министерства экономического развития России от 10.05.2016 </w:t>
      </w:r>
      <w:r w:rsidRPr="009216BC">
        <w:rPr>
          <w:rFonts w:ascii="Arial" w:hAnsi="Arial" w:cs="Arial"/>
          <w:sz w:val="24"/>
          <w:szCs w:val="24"/>
        </w:rPr>
        <w:br/>
        <w:t>№ 291 «Об установлении размеров платы за предоставление сведений, содержащихся в Едином государственном реестре недвижимости»;</w:t>
      </w:r>
    </w:p>
    <w:p w:rsidR="00F86D86" w:rsidRPr="009216BC" w:rsidRDefault="00EA3BEB" w:rsidP="00F86D86">
      <w:pPr>
        <w:pStyle w:val="ConsPlusNormal"/>
        <w:ind w:firstLine="709"/>
        <w:jc w:val="both"/>
        <w:rPr>
          <w:rFonts w:ascii="Arial" w:hAnsi="Arial" w:cs="Arial"/>
          <w:sz w:val="24"/>
          <w:szCs w:val="24"/>
        </w:rPr>
      </w:pPr>
      <w:hyperlink r:id="rId19" w:history="1">
        <w:r w:rsidR="00F86D86" w:rsidRPr="009216BC">
          <w:rPr>
            <w:rStyle w:val="ad"/>
            <w:rFonts w:ascii="Arial" w:hAnsi="Arial" w:cs="Arial"/>
            <w:color w:val="auto"/>
            <w:sz w:val="24"/>
            <w:szCs w:val="24"/>
            <w:u w:val="none"/>
          </w:rPr>
          <w:t>Закон</w:t>
        </w:r>
      </w:hyperlink>
      <w:r w:rsidR="00F86D86" w:rsidRPr="009216BC">
        <w:rPr>
          <w:rFonts w:ascii="Arial" w:hAnsi="Arial" w:cs="Arial"/>
          <w:sz w:val="24"/>
          <w:szCs w:val="24"/>
        </w:rPr>
        <w:t xml:space="preserve"> Красноярского края от 04.12.2008 № 7-2542 «О регулировании земельных отношений в Красноярском крае»;</w:t>
      </w:r>
    </w:p>
    <w:p w:rsidR="00696521" w:rsidRPr="009216BC" w:rsidRDefault="00696521" w:rsidP="00696521">
      <w:pPr>
        <w:autoSpaceDE w:val="0"/>
        <w:autoSpaceDN w:val="0"/>
        <w:adjustRightInd w:val="0"/>
        <w:spacing w:after="0" w:line="240" w:lineRule="auto"/>
        <w:ind w:firstLine="709"/>
        <w:jc w:val="both"/>
        <w:rPr>
          <w:rFonts w:ascii="Arial" w:eastAsia="Times New Roman" w:hAnsi="Arial" w:cs="Arial"/>
          <w:sz w:val="24"/>
          <w:szCs w:val="24"/>
        </w:rPr>
      </w:pPr>
      <w:r w:rsidRPr="009216BC">
        <w:rPr>
          <w:rFonts w:ascii="Arial" w:eastAsia="Times New Roman" w:hAnsi="Arial" w:cs="Arial"/>
          <w:sz w:val="24"/>
          <w:szCs w:val="24"/>
        </w:rPr>
        <w:t>Решение Шарыповского районного Совета депутатов от 24.08.2011  №18/181р «Об утверждении сводного перечня муниципальных услуг, предоставляемых администрацией Шарыповского района в электронном виде, а также услуг, предоставляемых подведомственными ей учреждениями в электронном виде»;</w:t>
      </w:r>
    </w:p>
    <w:p w:rsidR="00696521" w:rsidRPr="009216BC" w:rsidRDefault="00696521" w:rsidP="00696521">
      <w:pPr>
        <w:autoSpaceDE w:val="0"/>
        <w:autoSpaceDN w:val="0"/>
        <w:adjustRightInd w:val="0"/>
        <w:spacing w:after="0" w:line="240" w:lineRule="auto"/>
        <w:ind w:firstLine="709"/>
        <w:jc w:val="both"/>
        <w:rPr>
          <w:rFonts w:ascii="Arial" w:eastAsia="Times New Roman" w:hAnsi="Arial" w:cs="Arial"/>
          <w:sz w:val="24"/>
          <w:szCs w:val="24"/>
        </w:rPr>
      </w:pPr>
      <w:r w:rsidRPr="009216BC">
        <w:rPr>
          <w:rFonts w:ascii="Arial" w:eastAsia="Times New Roman" w:hAnsi="Arial" w:cs="Arial"/>
          <w:sz w:val="24"/>
          <w:szCs w:val="24"/>
        </w:rPr>
        <w:t xml:space="preserve">Постановление   администрации Шарыповского </w:t>
      </w:r>
      <w:r w:rsidR="00C02D64" w:rsidRPr="009216BC">
        <w:rPr>
          <w:rFonts w:ascii="Arial" w:eastAsia="Times New Roman" w:hAnsi="Arial" w:cs="Arial"/>
          <w:sz w:val="24"/>
          <w:szCs w:val="24"/>
        </w:rPr>
        <w:t>муниципального округа</w:t>
      </w:r>
      <w:r w:rsidRPr="009216BC">
        <w:rPr>
          <w:rFonts w:ascii="Arial" w:eastAsia="Times New Roman" w:hAnsi="Arial" w:cs="Arial"/>
          <w:sz w:val="24"/>
          <w:szCs w:val="24"/>
        </w:rPr>
        <w:t xml:space="preserve"> от </w:t>
      </w:r>
      <w:r w:rsidR="00C02D64" w:rsidRPr="009216BC">
        <w:rPr>
          <w:rFonts w:ascii="Arial" w:eastAsia="Times New Roman" w:hAnsi="Arial" w:cs="Arial"/>
          <w:sz w:val="24"/>
          <w:szCs w:val="24"/>
        </w:rPr>
        <w:t>23.06</w:t>
      </w:r>
      <w:r w:rsidRPr="009216BC">
        <w:rPr>
          <w:rFonts w:ascii="Arial" w:eastAsia="Times New Roman" w:hAnsi="Arial" w:cs="Arial"/>
          <w:sz w:val="24"/>
          <w:szCs w:val="24"/>
        </w:rPr>
        <w:t>.20</w:t>
      </w:r>
      <w:r w:rsidR="00C02D64" w:rsidRPr="009216BC">
        <w:rPr>
          <w:rFonts w:ascii="Arial" w:eastAsia="Times New Roman" w:hAnsi="Arial" w:cs="Arial"/>
          <w:sz w:val="24"/>
          <w:szCs w:val="24"/>
        </w:rPr>
        <w:t>21</w:t>
      </w:r>
      <w:r w:rsidRPr="009216BC">
        <w:rPr>
          <w:rFonts w:ascii="Arial" w:eastAsia="Times New Roman" w:hAnsi="Arial" w:cs="Arial"/>
          <w:sz w:val="24"/>
          <w:szCs w:val="24"/>
        </w:rPr>
        <w:t xml:space="preserve"> №</w:t>
      </w:r>
      <w:r w:rsidR="00C02D64" w:rsidRPr="009216BC">
        <w:rPr>
          <w:rFonts w:ascii="Arial" w:eastAsia="Times New Roman" w:hAnsi="Arial" w:cs="Arial"/>
          <w:sz w:val="24"/>
          <w:szCs w:val="24"/>
        </w:rPr>
        <w:t>490</w:t>
      </w:r>
      <w:r w:rsidRPr="009216BC">
        <w:rPr>
          <w:rFonts w:ascii="Arial" w:eastAsia="Times New Roman" w:hAnsi="Arial" w:cs="Arial"/>
          <w:sz w:val="24"/>
          <w:szCs w:val="24"/>
        </w:rPr>
        <w:t>-п «Об утверждении Порядка разработки и утверждения   административных регламентов  предоставления  муниципальных услуг</w:t>
      </w:r>
      <w:r w:rsidR="00C02D64" w:rsidRPr="009216BC">
        <w:rPr>
          <w:rFonts w:ascii="Arial" w:eastAsia="Times New Roman" w:hAnsi="Arial" w:cs="Arial"/>
          <w:sz w:val="24"/>
          <w:szCs w:val="24"/>
        </w:rPr>
        <w:t xml:space="preserve"> населению администрацией Шарыповского муниципального округа</w:t>
      </w:r>
      <w:r w:rsidRPr="009216BC">
        <w:rPr>
          <w:rFonts w:ascii="Arial" w:eastAsia="Times New Roman"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 2.6. Исчерпывающий перечень документов, необходимых </w:t>
      </w:r>
      <w:r w:rsidRPr="009216BC">
        <w:rPr>
          <w:rFonts w:ascii="Arial" w:hAnsi="Arial" w:cs="Arial"/>
          <w:sz w:val="24"/>
          <w:szCs w:val="24"/>
        </w:rPr>
        <w:br/>
        <w:t xml:space="preserve">в соответствии с нормативными правовыми актами для предоставления </w:t>
      </w:r>
      <w:r w:rsidR="00696521" w:rsidRPr="009216BC">
        <w:rPr>
          <w:rFonts w:ascii="Arial" w:hAnsi="Arial" w:cs="Arial"/>
          <w:sz w:val="24"/>
          <w:szCs w:val="24"/>
        </w:rPr>
        <w:t>муниципальной</w:t>
      </w:r>
      <w:r w:rsidRPr="009216BC">
        <w:rPr>
          <w:rFonts w:ascii="Arial" w:hAnsi="Arial" w:cs="Arial"/>
          <w:sz w:val="24"/>
          <w:szCs w:val="24"/>
        </w:rPr>
        <w:t xml:space="preserve"> услуги и услуг, которые являются необходимыми </w:t>
      </w:r>
      <w:r w:rsidRPr="009216BC">
        <w:rPr>
          <w:rFonts w:ascii="Arial" w:hAnsi="Arial" w:cs="Arial"/>
          <w:sz w:val="24"/>
          <w:szCs w:val="24"/>
        </w:rPr>
        <w:br/>
        <w:t xml:space="preserve">и обязательными для предоставления </w:t>
      </w:r>
      <w:r w:rsidR="00696521" w:rsidRPr="009216BC">
        <w:rPr>
          <w:rFonts w:ascii="Arial" w:hAnsi="Arial" w:cs="Arial"/>
          <w:sz w:val="24"/>
          <w:szCs w:val="24"/>
        </w:rPr>
        <w:t>муниципальной</w:t>
      </w:r>
      <w:r w:rsidRPr="009216BC">
        <w:rPr>
          <w:rFonts w:ascii="Arial" w:hAnsi="Arial" w:cs="Arial"/>
          <w:sz w:val="24"/>
          <w:szCs w:val="24"/>
        </w:rPr>
        <w:t xml:space="preserve"> услуги, подлежащих представлению заявителем, способы их получения заявителем, в том числе </w:t>
      </w:r>
      <w:r w:rsidRPr="009216BC">
        <w:rPr>
          <w:rFonts w:ascii="Arial" w:hAnsi="Arial" w:cs="Arial"/>
          <w:sz w:val="24"/>
          <w:szCs w:val="24"/>
        </w:rPr>
        <w:br/>
        <w:t>в электронной форме, порядок их представления.</w:t>
      </w:r>
    </w:p>
    <w:p w:rsidR="00F86D86" w:rsidRPr="009216BC" w:rsidRDefault="00F86D86" w:rsidP="00F86D86">
      <w:pPr>
        <w:pStyle w:val="ConsPlusNormal"/>
        <w:ind w:firstLine="709"/>
        <w:jc w:val="both"/>
        <w:rPr>
          <w:rFonts w:ascii="Arial" w:hAnsi="Arial" w:cs="Arial"/>
          <w:sz w:val="24"/>
          <w:szCs w:val="24"/>
        </w:rPr>
      </w:pPr>
      <w:bookmarkStart w:id="1" w:name="P109"/>
      <w:bookmarkEnd w:id="1"/>
      <w:r w:rsidRPr="009216BC">
        <w:rPr>
          <w:rFonts w:ascii="Arial" w:hAnsi="Arial" w:cs="Arial"/>
          <w:sz w:val="24"/>
          <w:szCs w:val="24"/>
        </w:rPr>
        <w:t>2.6.1. Для принятия решения о предварительном согласовании предоставления земельного участка заявитель представляет следующие документы:</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1) заявление, в котором указывается:</w:t>
      </w:r>
    </w:p>
    <w:p w:rsidR="00F86D86" w:rsidRPr="009216BC" w:rsidRDefault="00F86D86" w:rsidP="00F86D86">
      <w:pPr>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 xml:space="preserve">  фамилия, имя и (при наличии) отчество, место жительства заявителя, реквизиты документа, удостоверяющего личность заявителя (для гражданина);</w:t>
      </w:r>
    </w:p>
    <w:p w:rsidR="00F86D86" w:rsidRPr="009216BC" w:rsidRDefault="00F86D86" w:rsidP="00F86D86">
      <w:pPr>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w:t>
      </w:r>
      <w:r w:rsidRPr="009216BC">
        <w:rPr>
          <w:rFonts w:ascii="Arial" w:hAnsi="Arial" w:cs="Arial"/>
          <w:sz w:val="24"/>
          <w:szCs w:val="24"/>
        </w:rPr>
        <w:br/>
        <w:t>за исключением случаев, если заявителем является иностранное юридическое лицо;</w:t>
      </w:r>
    </w:p>
    <w:p w:rsidR="00F86D86" w:rsidRPr="009216BC" w:rsidRDefault="00F86D86" w:rsidP="00F86D86">
      <w:pPr>
        <w:autoSpaceDE w:val="0"/>
        <w:autoSpaceDN w:val="0"/>
        <w:adjustRightInd w:val="0"/>
        <w:spacing w:after="0" w:line="240" w:lineRule="auto"/>
        <w:ind w:firstLine="708"/>
        <w:jc w:val="both"/>
        <w:rPr>
          <w:rFonts w:ascii="Arial" w:hAnsi="Arial" w:cs="Arial"/>
          <w:color w:val="000000"/>
          <w:sz w:val="24"/>
          <w:szCs w:val="24"/>
        </w:rPr>
      </w:pPr>
      <w:r w:rsidRPr="009216BC">
        <w:rPr>
          <w:rFonts w:ascii="Arial" w:hAnsi="Arial" w:cs="Arial"/>
          <w:color w:val="000000"/>
          <w:sz w:val="24"/>
          <w:szCs w:val="24"/>
        </w:rPr>
        <w:t xml:space="preserve">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20" w:history="1">
        <w:r w:rsidRPr="009216BC">
          <w:rPr>
            <w:rFonts w:ascii="Arial" w:hAnsi="Arial" w:cs="Arial"/>
            <w:color w:val="000000"/>
            <w:sz w:val="24"/>
            <w:szCs w:val="24"/>
          </w:rPr>
          <w:t>законом</w:t>
        </w:r>
      </w:hyperlink>
      <w:r w:rsidRPr="009216BC">
        <w:rPr>
          <w:rFonts w:ascii="Arial" w:hAnsi="Arial" w:cs="Arial"/>
          <w:color w:val="000000"/>
          <w:sz w:val="24"/>
          <w:szCs w:val="24"/>
        </w:rPr>
        <w:t xml:space="preserve"> </w:t>
      </w:r>
      <w:r w:rsidRPr="009216BC">
        <w:rPr>
          <w:rFonts w:ascii="Arial" w:hAnsi="Arial" w:cs="Arial"/>
          <w:color w:val="000000"/>
          <w:sz w:val="24"/>
          <w:szCs w:val="24"/>
        </w:rPr>
        <w:br/>
        <w:t>«О государственной регистрации недвижимости»;</w:t>
      </w:r>
    </w:p>
    <w:p w:rsidR="00F86D86" w:rsidRPr="009216BC" w:rsidRDefault="00F86D86" w:rsidP="00F86D86">
      <w:pPr>
        <w:autoSpaceDE w:val="0"/>
        <w:autoSpaceDN w:val="0"/>
        <w:adjustRightInd w:val="0"/>
        <w:spacing w:after="0" w:line="240" w:lineRule="auto"/>
        <w:ind w:firstLine="708"/>
        <w:jc w:val="both"/>
        <w:rPr>
          <w:rFonts w:ascii="Arial" w:hAnsi="Arial" w:cs="Arial"/>
          <w:color w:val="000000"/>
          <w:sz w:val="24"/>
          <w:szCs w:val="24"/>
        </w:rPr>
      </w:pPr>
      <w:r w:rsidRPr="009216BC">
        <w:rPr>
          <w:rFonts w:ascii="Arial" w:hAnsi="Arial" w:cs="Arial"/>
          <w:color w:val="000000"/>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w:t>
      </w:r>
      <w:r w:rsidRPr="009216BC">
        <w:rPr>
          <w:rFonts w:ascii="Arial" w:hAnsi="Arial" w:cs="Arial"/>
          <w:sz w:val="24"/>
          <w:szCs w:val="24"/>
        </w:rPr>
        <w:br/>
        <w:t>о таких земельных участках внесены в Единый государственный реестр недвижимости;</w:t>
      </w:r>
    </w:p>
    <w:p w:rsidR="00F86D86" w:rsidRPr="009216BC" w:rsidRDefault="00F86D86" w:rsidP="00F86D86">
      <w:pPr>
        <w:autoSpaceDE w:val="0"/>
        <w:autoSpaceDN w:val="0"/>
        <w:adjustRightInd w:val="0"/>
        <w:spacing w:after="0" w:line="240" w:lineRule="auto"/>
        <w:ind w:firstLine="708"/>
        <w:jc w:val="both"/>
        <w:rPr>
          <w:rFonts w:ascii="Arial" w:hAnsi="Arial" w:cs="Arial"/>
          <w:color w:val="000000"/>
          <w:sz w:val="24"/>
          <w:szCs w:val="24"/>
        </w:rPr>
      </w:pPr>
      <w:r w:rsidRPr="009216BC">
        <w:rPr>
          <w:rFonts w:ascii="Arial" w:hAnsi="Arial" w:cs="Arial"/>
          <w:color w:val="000000"/>
          <w:sz w:val="24"/>
          <w:szCs w:val="24"/>
        </w:rPr>
        <w:t xml:space="preserve">основание предоставления земельного участка без проведения торгов из числа предусмотренных </w:t>
      </w:r>
      <w:hyperlink r:id="rId21" w:history="1">
        <w:r w:rsidRPr="009216BC">
          <w:rPr>
            <w:rFonts w:ascii="Arial" w:hAnsi="Arial" w:cs="Arial"/>
            <w:color w:val="000000"/>
            <w:sz w:val="24"/>
            <w:szCs w:val="24"/>
          </w:rPr>
          <w:t>пунктом 2 статьи 39.3</w:t>
        </w:r>
      </w:hyperlink>
      <w:r w:rsidRPr="009216BC">
        <w:rPr>
          <w:rFonts w:ascii="Arial" w:hAnsi="Arial" w:cs="Arial"/>
          <w:color w:val="000000"/>
          <w:sz w:val="24"/>
          <w:szCs w:val="24"/>
        </w:rPr>
        <w:t xml:space="preserve">, </w:t>
      </w:r>
      <w:hyperlink r:id="rId22" w:history="1">
        <w:r w:rsidRPr="009216BC">
          <w:rPr>
            <w:rFonts w:ascii="Arial" w:hAnsi="Arial" w:cs="Arial"/>
            <w:color w:val="000000"/>
            <w:sz w:val="24"/>
            <w:szCs w:val="24"/>
          </w:rPr>
          <w:t>статьей 39.5</w:t>
        </w:r>
      </w:hyperlink>
      <w:r w:rsidRPr="009216BC">
        <w:rPr>
          <w:rFonts w:ascii="Arial" w:hAnsi="Arial" w:cs="Arial"/>
          <w:color w:val="000000"/>
          <w:sz w:val="24"/>
          <w:szCs w:val="24"/>
        </w:rPr>
        <w:t xml:space="preserve">,                     </w:t>
      </w:r>
      <w:hyperlink r:id="rId23" w:history="1">
        <w:r w:rsidRPr="009216BC">
          <w:rPr>
            <w:rFonts w:ascii="Arial" w:hAnsi="Arial" w:cs="Arial"/>
            <w:color w:val="000000"/>
            <w:sz w:val="24"/>
            <w:szCs w:val="24"/>
          </w:rPr>
          <w:t>пунктом 2 статьи 39.6</w:t>
        </w:r>
      </w:hyperlink>
      <w:r w:rsidRPr="009216BC">
        <w:rPr>
          <w:rFonts w:ascii="Arial" w:hAnsi="Arial" w:cs="Arial"/>
          <w:color w:val="000000"/>
          <w:sz w:val="24"/>
          <w:szCs w:val="24"/>
        </w:rPr>
        <w:t xml:space="preserve"> или </w:t>
      </w:r>
      <w:hyperlink r:id="rId24" w:history="1">
        <w:r w:rsidRPr="009216BC">
          <w:rPr>
            <w:rFonts w:ascii="Arial" w:hAnsi="Arial" w:cs="Arial"/>
            <w:color w:val="000000"/>
            <w:sz w:val="24"/>
            <w:szCs w:val="24"/>
          </w:rPr>
          <w:t>пунктом 2 статьи 39.10</w:t>
        </w:r>
      </w:hyperlink>
      <w:r w:rsidRPr="009216BC">
        <w:rPr>
          <w:rFonts w:ascii="Arial" w:hAnsi="Arial" w:cs="Arial"/>
          <w:color w:val="000000"/>
          <w:sz w:val="24"/>
          <w:szCs w:val="24"/>
        </w:rPr>
        <w:t xml:space="preserve"> Земельного кодекса Российской Федерации оснований;</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color w:val="000000"/>
          <w:sz w:val="24"/>
          <w:szCs w:val="24"/>
        </w:rPr>
        <w:t>вид права, на котором заявитель</w:t>
      </w:r>
      <w:r w:rsidRPr="009216BC">
        <w:rPr>
          <w:rFonts w:ascii="Arial" w:hAnsi="Arial" w:cs="Arial"/>
          <w:sz w:val="24"/>
          <w:szCs w:val="24"/>
        </w:rPr>
        <w:t xml:space="preserve"> желает приобрести земельный участок, если предоставление земельного участка возможно на нескольких видах прав;</w:t>
      </w:r>
    </w:p>
    <w:p w:rsidR="00F86D86" w:rsidRPr="009216BC" w:rsidRDefault="00F86D86" w:rsidP="00F86D86">
      <w:pPr>
        <w:autoSpaceDE w:val="0"/>
        <w:autoSpaceDN w:val="0"/>
        <w:adjustRightInd w:val="0"/>
        <w:spacing w:after="0" w:line="240" w:lineRule="auto"/>
        <w:ind w:firstLine="708"/>
        <w:jc w:val="both"/>
        <w:rPr>
          <w:rFonts w:ascii="Arial" w:hAnsi="Arial" w:cs="Arial"/>
          <w:color w:val="000000"/>
          <w:sz w:val="24"/>
          <w:szCs w:val="24"/>
        </w:rPr>
      </w:pPr>
      <w:r w:rsidRPr="009216BC">
        <w:rPr>
          <w:rFonts w:ascii="Arial" w:hAnsi="Arial" w:cs="Arial"/>
          <w:color w:val="000000"/>
          <w:sz w:val="24"/>
          <w:szCs w:val="24"/>
        </w:rPr>
        <w:t>цель использования земельного участка;</w:t>
      </w:r>
    </w:p>
    <w:p w:rsidR="00F86D86" w:rsidRPr="009216BC" w:rsidRDefault="00F86D86" w:rsidP="00F86D86">
      <w:pPr>
        <w:autoSpaceDE w:val="0"/>
        <w:autoSpaceDN w:val="0"/>
        <w:adjustRightInd w:val="0"/>
        <w:spacing w:after="0" w:line="240" w:lineRule="auto"/>
        <w:ind w:firstLine="708"/>
        <w:jc w:val="both"/>
        <w:rPr>
          <w:rFonts w:ascii="Arial" w:hAnsi="Arial" w:cs="Arial"/>
          <w:color w:val="000000"/>
          <w:sz w:val="24"/>
          <w:szCs w:val="24"/>
        </w:rPr>
      </w:pPr>
      <w:r w:rsidRPr="009216BC">
        <w:rPr>
          <w:rFonts w:ascii="Arial" w:hAnsi="Arial" w:cs="Arial"/>
          <w:color w:val="000000"/>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почтовый адрес и (или) адрес электронной почты для связи </w:t>
      </w:r>
      <w:r w:rsidRPr="009216BC">
        <w:rPr>
          <w:rFonts w:ascii="Arial" w:hAnsi="Arial" w:cs="Arial"/>
          <w:sz w:val="24"/>
          <w:szCs w:val="24"/>
        </w:rPr>
        <w:br/>
        <w:t>с заявителем.</w:t>
      </w:r>
    </w:p>
    <w:p w:rsidR="00696521" w:rsidRPr="009216BC" w:rsidRDefault="00696521" w:rsidP="00696521">
      <w:pPr>
        <w:pStyle w:val="ConsPlusNormal"/>
        <w:ind w:firstLine="709"/>
        <w:jc w:val="both"/>
        <w:rPr>
          <w:rFonts w:ascii="Arial" w:hAnsi="Arial" w:cs="Arial"/>
          <w:sz w:val="24"/>
          <w:szCs w:val="24"/>
        </w:rPr>
      </w:pPr>
      <w:r w:rsidRPr="009216BC">
        <w:rPr>
          <w:rFonts w:ascii="Arial" w:hAnsi="Arial" w:cs="Arial"/>
          <w:sz w:val="24"/>
          <w:szCs w:val="24"/>
        </w:rPr>
        <w:t xml:space="preserve">2) документ, подтверждающий полномочия представителя заявителя, </w:t>
      </w:r>
      <w:r w:rsidRPr="009216BC">
        <w:rPr>
          <w:rFonts w:ascii="Arial" w:hAnsi="Arial" w:cs="Arial"/>
          <w:sz w:val="24"/>
          <w:szCs w:val="24"/>
        </w:rPr>
        <w:br/>
        <w:t>в случае, если с заявлением о предварительном согласовании предоставления земельного участка обращается представитель заявителя;</w:t>
      </w:r>
    </w:p>
    <w:p w:rsidR="00F86D86" w:rsidRPr="009216BC" w:rsidRDefault="00696521" w:rsidP="00056841">
      <w:pPr>
        <w:pStyle w:val="1"/>
        <w:shd w:val="clear" w:color="auto" w:fill="FFFFFF"/>
        <w:ind w:firstLine="709"/>
        <w:jc w:val="both"/>
        <w:rPr>
          <w:rFonts w:ascii="Arial" w:hAnsi="Arial" w:cs="Arial"/>
          <w:b w:val="0"/>
          <w:color w:val="000000"/>
          <w:sz w:val="24"/>
          <w:szCs w:val="24"/>
        </w:rPr>
      </w:pPr>
      <w:r w:rsidRPr="009216BC">
        <w:rPr>
          <w:rFonts w:ascii="Arial" w:hAnsi="Arial" w:cs="Arial"/>
          <w:b w:val="0"/>
          <w:sz w:val="24"/>
          <w:szCs w:val="24"/>
        </w:rPr>
        <w:t>3</w:t>
      </w:r>
      <w:r w:rsidR="00F86D86" w:rsidRPr="009216BC">
        <w:rPr>
          <w:rFonts w:ascii="Arial" w:hAnsi="Arial" w:cs="Arial"/>
          <w:b w:val="0"/>
          <w:sz w:val="24"/>
          <w:szCs w:val="24"/>
        </w:rPr>
        <w:t xml:space="preserve">) </w:t>
      </w:r>
      <w:r w:rsidR="00F86D86" w:rsidRPr="009216BC">
        <w:rPr>
          <w:rFonts w:ascii="Arial" w:hAnsi="Arial" w:cs="Arial"/>
          <w:b w:val="0"/>
          <w:color w:val="000000"/>
          <w:sz w:val="24"/>
          <w:szCs w:val="24"/>
        </w:rPr>
        <w:t xml:space="preserve">документы, подтверждающие право заявителя на приобретение земельного участка без проведения торгов и предусмотренные </w:t>
      </w:r>
      <w:hyperlink r:id="rId25" w:history="1">
        <w:r w:rsidR="00F86D86" w:rsidRPr="009216BC">
          <w:rPr>
            <w:rFonts w:ascii="Arial" w:hAnsi="Arial" w:cs="Arial"/>
            <w:b w:val="0"/>
            <w:color w:val="000000"/>
            <w:sz w:val="24"/>
            <w:szCs w:val="24"/>
          </w:rPr>
          <w:t>перечнем</w:t>
        </w:r>
      </w:hyperlink>
      <w:r w:rsidR="00F86D86" w:rsidRPr="009216BC">
        <w:rPr>
          <w:rFonts w:ascii="Arial" w:hAnsi="Arial" w:cs="Arial"/>
          <w:b w:val="0"/>
          <w:color w:val="000000"/>
          <w:sz w:val="24"/>
          <w:szCs w:val="24"/>
        </w:rPr>
        <w:t xml:space="preserve">, утвержденным </w:t>
      </w:r>
      <w:r w:rsidR="00056841" w:rsidRPr="009216BC">
        <w:rPr>
          <w:rFonts w:ascii="Arial" w:hAnsi="Arial" w:cs="Arial"/>
          <w:b w:val="0"/>
          <w:color w:val="000000"/>
          <w:sz w:val="24"/>
          <w:szCs w:val="24"/>
        </w:rPr>
        <w:t>П</w:t>
      </w:r>
      <w:r w:rsidR="00F86D86" w:rsidRPr="009216BC">
        <w:rPr>
          <w:rFonts w:ascii="Arial" w:hAnsi="Arial" w:cs="Arial"/>
          <w:b w:val="0"/>
          <w:color w:val="000000"/>
          <w:sz w:val="24"/>
          <w:szCs w:val="24"/>
        </w:rPr>
        <w:t xml:space="preserve">риказом </w:t>
      </w:r>
      <w:r w:rsidR="00056841" w:rsidRPr="009216BC">
        <w:rPr>
          <w:rFonts w:ascii="Arial" w:hAnsi="Arial" w:cs="Arial"/>
          <w:b w:val="0"/>
          <w:color w:val="000000"/>
          <w:sz w:val="24"/>
          <w:szCs w:val="24"/>
        </w:rPr>
        <w:t>Росреестра от 02.09.2020 N П/0321 (ред. от 19.01.2021) "Об утверждении перечня документов, подтверждающих право заявителя на приобретение земельного участка без проведения торгов" (Зарегистрированого в Минюсте России 01.10.2020 N 60174);</w:t>
      </w:r>
    </w:p>
    <w:p w:rsidR="00F86D86" w:rsidRPr="009216BC" w:rsidRDefault="00696521"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4</w:t>
      </w:r>
      <w:r w:rsidR="00F86D86" w:rsidRPr="009216BC">
        <w:rPr>
          <w:rFonts w:ascii="Arial" w:hAnsi="Arial" w:cs="Arial"/>
          <w:sz w:val="24"/>
          <w:szCs w:val="24"/>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AC5CFE" w:rsidRPr="009216BC" w:rsidRDefault="00AC5CFE"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5) </w:t>
      </w:r>
      <w:r w:rsidRPr="009216BC">
        <w:rPr>
          <w:rFonts w:ascii="Arial" w:hAnsi="Arial" w:cs="Arial"/>
          <w:color w:val="000000"/>
          <w:sz w:val="24"/>
          <w:szCs w:val="24"/>
          <w:shd w:val="clear" w:color="auto" w:fill="FFFFFF"/>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F86D86" w:rsidRPr="009216BC" w:rsidRDefault="00AC5CFE"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6</w:t>
      </w:r>
      <w:r w:rsidR="00F86D86" w:rsidRPr="009216BC">
        <w:rPr>
          <w:rFonts w:ascii="Arial" w:hAnsi="Arial" w:cs="Arial"/>
          <w:sz w:val="24"/>
          <w:szCs w:val="24"/>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86D86" w:rsidRPr="009216BC" w:rsidRDefault="00AC5CFE"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7</w:t>
      </w:r>
      <w:r w:rsidR="00F86D86" w:rsidRPr="009216BC">
        <w:rPr>
          <w:rFonts w:ascii="Arial" w:hAnsi="Arial" w:cs="Arial"/>
          <w:sz w:val="24"/>
          <w:szCs w:val="24"/>
        </w:rPr>
        <w:t xml:space="preserve">) подготовленные некоммерческой организацией, созданной гражданами, списки ее членов в случае, если подано заявление </w:t>
      </w:r>
      <w:r w:rsidR="00F86D86" w:rsidRPr="009216BC">
        <w:rPr>
          <w:rFonts w:ascii="Arial" w:hAnsi="Arial" w:cs="Arial"/>
          <w:sz w:val="24"/>
          <w:szCs w:val="24"/>
        </w:rPr>
        <w:br/>
        <w:t xml:space="preserve">о предварительном согласовании предоставления земельного участка или </w:t>
      </w:r>
      <w:r w:rsidR="00F86D86" w:rsidRPr="009216BC">
        <w:rPr>
          <w:rFonts w:ascii="Arial" w:hAnsi="Arial" w:cs="Arial"/>
          <w:sz w:val="24"/>
          <w:szCs w:val="24"/>
        </w:rPr>
        <w:br/>
        <w:t>о предоставлении земельного участка в безвозмездное пользование указанной организации для ведения огородничества или садоводства.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2.6.2. Документы могут быть представлены заявителем в письменной форме лично в Отдел </w:t>
      </w:r>
      <w:r w:rsidR="0050793C" w:rsidRPr="009216BC">
        <w:rPr>
          <w:rFonts w:ascii="Arial" w:hAnsi="Arial" w:cs="Arial"/>
          <w:sz w:val="24"/>
          <w:szCs w:val="24"/>
        </w:rPr>
        <w:t xml:space="preserve">документационного обеспечения </w:t>
      </w:r>
      <w:r w:rsidRPr="009216BC">
        <w:rPr>
          <w:rFonts w:ascii="Arial" w:hAnsi="Arial" w:cs="Arial"/>
          <w:sz w:val="24"/>
          <w:szCs w:val="24"/>
        </w:rPr>
        <w:t xml:space="preserve">или в МФЦ либо направлены в </w:t>
      </w:r>
      <w:r w:rsidR="0050793C" w:rsidRPr="009216BC">
        <w:rPr>
          <w:rFonts w:ascii="Arial" w:hAnsi="Arial" w:cs="Arial"/>
          <w:sz w:val="24"/>
          <w:szCs w:val="24"/>
        </w:rPr>
        <w:t>администрацию</w:t>
      </w:r>
      <w:r w:rsidRPr="009216BC">
        <w:rPr>
          <w:rFonts w:ascii="Arial" w:hAnsi="Arial" w:cs="Arial"/>
          <w:sz w:val="24"/>
          <w:szCs w:val="24"/>
        </w:rPr>
        <w:t xml:space="preserve"> посредством почтовой связи или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госуслуг и краевой портал госуслуг. </w:t>
      </w:r>
    </w:p>
    <w:p w:rsidR="00F86D86" w:rsidRPr="009216BC" w:rsidRDefault="00F86D86" w:rsidP="00F86D86">
      <w:pPr>
        <w:pStyle w:val="ConsPlusNormal"/>
        <w:ind w:firstLine="709"/>
        <w:jc w:val="both"/>
        <w:rPr>
          <w:rFonts w:ascii="Arial" w:hAnsi="Arial" w:cs="Arial"/>
          <w:color w:val="000000"/>
          <w:sz w:val="24"/>
          <w:szCs w:val="24"/>
        </w:rPr>
      </w:pPr>
      <w:r w:rsidRPr="009216BC">
        <w:rPr>
          <w:rFonts w:ascii="Arial" w:hAnsi="Arial" w:cs="Arial"/>
          <w:color w:val="000000"/>
          <w:sz w:val="24"/>
          <w:szCs w:val="24"/>
        </w:rPr>
        <w:t xml:space="preserve">Заявление составляется заявителем в произвольной форме. Примерная форма </w:t>
      </w:r>
      <w:hyperlink r:id="rId26" w:anchor="P394" w:history="1">
        <w:r w:rsidRPr="009216BC">
          <w:rPr>
            <w:rStyle w:val="ad"/>
            <w:rFonts w:ascii="Arial" w:hAnsi="Arial" w:cs="Arial"/>
            <w:color w:val="000000"/>
            <w:sz w:val="24"/>
            <w:szCs w:val="24"/>
            <w:u w:val="none"/>
          </w:rPr>
          <w:t>заявления</w:t>
        </w:r>
      </w:hyperlink>
      <w:r w:rsidRPr="009216BC">
        <w:rPr>
          <w:rFonts w:ascii="Arial" w:hAnsi="Arial" w:cs="Arial"/>
          <w:color w:val="000000"/>
          <w:sz w:val="24"/>
          <w:szCs w:val="24"/>
        </w:rPr>
        <w:t xml:space="preserve"> приведена в приложении № 1 к Административному регламенту.</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его представителем.</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Документы представляются в одном экземпляре. Документы представляются в форме документа на бумажном носителе или в форме электронного документа.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w:t>
      </w:r>
      <w:r w:rsidRPr="009216BC">
        <w:rPr>
          <w:rFonts w:ascii="Arial" w:hAnsi="Arial" w:cs="Arial"/>
          <w:sz w:val="24"/>
          <w:szCs w:val="24"/>
        </w:rPr>
        <w:br/>
        <w:t>не позволяет однозначно истолковать их содержание.</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Заявления, представленные в форме электронного документа, должны быть в виде файлов в формате doc, docx, txt, xls, xlsx, rtf.</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Документы, представляемые в форме электронного документа, должны быть заверены электронной подписью в соответствии с </w:t>
      </w:r>
      <w:r w:rsidR="00737719" w:rsidRPr="009216BC">
        <w:rPr>
          <w:rFonts w:ascii="Arial" w:hAnsi="Arial" w:cs="Arial"/>
          <w:sz w:val="24"/>
          <w:szCs w:val="24"/>
        </w:rPr>
        <w:t>П</w:t>
      </w:r>
      <w:hyperlink r:id="rId27" w:history="1">
        <w:r w:rsidRPr="009216BC">
          <w:rPr>
            <w:rFonts w:ascii="Arial" w:hAnsi="Arial" w:cs="Arial"/>
            <w:sz w:val="24"/>
            <w:szCs w:val="24"/>
          </w:rPr>
          <w:t>остановлением</w:t>
        </w:r>
      </w:hyperlink>
      <w:r w:rsidRPr="009216BC">
        <w:rPr>
          <w:rFonts w:ascii="Arial" w:hAnsi="Arial" w:cs="Arial"/>
          <w:sz w:val="24"/>
          <w:szCs w:val="24"/>
        </w:rPr>
        <w:t xml:space="preserve"> Правительства Росси</w:t>
      </w:r>
      <w:r w:rsidR="00737719" w:rsidRPr="009216BC">
        <w:rPr>
          <w:rFonts w:ascii="Arial" w:hAnsi="Arial" w:cs="Arial"/>
          <w:sz w:val="24"/>
          <w:szCs w:val="24"/>
        </w:rPr>
        <w:t>йской Федерации от 25.06.2012 №</w:t>
      </w:r>
      <w:r w:rsidRPr="009216BC">
        <w:rPr>
          <w:rFonts w:ascii="Arial" w:hAnsi="Arial" w:cs="Arial"/>
          <w:sz w:val="24"/>
          <w:szCs w:val="24"/>
        </w:rPr>
        <w:t xml:space="preserve">634 «О видах электронной подписи, использование которых допускается при обращении </w:t>
      </w:r>
      <w:r w:rsidRPr="009216BC">
        <w:rPr>
          <w:rFonts w:ascii="Arial" w:hAnsi="Arial" w:cs="Arial"/>
          <w:sz w:val="24"/>
          <w:szCs w:val="24"/>
        </w:rPr>
        <w:br/>
        <w:t>за получением государственных и муниципальных услуг».</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К заявлению, представленному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F86D86" w:rsidRPr="009216BC" w:rsidRDefault="00F86D86" w:rsidP="0050793C">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Представление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w:t>
      </w:r>
      <w:r w:rsidRPr="009216BC">
        <w:rPr>
          <w:rFonts w:ascii="Arial" w:hAnsi="Arial" w:cs="Arial"/>
          <w:sz w:val="24"/>
          <w:szCs w:val="24"/>
        </w:rPr>
        <w:br/>
        <w:t>не требуется в случае представления заявления посредством отправки через личный кабинет краевого портала госуслуг, а также,  если заявление подписано усиленной квалифицированной электронной подписью.</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Документы должны соответствовать требованиям законодательства, действовавшего на момент издания и в месте издания документа, к форме </w:t>
      </w:r>
      <w:r w:rsidRPr="009216BC">
        <w:rPr>
          <w:rFonts w:ascii="Arial" w:hAnsi="Arial" w:cs="Arial"/>
          <w:sz w:val="24"/>
          <w:szCs w:val="24"/>
        </w:rPr>
        <w:br/>
        <w:t>и содержанию документа.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2.7. Исчерпывающий перечень документов, необходимых </w:t>
      </w:r>
      <w:r w:rsidRPr="009216BC">
        <w:rPr>
          <w:rFonts w:ascii="Arial" w:hAnsi="Arial" w:cs="Arial"/>
          <w:sz w:val="24"/>
          <w:szCs w:val="24"/>
        </w:rPr>
        <w:br/>
        <w:t xml:space="preserve">в соответствии с нормативными правовыми актами для предоставления </w:t>
      </w:r>
      <w:r w:rsidR="004D6FB0" w:rsidRPr="009216BC">
        <w:rPr>
          <w:rFonts w:ascii="Arial" w:hAnsi="Arial" w:cs="Arial"/>
          <w:sz w:val="24"/>
          <w:szCs w:val="24"/>
        </w:rPr>
        <w:t>муниципальной</w:t>
      </w:r>
      <w:r w:rsidRPr="009216BC">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w:t>
      </w:r>
      <w:r w:rsidRPr="009216BC">
        <w:rPr>
          <w:rFonts w:ascii="Arial" w:hAnsi="Arial" w:cs="Arial"/>
          <w:sz w:val="24"/>
          <w:szCs w:val="24"/>
        </w:rPr>
        <w:br/>
        <w:t xml:space="preserve">в предоставлении государственных или муниципальных услуг, и которые заявитель вправе представить, а также способы их получения заявителями, </w:t>
      </w:r>
      <w:r w:rsidRPr="009216BC">
        <w:rPr>
          <w:rFonts w:ascii="Arial" w:hAnsi="Arial" w:cs="Arial"/>
          <w:sz w:val="24"/>
          <w:szCs w:val="24"/>
        </w:rPr>
        <w:br/>
        <w:t>в том числе в электронной форме, порядок их представления.</w:t>
      </w:r>
    </w:p>
    <w:p w:rsidR="00F86D86" w:rsidRPr="009216BC" w:rsidRDefault="00F86D86" w:rsidP="00F86D86">
      <w:pPr>
        <w:autoSpaceDE w:val="0"/>
        <w:autoSpaceDN w:val="0"/>
        <w:adjustRightInd w:val="0"/>
        <w:spacing w:after="0" w:line="240" w:lineRule="auto"/>
        <w:ind w:firstLine="709"/>
        <w:jc w:val="both"/>
        <w:rPr>
          <w:rFonts w:ascii="Arial" w:eastAsia="Times New Roman" w:hAnsi="Arial" w:cs="Arial"/>
          <w:sz w:val="24"/>
          <w:szCs w:val="24"/>
          <w:lang w:eastAsia="ru-RU"/>
        </w:rPr>
      </w:pPr>
      <w:r w:rsidRPr="009216BC">
        <w:rPr>
          <w:rFonts w:ascii="Arial" w:hAnsi="Arial" w:cs="Arial"/>
          <w:sz w:val="24"/>
          <w:szCs w:val="24"/>
        </w:rPr>
        <w:t>2.7.1.</w:t>
      </w:r>
      <w:r w:rsidRPr="009216BC">
        <w:rPr>
          <w:rFonts w:ascii="Arial" w:eastAsia="Times New Roman" w:hAnsi="Arial" w:cs="Arial"/>
          <w:sz w:val="24"/>
          <w:szCs w:val="24"/>
          <w:lang w:eastAsia="ru-RU"/>
        </w:rPr>
        <w:t xml:space="preserve"> Перечень документов, необходимых в соответствии </w:t>
      </w:r>
      <w:r w:rsidRPr="009216BC">
        <w:rPr>
          <w:rFonts w:ascii="Arial" w:eastAsia="Times New Roman" w:hAnsi="Arial" w:cs="Arial"/>
          <w:sz w:val="24"/>
          <w:szCs w:val="24"/>
          <w:lang w:eastAsia="ru-RU"/>
        </w:rPr>
        <w:br/>
        <w:t xml:space="preserve">с нормативными правовыми актами для предоставления </w:t>
      </w:r>
      <w:r w:rsidR="004D6FB0"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выписка из Единого государственного реестра юридических лиц, Единого государственного реестра индивидуальных предпринимателей </w:t>
      </w:r>
      <w:r w:rsidRPr="009216BC">
        <w:rPr>
          <w:rFonts w:ascii="Arial" w:hAnsi="Arial" w:cs="Arial"/>
          <w:sz w:val="24"/>
          <w:szCs w:val="24"/>
        </w:rPr>
        <w:br/>
        <w:t>о юридическом лице (индивидуальном предпринимателе), являющемся заявителем;</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выписка из Единого государственного реестра недвижимости                    (далее – ЕГРН) о земельном участке, из которого в соответствии со схемой расположения земельного участка предусмотрено образование земельного участка (земельных участков);</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сведения из информационной системы обеспечения градостроительной деятельности, содержащие информацию о территориальной зоне, в границах которой образуется земельный участок; об отсутствии (наличии) утвержденного проекта межевания территории, в границах которой образуется земельный участок;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w:t>
      </w:r>
      <w:r w:rsidRPr="009216BC">
        <w:rPr>
          <w:rFonts w:ascii="Arial" w:hAnsi="Arial" w:cs="Arial"/>
          <w:sz w:val="24"/>
          <w:szCs w:val="24"/>
        </w:rPr>
        <w:br/>
        <w:t>об особо охраняемой природной территории;</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утвержденный проект планировки и утвержденный проект межевания территории.</w:t>
      </w:r>
    </w:p>
    <w:p w:rsidR="00F86D86" w:rsidRPr="009216BC" w:rsidRDefault="00F86D86" w:rsidP="00F86D86">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Непредставление заявителем документов, указанных в подпункте 2.7.1 пункта 2.7 Административного регламента, не является основанием для отказа в предоставлении заявителю </w:t>
      </w:r>
      <w:r w:rsidR="004D6FB0"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bookmarkStart w:id="2" w:name="P138"/>
      <w:bookmarkEnd w:id="2"/>
      <w:r w:rsidRPr="009216BC">
        <w:rPr>
          <w:rFonts w:ascii="Arial" w:hAnsi="Arial" w:cs="Arial"/>
          <w:sz w:val="24"/>
          <w:szCs w:val="24"/>
        </w:rPr>
        <w:t xml:space="preserve">2.7.2. </w:t>
      </w:r>
      <w:r w:rsidRPr="009216BC">
        <w:rPr>
          <w:rFonts w:ascii="Arial" w:eastAsia="Calibri" w:hAnsi="Arial" w:cs="Arial"/>
          <w:sz w:val="24"/>
          <w:szCs w:val="24"/>
          <w:lang w:eastAsia="en-US"/>
        </w:rPr>
        <w:t xml:space="preserve">Способы получения заявителями документов, указанных </w:t>
      </w:r>
      <w:r w:rsidRPr="009216BC">
        <w:rPr>
          <w:rFonts w:ascii="Arial" w:eastAsia="Calibri" w:hAnsi="Arial" w:cs="Arial"/>
          <w:sz w:val="24"/>
          <w:szCs w:val="24"/>
          <w:lang w:eastAsia="en-US"/>
        </w:rPr>
        <w:br/>
        <w:t>в подпункте 2.7.1 пункта 2.7. Административного регламента</w:t>
      </w:r>
      <w:r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выписки из ЕГРН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F86D86" w:rsidRPr="009216BC" w:rsidRDefault="00F86D86" w:rsidP="00F86D86">
      <w:pPr>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документов, подтверждающих государственную регистрацию юридического лица, индивидуального предпринимателя – в Управлении Федеральной налоговой службы по Красноярскому краю в порядке, установленном приказом Министерства финансов Российской Федерации </w:t>
      </w:r>
      <w:r w:rsidRPr="009216BC">
        <w:rPr>
          <w:rFonts w:ascii="Arial" w:eastAsia="Times New Roman" w:hAnsi="Arial" w:cs="Arial"/>
          <w:sz w:val="24"/>
          <w:szCs w:val="24"/>
          <w:lang w:eastAsia="ru-RU"/>
        </w:rPr>
        <w:br/>
        <w:t xml:space="preserve">от 15.01.2015 № 5н «Об утверждении Административного регламента предоставления Федеральной налоговой службой государственной услуги </w:t>
      </w:r>
      <w:r w:rsidRPr="009216BC">
        <w:rPr>
          <w:rFonts w:ascii="Arial" w:eastAsia="Times New Roman" w:hAnsi="Arial" w:cs="Arial"/>
          <w:sz w:val="24"/>
          <w:szCs w:val="24"/>
          <w:lang w:eastAsia="ru-RU"/>
        </w:rPr>
        <w:br/>
        <w:t>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F86D86" w:rsidRPr="009216BC" w:rsidRDefault="00F86D86" w:rsidP="00F86D86">
      <w:pPr>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сведений из информационной системы обеспечения градостроительной деятельности, содержащих информацию о территориальной зоне, в границах которой образуется земельный участок (земельные участки); об отсутствии (наличии) утвержденного проекта межевания территории, в границах которой образуется земельный участок (земельные участки); о соответствии схемы расположения земельного участка (земельных участков) утвержденному проекту планировки территории, землеустроительной документации, положению об особо охраняемой природной </w:t>
      </w:r>
      <w:r w:rsidRPr="009216BC">
        <w:rPr>
          <w:rFonts w:ascii="Arial" w:eastAsia="Times New Roman" w:hAnsi="Arial" w:cs="Arial"/>
          <w:sz w:val="24"/>
          <w:szCs w:val="24"/>
          <w:lang w:eastAsia="ru-RU"/>
        </w:rPr>
        <w:br/>
        <w:t xml:space="preserve">территории – в органе местного самоуправления городского округа, органе местного самоуправления муниципального </w:t>
      </w:r>
      <w:r w:rsidR="002F5151" w:rsidRPr="009216BC">
        <w:rPr>
          <w:rFonts w:ascii="Arial" w:eastAsia="Times New Roman" w:hAnsi="Arial" w:cs="Arial"/>
          <w:sz w:val="24"/>
          <w:szCs w:val="24"/>
          <w:lang w:eastAsia="ru-RU"/>
        </w:rPr>
        <w:t>округа</w:t>
      </w:r>
      <w:r w:rsidRPr="009216BC">
        <w:rPr>
          <w:rFonts w:ascii="Arial" w:hAnsi="Arial" w:cs="Arial"/>
          <w:sz w:val="24"/>
          <w:szCs w:val="24"/>
        </w:rPr>
        <w:t xml:space="preserve"> </w:t>
      </w:r>
      <w:r w:rsidRPr="009216BC">
        <w:rPr>
          <w:rFonts w:ascii="Arial" w:eastAsia="Times New Roman" w:hAnsi="Arial" w:cs="Arial"/>
          <w:sz w:val="24"/>
          <w:szCs w:val="24"/>
          <w:lang w:eastAsia="ru-RU"/>
        </w:rPr>
        <w:t>по месту нахождения испрашиваемого земельного участка.</w:t>
      </w:r>
    </w:p>
    <w:p w:rsidR="00F86D86" w:rsidRPr="009216BC" w:rsidRDefault="00F86D86" w:rsidP="00F86D86">
      <w:pPr>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За выдачу заявителям сведений из ЕГРН взимается плата в размере,  установленном приказом Министерства экономического развития Российской Федерации </w:t>
      </w:r>
      <w:r w:rsidRPr="009216BC">
        <w:rPr>
          <w:rFonts w:ascii="Arial" w:hAnsi="Arial" w:cs="Arial"/>
          <w:sz w:val="24"/>
          <w:szCs w:val="24"/>
        </w:rPr>
        <w:t>от 10.05.2016 № 291 «Об установлении размеров платы за предоставление сведений, содержащихся в Едином государственном реестре недвижимости»</w:t>
      </w:r>
      <w:r w:rsidRPr="009216BC">
        <w:rPr>
          <w:rFonts w:ascii="Arial" w:eastAsia="Times New Roman" w:hAnsi="Arial" w:cs="Arial"/>
          <w:sz w:val="24"/>
          <w:szCs w:val="24"/>
          <w:lang w:eastAsia="ru-RU"/>
        </w:rPr>
        <w:t>.</w:t>
      </w:r>
    </w:p>
    <w:p w:rsidR="00F86D86" w:rsidRPr="009216BC" w:rsidRDefault="00F86D86" w:rsidP="00F86D86">
      <w:pPr>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За выдачу</w:t>
      </w:r>
      <w:r w:rsidRPr="009216BC">
        <w:rPr>
          <w:rFonts w:ascii="Arial" w:hAnsi="Arial" w:cs="Arial"/>
          <w:sz w:val="24"/>
          <w:szCs w:val="24"/>
        </w:rPr>
        <w:t xml:space="preserve"> заявителям </w:t>
      </w:r>
      <w:r w:rsidRPr="009216BC">
        <w:rPr>
          <w:rFonts w:ascii="Arial" w:eastAsia="Times New Roman" w:hAnsi="Arial" w:cs="Arial"/>
          <w:sz w:val="24"/>
          <w:szCs w:val="24"/>
          <w:lang w:eastAsia="ru-RU"/>
        </w:rPr>
        <w:t xml:space="preserve">сведений из Единого государственного реестра юридических лиц, Единого государственного реестра индивидуальных предпринимателей взимается плата в размере, установленном постановлением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Pr="009216BC">
        <w:rPr>
          <w:rFonts w:ascii="Arial" w:eastAsia="Times New Roman" w:hAnsi="Arial" w:cs="Arial"/>
          <w:sz w:val="24"/>
          <w:szCs w:val="24"/>
          <w:lang w:eastAsia="ru-RU"/>
        </w:rPr>
        <w:br/>
        <w:t>и признании утратившими силу некоторых актов Правительства Российской Федерации».</w:t>
      </w:r>
    </w:p>
    <w:p w:rsidR="00F86D86" w:rsidRPr="009216BC" w:rsidRDefault="00F86D86" w:rsidP="00F86D86">
      <w:pPr>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За выдачу заявителям сведений из информационной системы обеспечения градостроительной деятельности взимается плата в размере, установленном  в соответствии с Методикой определения размера платы </w:t>
      </w:r>
      <w:r w:rsidRPr="009216BC">
        <w:rPr>
          <w:rFonts w:ascii="Arial" w:eastAsia="Times New Roman" w:hAnsi="Arial" w:cs="Arial"/>
          <w:sz w:val="24"/>
          <w:szCs w:val="24"/>
          <w:lang w:eastAsia="ru-RU"/>
        </w:rPr>
        <w:br/>
        <w:t>за предоставление сведений, содержащихся в информационной системе обеспечения градостроительной деятельности, утвержденной</w:t>
      </w:r>
      <w:r w:rsidRPr="009216BC">
        <w:rPr>
          <w:rFonts w:ascii="Arial" w:hAnsi="Arial" w:cs="Arial"/>
          <w:sz w:val="24"/>
          <w:szCs w:val="24"/>
        </w:rPr>
        <w:t xml:space="preserve"> </w:t>
      </w:r>
      <w:r w:rsidRPr="009216BC">
        <w:rPr>
          <w:rFonts w:ascii="Arial" w:eastAsia="Times New Roman" w:hAnsi="Arial" w:cs="Arial"/>
          <w:sz w:val="24"/>
          <w:szCs w:val="24"/>
          <w:lang w:eastAsia="ru-RU"/>
        </w:rPr>
        <w:t xml:space="preserve">приказом Министерства экономического развития Российской Федерации </w:t>
      </w:r>
      <w:r w:rsidRPr="009216BC">
        <w:rPr>
          <w:rFonts w:ascii="Arial" w:eastAsia="Times New Roman" w:hAnsi="Arial" w:cs="Arial"/>
          <w:sz w:val="24"/>
          <w:szCs w:val="24"/>
          <w:lang w:eastAsia="ru-RU"/>
        </w:rPr>
        <w:br/>
        <w:t>от 26.02.2007 № 57.</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2.7.3. Не допускается требовать от заявителя:</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D6FB0"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представления документов и информации, которые в соответствии </w:t>
      </w:r>
      <w:r w:rsidRPr="009216BC">
        <w:rPr>
          <w:rFonts w:ascii="Arial" w:hAnsi="Arial" w:cs="Arial"/>
          <w:sz w:val="24"/>
          <w:szCs w:val="24"/>
        </w:rPr>
        <w:b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9F177B" w:rsidRPr="009216BC">
        <w:rPr>
          <w:rFonts w:ascii="Arial" w:hAnsi="Arial" w:cs="Arial"/>
          <w:sz w:val="24"/>
          <w:szCs w:val="24"/>
        </w:rPr>
        <w:t>муниципальную</w:t>
      </w:r>
      <w:r w:rsidRPr="009216BC">
        <w:rPr>
          <w:rFonts w:ascii="Arial" w:hAnsi="Arial" w:cs="Arial"/>
          <w:sz w:val="24"/>
          <w:szCs w:val="24"/>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9F177B" w:rsidRPr="009216BC">
        <w:rPr>
          <w:rFonts w:ascii="Arial" w:hAnsi="Arial" w:cs="Arial"/>
          <w:sz w:val="24"/>
          <w:szCs w:val="24"/>
        </w:rPr>
        <w:t>муниципальной</w:t>
      </w:r>
      <w:r w:rsidRPr="009216BC">
        <w:rPr>
          <w:rFonts w:ascii="Arial" w:hAnsi="Arial" w:cs="Arial"/>
          <w:sz w:val="24"/>
          <w:szCs w:val="24"/>
        </w:rPr>
        <w:t xml:space="preserve"> услуги, за исключением документов, указанных в </w:t>
      </w:r>
      <w:hyperlink r:id="rId28" w:history="1">
        <w:r w:rsidRPr="009216BC">
          <w:rPr>
            <w:rFonts w:ascii="Arial" w:hAnsi="Arial" w:cs="Arial"/>
            <w:sz w:val="24"/>
            <w:szCs w:val="24"/>
          </w:rPr>
          <w:t>пункте 6 статьи 7</w:t>
        </w:r>
      </w:hyperlink>
      <w:r w:rsidRPr="009216BC">
        <w:rPr>
          <w:rFonts w:ascii="Arial" w:hAnsi="Arial" w:cs="Arial"/>
          <w:sz w:val="24"/>
          <w:szCs w:val="24"/>
        </w:rPr>
        <w:t xml:space="preserve"> Федерального закона </w:t>
      </w:r>
      <w:r w:rsidRPr="009216BC">
        <w:rPr>
          <w:rFonts w:ascii="Arial" w:hAnsi="Arial" w:cs="Arial"/>
          <w:sz w:val="24"/>
          <w:szCs w:val="24"/>
        </w:rPr>
        <w:br/>
        <w:t xml:space="preserve">от 27.07.2010 № 210-ФЗ «Об организации предоставления государственных </w:t>
      </w:r>
      <w:r w:rsidRPr="009216BC">
        <w:rPr>
          <w:rFonts w:ascii="Arial" w:hAnsi="Arial" w:cs="Arial"/>
          <w:sz w:val="24"/>
          <w:szCs w:val="24"/>
        </w:rPr>
        <w:br/>
        <w:t>и муниципальных услуг».</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2.8. Основания для отказа в приеме документов для предоставления </w:t>
      </w:r>
      <w:r w:rsidR="004D6FB0" w:rsidRPr="009216BC">
        <w:rPr>
          <w:rFonts w:ascii="Arial" w:hAnsi="Arial" w:cs="Arial"/>
          <w:sz w:val="24"/>
          <w:szCs w:val="24"/>
        </w:rPr>
        <w:t>муниципальной</w:t>
      </w:r>
      <w:r w:rsidRPr="009216BC">
        <w:rPr>
          <w:rFonts w:ascii="Arial" w:hAnsi="Arial" w:cs="Arial"/>
          <w:sz w:val="24"/>
          <w:szCs w:val="24"/>
        </w:rPr>
        <w:t xml:space="preserve"> услуги являются: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1) несоблюдение условий признания действительности усиленной квалифицированной электронной подписи, указанных в статье 11 Федерального закона от 06.04.2011 № 63-ФЗ «Об электронной подписи»;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 несоответствие заявления требованиям Приказа Министерства экономического развития Российской Федерации от 14.01.2015 № 7.</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2.9. Основания  для приостановления предоставления </w:t>
      </w:r>
      <w:r w:rsidR="009F177B"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 в случае, если на дату поступления в </w:t>
      </w:r>
      <w:r w:rsidR="00D1097A" w:rsidRPr="009216BC">
        <w:rPr>
          <w:rFonts w:ascii="Arial" w:hAnsi="Arial" w:cs="Arial"/>
          <w:sz w:val="24"/>
          <w:szCs w:val="24"/>
        </w:rPr>
        <w:t>администрацию</w:t>
      </w:r>
      <w:r w:rsidRPr="009216BC">
        <w:rPr>
          <w:rFonts w:ascii="Arial" w:hAnsi="Arial" w:cs="Arial"/>
          <w:sz w:val="24"/>
          <w:szCs w:val="24"/>
        </w:rPr>
        <w:t xml:space="preserve"> заявления </w:t>
      </w:r>
      <w:r w:rsidRPr="009216BC">
        <w:rPr>
          <w:rFonts w:ascii="Arial" w:hAnsi="Arial" w:cs="Arial"/>
          <w:sz w:val="24"/>
          <w:szCs w:val="24"/>
        </w:rPr>
        <w:br/>
        <w:t xml:space="preserve">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D1097A" w:rsidRPr="009216BC">
        <w:rPr>
          <w:rFonts w:ascii="Arial" w:hAnsi="Arial" w:cs="Arial"/>
          <w:sz w:val="24"/>
          <w:szCs w:val="24"/>
        </w:rPr>
        <w:t>администрация</w:t>
      </w:r>
      <w:r w:rsidRPr="009216BC">
        <w:rPr>
          <w:rFonts w:ascii="Arial" w:hAnsi="Arial" w:cs="Arial"/>
          <w:sz w:val="24"/>
          <w:szCs w:val="24"/>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w:t>
      </w:r>
      <w:r w:rsidRPr="009216BC">
        <w:rPr>
          <w:rFonts w:ascii="Arial" w:hAnsi="Arial" w:cs="Arial"/>
          <w:sz w:val="24"/>
          <w:szCs w:val="24"/>
        </w:rPr>
        <w:b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2.10. Основания для возврата заявления: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 заявление о предоставлении </w:t>
      </w:r>
      <w:r w:rsidR="00D1097A" w:rsidRPr="009216BC">
        <w:rPr>
          <w:rFonts w:ascii="Arial" w:hAnsi="Arial" w:cs="Arial"/>
          <w:sz w:val="24"/>
          <w:szCs w:val="24"/>
        </w:rPr>
        <w:t>муниципальной</w:t>
      </w:r>
      <w:r w:rsidRPr="009216BC">
        <w:rPr>
          <w:rFonts w:ascii="Arial" w:hAnsi="Arial" w:cs="Arial"/>
          <w:sz w:val="24"/>
          <w:szCs w:val="24"/>
        </w:rPr>
        <w:t xml:space="preserve"> услуги                                не соответствует положениям подпункта 2.6.1 пункта 2.6 Административного регламента;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 заявление о предоставлении </w:t>
      </w:r>
      <w:r w:rsidR="00D1097A" w:rsidRPr="009216BC">
        <w:rPr>
          <w:rFonts w:ascii="Arial" w:hAnsi="Arial" w:cs="Arial"/>
          <w:sz w:val="24"/>
          <w:szCs w:val="24"/>
        </w:rPr>
        <w:t>муниципальной</w:t>
      </w:r>
      <w:r w:rsidRPr="009216BC">
        <w:rPr>
          <w:rFonts w:ascii="Arial" w:hAnsi="Arial" w:cs="Arial"/>
          <w:sz w:val="24"/>
          <w:szCs w:val="24"/>
        </w:rPr>
        <w:t xml:space="preserve"> услуги подано в иной уполномоченный орган;</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3) к заявлению о предоставлении </w:t>
      </w:r>
      <w:r w:rsidR="00D1097A" w:rsidRPr="009216BC">
        <w:rPr>
          <w:rFonts w:ascii="Arial" w:hAnsi="Arial" w:cs="Arial"/>
          <w:sz w:val="24"/>
          <w:szCs w:val="24"/>
        </w:rPr>
        <w:t xml:space="preserve">муниципальной </w:t>
      </w:r>
      <w:r w:rsidRPr="009216BC">
        <w:rPr>
          <w:rFonts w:ascii="Arial" w:hAnsi="Arial" w:cs="Arial"/>
          <w:sz w:val="24"/>
          <w:szCs w:val="24"/>
        </w:rPr>
        <w:t>ус</w:t>
      </w:r>
      <w:r w:rsidR="00D1097A" w:rsidRPr="009216BC">
        <w:rPr>
          <w:rFonts w:ascii="Arial" w:hAnsi="Arial" w:cs="Arial"/>
          <w:sz w:val="24"/>
          <w:szCs w:val="24"/>
        </w:rPr>
        <w:t xml:space="preserve">луги </w:t>
      </w:r>
      <w:r w:rsidRPr="009216BC">
        <w:rPr>
          <w:rFonts w:ascii="Arial" w:hAnsi="Arial" w:cs="Arial"/>
          <w:sz w:val="24"/>
          <w:szCs w:val="24"/>
        </w:rPr>
        <w:t>не приложены документы, указанные в подпункте 2.6.1 пункта 2.6 Административного регламента.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2.11. Перечень оснований для отказа в предоставлении </w:t>
      </w:r>
      <w:r w:rsidR="00D1097A" w:rsidRPr="009216BC">
        <w:rPr>
          <w:rFonts w:ascii="Arial" w:hAnsi="Arial" w:cs="Arial"/>
          <w:sz w:val="24"/>
          <w:szCs w:val="24"/>
        </w:rPr>
        <w:t xml:space="preserve">муниципальной </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2.11.1. </w:t>
      </w:r>
      <w:r w:rsidR="00BB6675" w:rsidRPr="009216BC">
        <w:rPr>
          <w:rFonts w:ascii="Arial" w:hAnsi="Arial" w:cs="Arial"/>
          <w:sz w:val="24"/>
          <w:szCs w:val="24"/>
        </w:rPr>
        <w:t>Р</w:t>
      </w:r>
      <w:r w:rsidR="00C04970" w:rsidRPr="009216BC">
        <w:rPr>
          <w:rFonts w:ascii="Arial" w:hAnsi="Arial" w:cs="Arial"/>
          <w:sz w:val="24"/>
          <w:szCs w:val="24"/>
        </w:rPr>
        <w:t xml:space="preserve">ешение об </w:t>
      </w:r>
      <w:r w:rsidR="008A5A0D" w:rsidRPr="009216BC">
        <w:rPr>
          <w:rFonts w:ascii="Arial" w:hAnsi="Arial" w:cs="Arial"/>
          <w:sz w:val="24"/>
          <w:szCs w:val="24"/>
        </w:rPr>
        <w:t>отказ</w:t>
      </w:r>
      <w:r w:rsidR="00C04970" w:rsidRPr="009216BC">
        <w:rPr>
          <w:rFonts w:ascii="Arial" w:hAnsi="Arial" w:cs="Arial"/>
          <w:sz w:val="24"/>
          <w:szCs w:val="24"/>
        </w:rPr>
        <w:t>е</w:t>
      </w:r>
      <w:r w:rsidR="008A5A0D" w:rsidRPr="009216BC">
        <w:rPr>
          <w:rFonts w:ascii="Arial" w:hAnsi="Arial" w:cs="Arial"/>
          <w:sz w:val="24"/>
          <w:szCs w:val="24"/>
        </w:rPr>
        <w:t xml:space="preserve"> в утверждении схемы расположения земельного участка, приложенн</w:t>
      </w:r>
      <w:r w:rsidR="00C04970" w:rsidRPr="009216BC">
        <w:rPr>
          <w:rFonts w:ascii="Arial" w:hAnsi="Arial" w:cs="Arial"/>
          <w:sz w:val="24"/>
          <w:szCs w:val="24"/>
        </w:rPr>
        <w:t>ой</w:t>
      </w:r>
      <w:r w:rsidR="008A5A0D" w:rsidRPr="009216BC">
        <w:rPr>
          <w:rFonts w:ascii="Arial" w:hAnsi="Arial" w:cs="Arial"/>
          <w:sz w:val="24"/>
          <w:szCs w:val="24"/>
        </w:rPr>
        <w:t xml:space="preserve"> к заявлению о предварительном согласовании предоставления земельного участка </w:t>
      </w:r>
      <w:r w:rsidR="00BB6675" w:rsidRPr="009216BC">
        <w:rPr>
          <w:rFonts w:ascii="Arial" w:hAnsi="Arial" w:cs="Arial"/>
          <w:sz w:val="24"/>
          <w:szCs w:val="24"/>
        </w:rPr>
        <w:t xml:space="preserve">принимается </w:t>
      </w:r>
      <w:r w:rsidR="00C04970" w:rsidRPr="009216BC">
        <w:rPr>
          <w:rFonts w:ascii="Arial" w:hAnsi="Arial" w:cs="Arial"/>
          <w:sz w:val="24"/>
          <w:szCs w:val="24"/>
        </w:rPr>
        <w:t>н</w:t>
      </w:r>
      <w:r w:rsidR="008A5A0D" w:rsidRPr="009216BC">
        <w:rPr>
          <w:rFonts w:ascii="Arial" w:hAnsi="Arial" w:cs="Arial"/>
          <w:sz w:val="24"/>
          <w:szCs w:val="24"/>
        </w:rPr>
        <w:t>а основании пункта 16 статьи 11.10 Земельного кодекса Российской Федерации</w:t>
      </w:r>
      <w:r w:rsidR="00C04970" w:rsidRPr="009216BC">
        <w:rPr>
          <w:rFonts w:ascii="Arial" w:hAnsi="Arial" w:cs="Arial"/>
          <w:sz w:val="24"/>
          <w:szCs w:val="24"/>
        </w:rPr>
        <w:t>.</w:t>
      </w:r>
      <w:r w:rsidRPr="009216BC">
        <w:rPr>
          <w:rFonts w:ascii="Arial" w:hAnsi="Arial" w:cs="Arial"/>
          <w:sz w:val="24"/>
          <w:szCs w:val="24"/>
        </w:rPr>
        <w:t xml:space="preserve"> </w:t>
      </w:r>
    </w:p>
    <w:p w:rsidR="00BB6675" w:rsidRPr="009216BC" w:rsidRDefault="00174096" w:rsidP="00F86D86">
      <w:pPr>
        <w:pStyle w:val="ConsPlusNormal"/>
        <w:ind w:firstLine="709"/>
        <w:jc w:val="both"/>
        <w:rPr>
          <w:rFonts w:ascii="Arial" w:hAnsi="Arial" w:cs="Arial"/>
          <w:sz w:val="24"/>
          <w:szCs w:val="24"/>
        </w:rPr>
      </w:pPr>
      <w:r w:rsidRPr="009216BC">
        <w:rPr>
          <w:rFonts w:ascii="Arial" w:hAnsi="Arial" w:cs="Arial"/>
          <w:sz w:val="24"/>
          <w:szCs w:val="24"/>
        </w:rPr>
        <w:t>Поступление</w:t>
      </w:r>
      <w:r w:rsidR="00BB6675" w:rsidRPr="009216BC">
        <w:rPr>
          <w:rFonts w:ascii="Arial" w:hAnsi="Arial" w:cs="Arial"/>
          <w:sz w:val="24"/>
          <w:szCs w:val="24"/>
        </w:rPr>
        <w:t xml:space="preserve">  </w:t>
      </w:r>
      <w:r w:rsidRPr="009216BC">
        <w:rPr>
          <w:rFonts w:ascii="Arial" w:hAnsi="Arial" w:cs="Arial"/>
          <w:sz w:val="24"/>
          <w:szCs w:val="24"/>
        </w:rPr>
        <w:t xml:space="preserve"> в</w:t>
      </w:r>
      <w:r w:rsidR="00BB6675" w:rsidRPr="009216BC">
        <w:rPr>
          <w:rFonts w:ascii="Arial" w:hAnsi="Arial" w:cs="Arial"/>
          <w:sz w:val="24"/>
          <w:szCs w:val="24"/>
        </w:rPr>
        <w:t xml:space="preserve">   </w:t>
      </w:r>
      <w:r w:rsidRPr="009216BC">
        <w:rPr>
          <w:rFonts w:ascii="Arial" w:hAnsi="Arial" w:cs="Arial"/>
          <w:sz w:val="24"/>
          <w:szCs w:val="24"/>
        </w:rPr>
        <w:t xml:space="preserve"> </w:t>
      </w:r>
      <w:r w:rsidR="00AE2BD3" w:rsidRPr="009216BC">
        <w:rPr>
          <w:rFonts w:ascii="Arial" w:hAnsi="Arial" w:cs="Arial"/>
          <w:sz w:val="24"/>
          <w:szCs w:val="24"/>
        </w:rPr>
        <w:t>администраци</w:t>
      </w:r>
      <w:r w:rsidR="00F35B8D" w:rsidRPr="009216BC">
        <w:rPr>
          <w:rFonts w:ascii="Arial" w:hAnsi="Arial" w:cs="Arial"/>
          <w:sz w:val="24"/>
          <w:szCs w:val="24"/>
        </w:rPr>
        <w:t>ю</w:t>
      </w:r>
      <w:r w:rsidRPr="009216BC">
        <w:rPr>
          <w:rFonts w:ascii="Arial" w:hAnsi="Arial" w:cs="Arial"/>
          <w:sz w:val="24"/>
          <w:szCs w:val="24"/>
        </w:rPr>
        <w:t xml:space="preserve"> в </w:t>
      </w:r>
      <w:r w:rsidR="00BB6675" w:rsidRPr="009216BC">
        <w:rPr>
          <w:rFonts w:ascii="Arial" w:hAnsi="Arial" w:cs="Arial"/>
          <w:sz w:val="24"/>
          <w:szCs w:val="24"/>
        </w:rPr>
        <w:t xml:space="preserve"> </w:t>
      </w:r>
      <w:r w:rsidRPr="009216BC">
        <w:rPr>
          <w:rFonts w:ascii="Arial" w:hAnsi="Arial" w:cs="Arial"/>
          <w:sz w:val="24"/>
          <w:szCs w:val="24"/>
        </w:rPr>
        <w:t xml:space="preserve">срок, </w:t>
      </w:r>
      <w:r w:rsidR="00BB6675" w:rsidRPr="009216BC">
        <w:rPr>
          <w:rFonts w:ascii="Arial" w:hAnsi="Arial" w:cs="Arial"/>
          <w:sz w:val="24"/>
          <w:szCs w:val="24"/>
        </w:rPr>
        <w:t xml:space="preserve"> </w:t>
      </w:r>
      <w:r w:rsidRPr="009216BC">
        <w:rPr>
          <w:rFonts w:ascii="Arial" w:hAnsi="Arial" w:cs="Arial"/>
          <w:sz w:val="24"/>
          <w:szCs w:val="24"/>
        </w:rPr>
        <w:t xml:space="preserve">установленный </w:t>
      </w:r>
      <w:r w:rsidR="00BB6675" w:rsidRPr="009216BC">
        <w:rPr>
          <w:rFonts w:ascii="Arial" w:hAnsi="Arial" w:cs="Arial"/>
          <w:sz w:val="24"/>
          <w:szCs w:val="24"/>
        </w:rPr>
        <w:t xml:space="preserve">  </w:t>
      </w:r>
      <w:r w:rsidRPr="009216BC">
        <w:rPr>
          <w:rFonts w:ascii="Arial" w:hAnsi="Arial" w:cs="Arial"/>
          <w:sz w:val="24"/>
          <w:szCs w:val="24"/>
        </w:rPr>
        <w:t>пунктом 4</w:t>
      </w:r>
    </w:p>
    <w:p w:rsidR="00BB6675" w:rsidRPr="009216BC" w:rsidRDefault="00BB6675" w:rsidP="00F86D86">
      <w:pPr>
        <w:pStyle w:val="ConsPlusNormal"/>
        <w:ind w:firstLine="709"/>
        <w:jc w:val="both"/>
        <w:rPr>
          <w:rFonts w:ascii="Arial" w:hAnsi="Arial" w:cs="Arial"/>
          <w:sz w:val="24"/>
          <w:szCs w:val="24"/>
        </w:rPr>
      </w:pPr>
    </w:p>
    <w:p w:rsidR="00174096" w:rsidRPr="009216BC" w:rsidRDefault="00174096" w:rsidP="00BB6675">
      <w:pPr>
        <w:pStyle w:val="ConsPlusNormal"/>
        <w:jc w:val="both"/>
        <w:rPr>
          <w:rFonts w:ascii="Arial" w:hAnsi="Arial" w:cs="Arial"/>
          <w:sz w:val="24"/>
          <w:szCs w:val="24"/>
        </w:rPr>
      </w:pPr>
      <w:r w:rsidRPr="009216BC">
        <w:rPr>
          <w:rFonts w:ascii="Arial" w:hAnsi="Arial" w:cs="Arial"/>
          <w:sz w:val="24"/>
          <w:szCs w:val="24"/>
        </w:rPr>
        <w:t>статьи  3.5  Федерального закона от 25.10.2001 № 137-ФЗ «О введении в действие Земельного кодекса Российской Федерации», уведомления министерства об отказе в согласовании схемы расположения земельного участка.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2.11.2. Земельный участок, который предстоит образовать, не может быть предоставлен заявителю по основаниям:</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 с заявлением о предоставлении земельного участка обратилось лицо, которое в соответствии с земельным законодательством не имеет права </w:t>
      </w:r>
      <w:r w:rsidRPr="009216BC">
        <w:rPr>
          <w:rFonts w:ascii="Arial" w:hAnsi="Arial" w:cs="Arial"/>
          <w:sz w:val="24"/>
          <w:szCs w:val="24"/>
        </w:rPr>
        <w:br/>
        <w:t>на приобретение земельного участка без проведения торгов;</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w:t>
      </w:r>
      <w:r w:rsidRPr="009216BC">
        <w:rPr>
          <w:rFonts w:ascii="Arial" w:hAnsi="Arial" w:cs="Arial"/>
          <w:sz w:val="24"/>
          <w:szCs w:val="24"/>
        </w:rPr>
        <w:br/>
        <w:t xml:space="preserve">о предоставлении земельного участка обратился обладатель данных прав или подано заявление о предоставлении земельного участка в соответствии </w:t>
      </w:r>
      <w:r w:rsidRPr="009216BC">
        <w:rPr>
          <w:rFonts w:ascii="Arial" w:hAnsi="Arial" w:cs="Arial"/>
          <w:sz w:val="24"/>
          <w:szCs w:val="24"/>
        </w:rPr>
        <w:br/>
        <w:t xml:space="preserve">с </w:t>
      </w:r>
      <w:hyperlink r:id="rId29" w:history="1">
        <w:r w:rsidRPr="009216BC">
          <w:rPr>
            <w:rFonts w:ascii="Arial" w:hAnsi="Arial" w:cs="Arial"/>
            <w:sz w:val="24"/>
            <w:szCs w:val="24"/>
          </w:rPr>
          <w:t>подпунктом 10 пункта 2 статьи 39.10</w:t>
        </w:r>
      </w:hyperlink>
      <w:r w:rsidRPr="009216BC">
        <w:rPr>
          <w:rFonts w:ascii="Arial" w:hAnsi="Arial" w:cs="Arial"/>
          <w:sz w:val="24"/>
          <w:szCs w:val="24"/>
        </w:rPr>
        <w:t xml:space="preserve"> Земельного кодекса Российской Федерации;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w:t>
      </w:r>
      <w:r w:rsidRPr="009216BC">
        <w:rPr>
          <w:rFonts w:ascii="Arial" w:hAnsi="Arial" w:cs="Arial"/>
          <w:sz w:val="24"/>
          <w:szCs w:val="24"/>
        </w:rPr>
        <w:br/>
        <w:t xml:space="preserve">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30" w:history="1">
        <w:r w:rsidRPr="009216BC">
          <w:rPr>
            <w:rFonts w:ascii="Arial" w:hAnsi="Arial" w:cs="Arial"/>
            <w:sz w:val="24"/>
            <w:szCs w:val="24"/>
          </w:rPr>
          <w:t>пунктом 3 статьи 39.36</w:t>
        </w:r>
      </w:hyperlink>
      <w:r w:rsidRPr="009216BC">
        <w:rPr>
          <w:rFonts w:ascii="Arial" w:hAnsi="Arial" w:cs="Arial"/>
          <w:sz w:val="24"/>
          <w:szCs w:val="24"/>
        </w:rPr>
        <w:t xml:space="preserve"> Земельного кодекса Российской Федерации, и это не препятствует использованию земельного участка </w:t>
      </w:r>
      <w:r w:rsidRPr="009216BC">
        <w:rPr>
          <w:rFonts w:ascii="Arial" w:hAnsi="Arial" w:cs="Arial"/>
          <w:sz w:val="24"/>
          <w:szCs w:val="24"/>
        </w:rPr>
        <w:br/>
        <w:t xml:space="preserve">в соответствии с его разрешенным использованием либо с заявлением </w:t>
      </w:r>
      <w:r w:rsidRPr="009216BC">
        <w:rPr>
          <w:rFonts w:ascii="Arial" w:hAnsi="Arial" w:cs="Arial"/>
          <w:sz w:val="24"/>
          <w:szCs w:val="24"/>
        </w:rPr>
        <w:br/>
        <w:t>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6) указанный в заявлении о предоставлении земельного участка земельный участок является изъятым из оборота или ограниченным </w:t>
      </w:r>
      <w:r w:rsidRPr="009216BC">
        <w:rPr>
          <w:rFonts w:ascii="Arial" w:hAnsi="Arial" w:cs="Arial"/>
          <w:sz w:val="24"/>
          <w:szCs w:val="24"/>
        </w:rPr>
        <w:br/>
        <w:t xml:space="preserve">в обороте и его предоставление не допускается на праве, указанном </w:t>
      </w:r>
      <w:r w:rsidRPr="009216BC">
        <w:rPr>
          <w:rFonts w:ascii="Arial" w:hAnsi="Arial" w:cs="Arial"/>
          <w:sz w:val="24"/>
          <w:szCs w:val="24"/>
        </w:rPr>
        <w:br/>
        <w:t>в заявлении о предоставлении земельного участка;</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w:t>
      </w:r>
      <w:r w:rsidRPr="009216BC">
        <w:rPr>
          <w:rFonts w:ascii="Arial" w:hAnsi="Arial" w:cs="Arial"/>
          <w:sz w:val="24"/>
          <w:szCs w:val="24"/>
        </w:rPr>
        <w:br/>
        <w:t>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w:t>
      </w:r>
      <w:r w:rsidRPr="009216BC">
        <w:rPr>
          <w:rFonts w:ascii="Arial" w:hAnsi="Arial" w:cs="Arial"/>
          <w:sz w:val="24"/>
          <w:szCs w:val="24"/>
        </w:rPr>
        <w:br/>
        <w:t>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w:t>
      </w:r>
      <w:r w:rsidRPr="009216BC">
        <w:rPr>
          <w:rFonts w:ascii="Arial" w:hAnsi="Arial" w:cs="Arial"/>
          <w:sz w:val="24"/>
          <w:szCs w:val="24"/>
        </w:rPr>
        <w:br/>
        <w:t xml:space="preserve">с другим лицом заключен договор о комплексном освоении территории, </w:t>
      </w:r>
      <w:r w:rsidRPr="009216BC">
        <w:rPr>
          <w:rFonts w:ascii="Arial" w:hAnsi="Arial" w:cs="Arial"/>
          <w:sz w:val="24"/>
          <w:szCs w:val="24"/>
        </w:rPr>
        <w:br/>
        <w:t xml:space="preserve">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w:t>
      </w:r>
      <w:r w:rsidRPr="009216BC">
        <w:rPr>
          <w:rFonts w:ascii="Arial" w:hAnsi="Arial" w:cs="Arial"/>
          <w:sz w:val="24"/>
          <w:szCs w:val="24"/>
        </w:rPr>
        <w:br/>
        <w:t>на строительство указанных объектов;</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1" w:history="1">
        <w:r w:rsidRPr="009216BC">
          <w:rPr>
            <w:rFonts w:ascii="Arial" w:hAnsi="Arial" w:cs="Arial"/>
            <w:sz w:val="24"/>
            <w:szCs w:val="24"/>
          </w:rPr>
          <w:t>пунктом 19 статьи 39.11</w:t>
        </w:r>
      </w:hyperlink>
      <w:r w:rsidRPr="009216BC">
        <w:rPr>
          <w:rFonts w:ascii="Arial" w:hAnsi="Arial" w:cs="Arial"/>
          <w:sz w:val="24"/>
          <w:szCs w:val="24"/>
        </w:rPr>
        <w:t xml:space="preserve"> Земельного кодекса Российской Федерации;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12) в отношении земельного участка, указанного в заявлении о его предоставлении, поступило предусмотренное </w:t>
      </w:r>
      <w:hyperlink r:id="rId32" w:history="1">
        <w:r w:rsidRPr="009216BC">
          <w:rPr>
            <w:rFonts w:ascii="Arial" w:hAnsi="Arial" w:cs="Arial"/>
            <w:sz w:val="24"/>
            <w:szCs w:val="24"/>
          </w:rPr>
          <w:t>подпунктом 6 пункта 4 статьи 39.11</w:t>
        </w:r>
      </w:hyperlink>
      <w:r w:rsidRPr="009216BC">
        <w:rPr>
          <w:rFonts w:ascii="Arial" w:hAnsi="Arial" w:cs="Arial"/>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3" w:history="1">
        <w:r w:rsidRPr="009216BC">
          <w:rPr>
            <w:rFonts w:ascii="Arial" w:hAnsi="Arial" w:cs="Arial"/>
            <w:sz w:val="24"/>
            <w:szCs w:val="24"/>
          </w:rPr>
          <w:t>подпунктом 4 пункта 4 статьи 39.11</w:t>
        </w:r>
      </w:hyperlink>
      <w:r w:rsidRPr="009216BC">
        <w:rPr>
          <w:rFonts w:ascii="Arial" w:hAnsi="Arial" w:cs="Arial"/>
          <w:sz w:val="24"/>
          <w:szCs w:val="24"/>
        </w:rPr>
        <w:t xml:space="preserve"> Земельного кодекса Российской Федерации и уполномоченным органом не принято решение об отказе </w:t>
      </w:r>
      <w:r w:rsidRPr="009216BC">
        <w:rPr>
          <w:rFonts w:ascii="Arial" w:hAnsi="Arial" w:cs="Arial"/>
          <w:sz w:val="24"/>
          <w:szCs w:val="24"/>
        </w:rPr>
        <w:br/>
        <w:t xml:space="preserve">в проведении этого аукциона по основаниям, предусмотренным </w:t>
      </w:r>
      <w:hyperlink r:id="rId34" w:history="1">
        <w:r w:rsidRPr="009216BC">
          <w:rPr>
            <w:rFonts w:ascii="Arial" w:hAnsi="Arial" w:cs="Arial"/>
            <w:sz w:val="24"/>
            <w:szCs w:val="24"/>
          </w:rPr>
          <w:t>пунктом 8 статьи 39.11</w:t>
        </w:r>
      </w:hyperlink>
      <w:r w:rsidRPr="009216BC">
        <w:rPr>
          <w:rFonts w:ascii="Arial" w:hAnsi="Arial" w:cs="Arial"/>
          <w:sz w:val="24"/>
          <w:szCs w:val="24"/>
        </w:rPr>
        <w:t xml:space="preserve"> Земельного кодекса Российской Федерации;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13) в отношении земельного участка, указанного в заявлении о его предоставлении, опубликовано и размещено в соответствии с </w:t>
      </w:r>
      <w:hyperlink r:id="rId35" w:history="1">
        <w:r w:rsidRPr="009216BC">
          <w:rPr>
            <w:rFonts w:ascii="Arial" w:hAnsi="Arial" w:cs="Arial"/>
            <w:sz w:val="24"/>
            <w:szCs w:val="24"/>
          </w:rPr>
          <w:t>подпунктом 1 пункта 1 статьи 39.18</w:t>
        </w:r>
      </w:hyperlink>
      <w:r w:rsidRPr="009216BC">
        <w:rPr>
          <w:rFonts w:ascii="Arial" w:hAnsi="Arial" w:cs="Arial"/>
          <w:sz w:val="24"/>
          <w:szCs w:val="24"/>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14) испрашиваемый земельный участок не включен в утвержденный </w:t>
      </w:r>
      <w:r w:rsidRPr="009216BC">
        <w:rPr>
          <w:rFonts w:ascii="Arial" w:hAnsi="Arial" w:cs="Arial"/>
          <w:sz w:val="24"/>
          <w:szCs w:val="24"/>
        </w:rPr>
        <w:br/>
        <w:t xml:space="preserve">в установленном Правительством Российской Федерации </w:t>
      </w:r>
      <w:hyperlink r:id="rId36" w:history="1">
        <w:r w:rsidRPr="009216BC">
          <w:rPr>
            <w:rFonts w:ascii="Arial" w:hAnsi="Arial" w:cs="Arial"/>
            <w:sz w:val="24"/>
            <w:szCs w:val="24"/>
          </w:rPr>
          <w:t>порядке</w:t>
        </w:r>
      </w:hyperlink>
      <w:r w:rsidRPr="009216BC">
        <w:rPr>
          <w:rFonts w:ascii="Arial" w:hAnsi="Arial" w:cs="Arial"/>
          <w:sz w:val="24"/>
          <w:szCs w:val="24"/>
        </w:rPr>
        <w:t xml:space="preserve"> перечень земельных участков, предоставленных для нужд обороны и безопасности </w:t>
      </w:r>
      <w:r w:rsidRPr="009216BC">
        <w:rPr>
          <w:rFonts w:ascii="Arial" w:hAnsi="Arial" w:cs="Arial"/>
          <w:sz w:val="24"/>
          <w:szCs w:val="24"/>
        </w:rPr>
        <w:br/>
        <w:t xml:space="preserve">и временно не используемых для указанных нужд, в случае, если подано заявление о предоставлении земельного участка в соответствии с </w:t>
      </w:r>
      <w:hyperlink r:id="rId37" w:history="1">
        <w:r w:rsidRPr="009216BC">
          <w:rPr>
            <w:rFonts w:ascii="Arial" w:hAnsi="Arial" w:cs="Arial"/>
            <w:sz w:val="24"/>
            <w:szCs w:val="24"/>
          </w:rPr>
          <w:t>подпунктом 10 пункта 2 статьи 39.10</w:t>
        </w:r>
      </w:hyperlink>
      <w:r w:rsidRPr="009216BC">
        <w:rPr>
          <w:rFonts w:ascii="Arial" w:hAnsi="Arial" w:cs="Arial"/>
          <w:sz w:val="24"/>
          <w:szCs w:val="24"/>
        </w:rPr>
        <w:t xml:space="preserve"> Земельного кодекса Российской Федерации;</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r w:rsidRPr="009216BC">
        <w:rPr>
          <w:rFonts w:ascii="Arial" w:hAnsi="Arial" w:cs="Arial"/>
          <w:sz w:val="24"/>
          <w:szCs w:val="24"/>
        </w:rPr>
        <w:br/>
        <w:t xml:space="preserve">и с заявлением о предоставлении земельного участка обратилось лицо, </w:t>
      </w:r>
      <w:r w:rsidRPr="009216BC">
        <w:rPr>
          <w:rFonts w:ascii="Arial" w:hAnsi="Arial" w:cs="Arial"/>
          <w:sz w:val="24"/>
          <w:szCs w:val="24"/>
        </w:rPr>
        <w:br/>
        <w:t>не уполномоченное на строительство этих объектов;</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17) указанный в заявлении о предоставлении земельного участка земельный участок предназначен для размещения здания, сооружения </w:t>
      </w:r>
      <w:r w:rsidRPr="009216BC">
        <w:rPr>
          <w:rFonts w:ascii="Arial" w:hAnsi="Arial" w:cs="Arial"/>
          <w:sz w:val="24"/>
          <w:szCs w:val="24"/>
        </w:rPr>
        <w:br/>
        <w:t>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18) предоставление земельного участка на заявленном виде прав                   не допускается;</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19)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20)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 от заявителя поступил отказ от получения </w:t>
      </w:r>
      <w:r w:rsidR="00F00F5F"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2.11.3.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1) указанным в подпункте 2.11.2 пункта 2.11 Административного регламента;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3) в отношении земельного участка, указанного в заявлении о его предоставлении, не установлен вид разрешенного использования;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4) указанный в заявлении о предоставлении земельного участка земельный участок не отнесен к определенной категории земель.</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2.11.4. Поступление в течение тридцати дней со дня опубликования извещения, предусмотренного статьей 39.18 Земельного кодекса Российской Федерации, заявлений иных граждан, крестьянских (фермерских) хозяйств            о намерении участвовать в аукционе.</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2.12. Услуги, которые являются необходимыми и обязательными для предоставления </w:t>
      </w:r>
      <w:r w:rsidR="00C64E78" w:rsidRPr="009216BC">
        <w:rPr>
          <w:rFonts w:ascii="Arial" w:hAnsi="Arial" w:cs="Arial"/>
          <w:sz w:val="24"/>
          <w:szCs w:val="24"/>
        </w:rPr>
        <w:t>муниципальной</w:t>
      </w:r>
      <w:r w:rsidRPr="009216BC">
        <w:rPr>
          <w:rFonts w:ascii="Arial" w:hAnsi="Arial" w:cs="Arial"/>
          <w:sz w:val="24"/>
          <w:szCs w:val="24"/>
        </w:rPr>
        <w:t xml:space="preserve"> услуги, отсутствуют.</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2.13. Предоставление </w:t>
      </w:r>
      <w:r w:rsidR="00C64E78" w:rsidRPr="009216BC">
        <w:rPr>
          <w:rFonts w:ascii="Arial" w:hAnsi="Arial" w:cs="Arial"/>
          <w:sz w:val="24"/>
          <w:szCs w:val="24"/>
        </w:rPr>
        <w:t>муниципальной</w:t>
      </w:r>
      <w:r w:rsidRPr="009216BC">
        <w:rPr>
          <w:rFonts w:ascii="Arial" w:hAnsi="Arial" w:cs="Arial"/>
          <w:sz w:val="24"/>
          <w:szCs w:val="24"/>
        </w:rPr>
        <w:t xml:space="preserve"> услуги осуществляется бесплатно.</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2.14. Максимальный срок ожидания в очереди при подаче заявления </w:t>
      </w:r>
      <w:r w:rsidRPr="009216BC">
        <w:rPr>
          <w:rFonts w:ascii="Arial" w:eastAsia="Times New Roman" w:hAnsi="Arial" w:cs="Arial"/>
          <w:sz w:val="24"/>
          <w:szCs w:val="24"/>
          <w:lang w:eastAsia="ru-RU"/>
        </w:rPr>
        <w:br/>
        <w:t xml:space="preserve">о предоставлении </w:t>
      </w:r>
      <w:r w:rsidR="00F00F5F"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и при получении результата предоставления </w:t>
      </w:r>
      <w:r w:rsidR="00F00F5F"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составляет 15 минут.</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2.15. Срок и порядок регистрации заявления о предоставлении </w:t>
      </w:r>
      <w:r w:rsidR="00F00F5F" w:rsidRPr="009216BC">
        <w:rPr>
          <w:rFonts w:ascii="Arial" w:hAnsi="Arial" w:cs="Arial"/>
          <w:sz w:val="24"/>
          <w:szCs w:val="24"/>
        </w:rPr>
        <w:t>муниципальной</w:t>
      </w:r>
      <w:r w:rsidRPr="009216BC">
        <w:rPr>
          <w:rFonts w:ascii="Arial" w:hAnsi="Arial" w:cs="Arial"/>
          <w:sz w:val="24"/>
          <w:szCs w:val="24"/>
        </w:rPr>
        <w:t xml:space="preserve"> услуги установлены в подпункте 3.2.2  пункта 3.2 Административного регламента.</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2.16. Требования к помещениям, в которых предоставляется </w:t>
      </w:r>
      <w:r w:rsidR="00C64E78" w:rsidRPr="009216BC">
        <w:rPr>
          <w:rFonts w:ascii="Arial" w:hAnsi="Arial" w:cs="Arial"/>
          <w:sz w:val="24"/>
          <w:szCs w:val="24"/>
        </w:rPr>
        <w:t>муниципальная</w:t>
      </w:r>
      <w:r w:rsidRPr="009216BC">
        <w:rPr>
          <w:rFonts w:ascii="Arial" w:hAnsi="Arial" w:cs="Arial"/>
          <w:sz w:val="24"/>
          <w:szCs w:val="24"/>
        </w:rPr>
        <w:t xml:space="preserve"> услуга, к залу ожидания, местам для заполнения запросов </w:t>
      </w:r>
      <w:r w:rsidRPr="009216BC">
        <w:rPr>
          <w:rFonts w:ascii="Arial" w:hAnsi="Arial" w:cs="Arial"/>
          <w:sz w:val="24"/>
          <w:szCs w:val="24"/>
        </w:rPr>
        <w:br/>
        <w:t xml:space="preserve">о предоставлении </w:t>
      </w:r>
      <w:r w:rsidR="00C64E78" w:rsidRPr="009216BC">
        <w:rPr>
          <w:rFonts w:ascii="Arial" w:hAnsi="Arial" w:cs="Arial"/>
          <w:sz w:val="24"/>
          <w:szCs w:val="24"/>
        </w:rPr>
        <w:t>муниципальной</w:t>
      </w:r>
      <w:r w:rsidRPr="009216BC">
        <w:rPr>
          <w:rFonts w:ascii="Arial" w:hAnsi="Arial" w:cs="Arial"/>
          <w:sz w:val="24"/>
          <w:szCs w:val="24"/>
        </w:rPr>
        <w:t xml:space="preserve"> услуги, информационным стендам </w:t>
      </w:r>
      <w:r w:rsidRPr="009216BC">
        <w:rPr>
          <w:rFonts w:ascii="Arial" w:hAnsi="Arial" w:cs="Arial"/>
          <w:sz w:val="24"/>
          <w:szCs w:val="24"/>
        </w:rPr>
        <w:br/>
        <w:t xml:space="preserve">с образцами их заполнения и перечнем документов, необходимых для предоставления </w:t>
      </w:r>
      <w:r w:rsidR="00C64E78" w:rsidRPr="009216BC">
        <w:rPr>
          <w:rFonts w:ascii="Arial" w:hAnsi="Arial" w:cs="Arial"/>
          <w:sz w:val="24"/>
          <w:szCs w:val="24"/>
        </w:rPr>
        <w:t>муниципальной</w:t>
      </w:r>
      <w:r w:rsidRPr="009216BC">
        <w:rPr>
          <w:rFonts w:ascii="Arial" w:hAnsi="Arial" w:cs="Arial"/>
          <w:sz w:val="24"/>
          <w:szCs w:val="24"/>
        </w:rPr>
        <w:t xml:space="preserve"> услуги, в том числе к обеспечению доступности для инвалидов указанных объектов в соответствии </w:t>
      </w:r>
      <w:r w:rsidRPr="009216BC">
        <w:rPr>
          <w:rFonts w:ascii="Arial" w:hAnsi="Arial" w:cs="Arial"/>
          <w:sz w:val="24"/>
          <w:szCs w:val="24"/>
        </w:rPr>
        <w:br/>
        <w:t>с законодательством Российской Федерации о социальной защите инвалидов.</w:t>
      </w:r>
    </w:p>
    <w:p w:rsidR="00546B81" w:rsidRPr="009216BC" w:rsidRDefault="00F86D86" w:rsidP="004B7703">
      <w:pPr>
        <w:pStyle w:val="ConsPlusNormal"/>
        <w:ind w:firstLine="709"/>
        <w:jc w:val="both"/>
        <w:rPr>
          <w:rFonts w:ascii="Arial" w:hAnsi="Arial" w:cs="Arial"/>
          <w:sz w:val="24"/>
          <w:szCs w:val="24"/>
          <w:shd w:val="clear" w:color="auto" w:fill="FFFFFF"/>
        </w:rPr>
      </w:pPr>
      <w:r w:rsidRPr="009216BC">
        <w:rPr>
          <w:rFonts w:ascii="Arial" w:hAnsi="Arial" w:cs="Arial"/>
          <w:sz w:val="24"/>
          <w:szCs w:val="24"/>
        </w:rPr>
        <w:t xml:space="preserve">2.16.1. Перед зданием </w:t>
      </w:r>
      <w:r w:rsidR="00FC511E" w:rsidRPr="009216BC">
        <w:rPr>
          <w:rFonts w:ascii="Arial" w:hAnsi="Arial" w:cs="Arial"/>
          <w:sz w:val="24"/>
          <w:szCs w:val="24"/>
        </w:rPr>
        <w:t>администрации</w:t>
      </w:r>
      <w:r w:rsidRPr="009216BC">
        <w:rPr>
          <w:rFonts w:ascii="Arial" w:hAnsi="Arial" w:cs="Arial"/>
          <w:sz w:val="24"/>
          <w:szCs w:val="24"/>
        </w:rPr>
        <w:t xml:space="preserve"> имеются парковочные места,</w:t>
      </w:r>
      <w:r w:rsidR="004B7703" w:rsidRPr="009216BC">
        <w:rPr>
          <w:rFonts w:ascii="Arial" w:hAnsi="Arial" w:cs="Arial"/>
          <w:sz w:val="24"/>
          <w:szCs w:val="24"/>
          <w:shd w:val="clear" w:color="auto" w:fill="FFFFFF"/>
        </w:rPr>
        <w:t xml:space="preserve"> </w:t>
      </w:r>
      <w:r w:rsidR="00546B81" w:rsidRPr="009216BC">
        <w:rPr>
          <w:rFonts w:ascii="Arial" w:hAnsi="Arial" w:cs="Arial"/>
          <w:sz w:val="24"/>
          <w:szCs w:val="24"/>
          <w:shd w:val="clear" w:color="auto" w:fill="FFFFFF"/>
        </w:rPr>
        <w:t>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38" w:anchor="dst100009" w:history="1">
        <w:r w:rsidR="00546B81" w:rsidRPr="009216BC">
          <w:rPr>
            <w:rStyle w:val="ad"/>
            <w:rFonts w:ascii="Arial" w:hAnsi="Arial" w:cs="Arial"/>
            <w:color w:val="auto"/>
            <w:sz w:val="24"/>
            <w:szCs w:val="24"/>
            <w:u w:val="none"/>
            <w:shd w:val="clear" w:color="auto" w:fill="FFFFFF"/>
          </w:rPr>
          <w:t>Порядок</w:t>
        </w:r>
      </w:hyperlink>
      <w:r w:rsidR="00546B81" w:rsidRPr="009216BC">
        <w:rPr>
          <w:rFonts w:ascii="Arial" w:hAnsi="Arial" w:cs="Arial"/>
          <w:sz w:val="24"/>
          <w:szCs w:val="24"/>
          <w:shd w:val="clear" w:color="auto" w:fill="FFFFFF"/>
        </w:rPr>
        <w:t>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 2.16.2. Помещения, в которых предоставляется </w:t>
      </w:r>
      <w:r w:rsidR="00FC511E" w:rsidRPr="009216BC">
        <w:rPr>
          <w:rFonts w:ascii="Arial" w:hAnsi="Arial" w:cs="Arial"/>
          <w:sz w:val="24"/>
          <w:szCs w:val="24"/>
        </w:rPr>
        <w:t>муниципальная</w:t>
      </w:r>
      <w:r w:rsidRPr="009216BC">
        <w:rPr>
          <w:rFonts w:ascii="Arial" w:hAnsi="Arial" w:cs="Arial"/>
          <w:sz w:val="24"/>
          <w:szCs w:val="24"/>
        </w:rPr>
        <w:t xml:space="preserve"> услуга, оборудованы:</w:t>
      </w:r>
    </w:p>
    <w:p w:rsidR="00F86D86" w:rsidRPr="009216BC" w:rsidRDefault="00F86D86" w:rsidP="00F86D86">
      <w:pPr>
        <w:pStyle w:val="ConsPlusNormal"/>
        <w:ind w:firstLine="709"/>
        <w:jc w:val="both"/>
        <w:rPr>
          <w:rFonts w:ascii="Arial" w:hAnsi="Arial" w:cs="Arial"/>
          <w:color w:val="000000"/>
          <w:sz w:val="24"/>
          <w:szCs w:val="24"/>
        </w:rPr>
      </w:pPr>
      <w:r w:rsidRPr="009216BC">
        <w:rPr>
          <w:rFonts w:ascii="Arial" w:hAnsi="Arial" w:cs="Arial"/>
          <w:color w:val="000000"/>
          <w:sz w:val="24"/>
          <w:szCs w:val="24"/>
        </w:rPr>
        <w:t>противопожарной системой и средствами пожаротушения;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информационными стендами с образцами заполнения заявлений </w:t>
      </w:r>
      <w:r w:rsidRPr="009216BC">
        <w:rPr>
          <w:rFonts w:ascii="Arial" w:hAnsi="Arial" w:cs="Arial"/>
          <w:sz w:val="24"/>
          <w:szCs w:val="24"/>
        </w:rPr>
        <w:br/>
        <w:t xml:space="preserve">и перечнем документов, необходимых для предоставления </w:t>
      </w:r>
      <w:r w:rsidR="00FC511E"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При невозможности создания в </w:t>
      </w:r>
      <w:r w:rsidR="0098143A" w:rsidRPr="009216BC">
        <w:rPr>
          <w:rFonts w:ascii="Arial" w:hAnsi="Arial" w:cs="Arial"/>
          <w:sz w:val="24"/>
          <w:szCs w:val="24"/>
        </w:rPr>
        <w:t>администрации</w:t>
      </w:r>
      <w:r w:rsidRPr="009216BC">
        <w:rPr>
          <w:rFonts w:ascii="Arial" w:hAnsi="Arial" w:cs="Arial"/>
          <w:sz w:val="24"/>
          <w:szCs w:val="24"/>
        </w:rPr>
        <w:t xml:space="preserve"> условий для его полного приспособления с учетом потребностей инвалидов </w:t>
      </w:r>
      <w:r w:rsidR="0098143A" w:rsidRPr="009216BC">
        <w:rPr>
          <w:rFonts w:ascii="Arial" w:hAnsi="Arial" w:cs="Arial"/>
          <w:sz w:val="24"/>
          <w:szCs w:val="24"/>
        </w:rPr>
        <w:t>администрацией</w:t>
      </w:r>
      <w:r w:rsidRPr="009216BC">
        <w:rPr>
          <w:rFonts w:ascii="Arial" w:hAnsi="Arial" w:cs="Arial"/>
          <w:sz w:val="24"/>
          <w:szCs w:val="24"/>
        </w:rPr>
        <w:t xml:space="preserve"> проводятся мероприятия по обеспечению беспрепятственного доступа маломобильных граждан к объекту с учетом разумного приспособления.</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2.16.3. Места ожидания в очереди на подачу заявления должны быть оборудованы стульями (кресельными секциями, скамьями (банкетками), </w:t>
      </w:r>
      <w:r w:rsidRPr="009216BC">
        <w:rPr>
          <w:rFonts w:ascii="Arial" w:hAnsi="Arial" w:cs="Arial"/>
          <w:sz w:val="24"/>
          <w:szCs w:val="24"/>
        </w:rPr>
        <w:br/>
        <w:t xml:space="preserve">а также не менее чем одним столом для возможности написания заявлений. Количество мест ожидания определяется исходя из фактической нагрузки </w:t>
      </w:r>
      <w:r w:rsidRPr="009216BC">
        <w:rPr>
          <w:rFonts w:ascii="Arial" w:hAnsi="Arial" w:cs="Arial"/>
          <w:sz w:val="24"/>
          <w:szCs w:val="24"/>
        </w:rPr>
        <w:br/>
        <w:t>и возможно</w:t>
      </w:r>
      <w:r w:rsidR="0098143A" w:rsidRPr="009216BC">
        <w:rPr>
          <w:rFonts w:ascii="Arial" w:hAnsi="Arial" w:cs="Arial"/>
          <w:sz w:val="24"/>
          <w:szCs w:val="24"/>
        </w:rPr>
        <w:t>стей для их размещения в здании</w:t>
      </w:r>
      <w:r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2.16.4. Специалисты осуществляют прием заявителей в кабинете, предназначенном для работы специалистов, осуществляющих прием заявителей.</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номера кабинета;</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фамилии, имени, отчества и должности специалиста, осуществляющего прием заявителей.</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2.16.5. 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На информационных стендах размещается следующая информация:</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1) извлечения из нормативных правовых актов, регулирующих порядок предоставления </w:t>
      </w:r>
      <w:r w:rsidR="0098143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2) текст Административного регламента;</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3) перечень документов, представление которых необходимо для предоставления </w:t>
      </w:r>
      <w:r w:rsidR="0098143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4) образец заполнения заявления;</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5) место нахождения, график работы, номера телефонов, адрес официального сайта и адрес электронной почты </w:t>
      </w:r>
      <w:r w:rsidR="0098143A" w:rsidRPr="009216BC">
        <w:rPr>
          <w:rFonts w:ascii="Arial" w:hAnsi="Arial" w:cs="Arial"/>
          <w:sz w:val="24"/>
          <w:szCs w:val="24"/>
        </w:rPr>
        <w:t>администрации</w:t>
      </w:r>
      <w:r w:rsidRPr="009216BC">
        <w:rPr>
          <w:rFonts w:ascii="Arial" w:hAnsi="Arial" w:cs="Arial"/>
          <w:sz w:val="24"/>
          <w:szCs w:val="24"/>
        </w:rPr>
        <w:t>;</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6) порядок получения информации о предоставлении </w:t>
      </w:r>
      <w:r w:rsidR="0098143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7) порядок обжалования действий (бездействия) специалистов </w:t>
      </w:r>
      <w:r w:rsidR="0098143A" w:rsidRPr="009216BC">
        <w:rPr>
          <w:rFonts w:ascii="Arial" w:hAnsi="Arial" w:cs="Arial"/>
          <w:sz w:val="24"/>
          <w:szCs w:val="24"/>
        </w:rPr>
        <w:t>администрации</w:t>
      </w:r>
      <w:r w:rsidRPr="009216BC">
        <w:rPr>
          <w:rFonts w:ascii="Arial" w:hAnsi="Arial" w:cs="Arial"/>
          <w:sz w:val="24"/>
          <w:szCs w:val="24"/>
        </w:rPr>
        <w:t xml:space="preserve">, участвующих в предоставлении </w:t>
      </w:r>
      <w:r w:rsidR="0098143A" w:rsidRPr="009216BC">
        <w:rPr>
          <w:rFonts w:ascii="Arial" w:hAnsi="Arial" w:cs="Arial"/>
          <w:sz w:val="24"/>
          <w:szCs w:val="24"/>
        </w:rPr>
        <w:t>муниципальной</w:t>
      </w:r>
      <w:r w:rsidRPr="009216BC">
        <w:rPr>
          <w:rFonts w:ascii="Arial" w:hAnsi="Arial" w:cs="Arial"/>
          <w:sz w:val="24"/>
          <w:szCs w:val="24"/>
        </w:rPr>
        <w:t xml:space="preserve"> услуги, а также принятых ими решений в ходе предоставления </w:t>
      </w:r>
      <w:r w:rsidR="0098143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Текстовая информация размещается на листах бумаги формата А4, шрифтом Times </w:t>
      </w:r>
      <w:r w:rsidRPr="009216BC">
        <w:rPr>
          <w:rFonts w:ascii="Arial" w:hAnsi="Arial" w:cs="Arial"/>
          <w:sz w:val="24"/>
          <w:szCs w:val="24"/>
          <w:lang w:val="en-US"/>
        </w:rPr>
        <w:t>N</w:t>
      </w:r>
      <w:r w:rsidRPr="009216BC">
        <w:rPr>
          <w:rFonts w:ascii="Arial" w:hAnsi="Arial" w:cs="Arial"/>
          <w:sz w:val="24"/>
          <w:szCs w:val="24"/>
        </w:rPr>
        <w:t>ew Roma</w:t>
      </w:r>
      <w:r w:rsidRPr="009216BC">
        <w:rPr>
          <w:rFonts w:ascii="Arial" w:hAnsi="Arial" w:cs="Arial"/>
          <w:sz w:val="24"/>
          <w:szCs w:val="24"/>
          <w:lang w:val="en-US"/>
        </w:rPr>
        <w:t>n</w:t>
      </w:r>
      <w:r w:rsidRPr="009216BC">
        <w:rPr>
          <w:rFonts w:ascii="Arial" w:hAnsi="Arial" w:cs="Arial"/>
          <w:sz w:val="24"/>
          <w:szCs w:val="24"/>
        </w:rPr>
        <w:t xml:space="preserve"> (извлечения из нормативных правовых актов могут быть выполнены шрифтом Calibri), размер шрифта не менее 10.</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Информация о порядке предоставления </w:t>
      </w:r>
      <w:r w:rsidR="0098143A" w:rsidRPr="009216BC">
        <w:rPr>
          <w:rFonts w:ascii="Arial" w:hAnsi="Arial" w:cs="Arial"/>
          <w:sz w:val="24"/>
          <w:szCs w:val="24"/>
        </w:rPr>
        <w:t>муниципальной</w:t>
      </w:r>
      <w:r w:rsidRPr="009216BC">
        <w:rPr>
          <w:rFonts w:ascii="Arial" w:hAnsi="Arial" w:cs="Arial"/>
          <w:sz w:val="24"/>
          <w:szCs w:val="24"/>
        </w:rPr>
        <w:t xml:space="preserve"> услуги </w:t>
      </w:r>
      <w:r w:rsidRPr="009216BC">
        <w:rPr>
          <w:rFonts w:ascii="Arial" w:hAnsi="Arial" w:cs="Arial"/>
          <w:sz w:val="24"/>
          <w:szCs w:val="24"/>
        </w:rPr>
        <w:br/>
        <w:t>с использованием мультимедийного оборудования не предоставляется.</w:t>
      </w:r>
    </w:p>
    <w:p w:rsidR="00F86D86" w:rsidRPr="009216BC" w:rsidRDefault="00F86D86" w:rsidP="009C771A">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2.16.6. Показатели доступности и качества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1) показатели доступности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полнота информации о порядке и сроках предоставления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 для заявителей, их представителей;</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возможность получения информации о ходе предоставления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 в том числе с использованием </w:t>
      </w:r>
      <w:r w:rsidRPr="009216BC">
        <w:rPr>
          <w:rFonts w:ascii="Arial" w:hAnsi="Arial" w:cs="Arial"/>
          <w:sz w:val="24"/>
          <w:szCs w:val="24"/>
        </w:rPr>
        <w:br/>
        <w:t>информационно-коммуникационных технологий;</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возможность получения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 </w:t>
      </w:r>
      <w:r w:rsidRPr="009216BC">
        <w:rPr>
          <w:rFonts w:ascii="Arial" w:hAnsi="Arial" w:cs="Arial"/>
          <w:sz w:val="24"/>
          <w:szCs w:val="24"/>
        </w:rPr>
        <w:br/>
        <w:t xml:space="preserve">в многофункциональном центре предоставления государственных </w:t>
      </w:r>
      <w:r w:rsidRPr="009216BC">
        <w:rPr>
          <w:rFonts w:ascii="Arial" w:hAnsi="Arial" w:cs="Arial"/>
          <w:sz w:val="24"/>
          <w:szCs w:val="24"/>
        </w:rPr>
        <w:br/>
        <w:t>и муниципальных услуг;</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2) показатели качества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не более одного взаимодействия заявителя со специалистами </w:t>
      </w:r>
      <w:r w:rsidR="009C771A" w:rsidRPr="009216BC">
        <w:rPr>
          <w:rFonts w:ascii="Arial" w:hAnsi="Arial" w:cs="Arial"/>
          <w:sz w:val="24"/>
          <w:szCs w:val="24"/>
        </w:rPr>
        <w:t>администрации</w:t>
      </w:r>
      <w:r w:rsidRPr="009216BC">
        <w:rPr>
          <w:rFonts w:ascii="Arial" w:hAnsi="Arial" w:cs="Arial"/>
          <w:sz w:val="24"/>
          <w:szCs w:val="24"/>
        </w:rPr>
        <w:t xml:space="preserve"> при предоставлении </w:t>
      </w:r>
      <w:r w:rsidR="009C771A" w:rsidRPr="009216BC">
        <w:rPr>
          <w:rFonts w:ascii="Arial" w:hAnsi="Arial" w:cs="Arial"/>
          <w:sz w:val="24"/>
          <w:szCs w:val="24"/>
        </w:rPr>
        <w:t>муниципальной</w:t>
      </w:r>
      <w:r w:rsidRPr="009216BC">
        <w:rPr>
          <w:rFonts w:ascii="Arial" w:hAnsi="Arial" w:cs="Arial"/>
          <w:sz w:val="24"/>
          <w:szCs w:val="24"/>
        </w:rPr>
        <w:t xml:space="preserve"> услуги (при подаче заявления) и его продолжительность не более 15 минут, за исключением случаев, когда дополнительные взаимодействия вызваны наличием замечаний к представленным заявителем, его представителем документам, а также по желанию заявителя, его представителя при личном обращении </w:t>
      </w:r>
      <w:r w:rsidRPr="009216BC">
        <w:rPr>
          <w:rFonts w:ascii="Arial" w:hAnsi="Arial" w:cs="Arial"/>
          <w:sz w:val="24"/>
          <w:szCs w:val="24"/>
        </w:rPr>
        <w:br/>
        <w:t xml:space="preserve">за получением информации о ходе предоставления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соблюдение стандарта предоставления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соблюдение сроков предоставления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отсутствие обоснованных жалоб на нарушение административных процедур при предоставлении </w:t>
      </w:r>
      <w:r w:rsidR="009C771A"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spacing w:after="0" w:line="240" w:lineRule="auto"/>
        <w:ind w:firstLine="709"/>
        <w:jc w:val="both"/>
        <w:rPr>
          <w:rFonts w:ascii="Arial" w:hAnsi="Arial" w:cs="Arial"/>
          <w:sz w:val="24"/>
          <w:szCs w:val="24"/>
        </w:rPr>
      </w:pPr>
      <w:r w:rsidRPr="009216BC">
        <w:rPr>
          <w:rFonts w:ascii="Arial" w:hAnsi="Arial" w:cs="Arial"/>
          <w:sz w:val="24"/>
          <w:szCs w:val="24"/>
        </w:rPr>
        <w:t xml:space="preserve">отсутствие удовлетворенных судами исковых заявлений, поданных </w:t>
      </w:r>
      <w:r w:rsidRPr="009216BC">
        <w:rPr>
          <w:rFonts w:ascii="Arial" w:hAnsi="Arial" w:cs="Arial"/>
          <w:sz w:val="24"/>
          <w:szCs w:val="24"/>
        </w:rPr>
        <w:br/>
        <w:t xml:space="preserve">в отношении </w:t>
      </w:r>
      <w:r w:rsidR="009C771A" w:rsidRPr="009216BC">
        <w:rPr>
          <w:rFonts w:ascii="Arial" w:hAnsi="Arial" w:cs="Arial"/>
          <w:sz w:val="24"/>
          <w:szCs w:val="24"/>
        </w:rPr>
        <w:t>администрации</w:t>
      </w:r>
      <w:r w:rsidRPr="009216BC">
        <w:rPr>
          <w:rFonts w:ascii="Arial" w:hAnsi="Arial" w:cs="Arial"/>
          <w:sz w:val="24"/>
          <w:szCs w:val="24"/>
        </w:rPr>
        <w:t xml:space="preserve"> в связи с принятием неправомерных решений, осуществлением неправомерных действий или бездействием.</w:t>
      </w:r>
    </w:p>
    <w:p w:rsidR="00F86D86" w:rsidRPr="009216BC" w:rsidRDefault="009C771A" w:rsidP="00F86D86">
      <w:pPr>
        <w:pStyle w:val="ConsPlusNormal"/>
        <w:ind w:firstLine="709"/>
        <w:jc w:val="both"/>
        <w:rPr>
          <w:rFonts w:ascii="Arial" w:hAnsi="Arial" w:cs="Arial"/>
          <w:sz w:val="24"/>
          <w:szCs w:val="24"/>
        </w:rPr>
      </w:pPr>
      <w:r w:rsidRPr="009216BC">
        <w:rPr>
          <w:rFonts w:ascii="Arial" w:hAnsi="Arial" w:cs="Arial"/>
          <w:sz w:val="24"/>
          <w:szCs w:val="24"/>
        </w:rPr>
        <w:t xml:space="preserve">2.17. </w:t>
      </w:r>
      <w:r w:rsidR="00F86D86" w:rsidRPr="009216BC">
        <w:rPr>
          <w:rFonts w:ascii="Arial" w:hAnsi="Arial" w:cs="Arial"/>
          <w:sz w:val="24"/>
          <w:szCs w:val="24"/>
        </w:rPr>
        <w:t xml:space="preserve">Особенности предоставления </w:t>
      </w:r>
      <w:r w:rsidRPr="009216BC">
        <w:rPr>
          <w:rFonts w:ascii="Arial" w:hAnsi="Arial" w:cs="Arial"/>
          <w:sz w:val="24"/>
          <w:szCs w:val="24"/>
        </w:rPr>
        <w:t>муниципальной</w:t>
      </w:r>
      <w:r w:rsidR="00F86D86" w:rsidRPr="009216BC">
        <w:rPr>
          <w:rFonts w:ascii="Arial" w:hAnsi="Arial" w:cs="Arial"/>
          <w:sz w:val="24"/>
          <w:szCs w:val="24"/>
        </w:rPr>
        <w:t xml:space="preserve"> услуги в МФЦ </w:t>
      </w:r>
      <w:r w:rsidR="00F86D86" w:rsidRPr="009216BC">
        <w:rPr>
          <w:rFonts w:ascii="Arial" w:hAnsi="Arial" w:cs="Arial"/>
          <w:sz w:val="24"/>
          <w:szCs w:val="24"/>
        </w:rPr>
        <w:br/>
        <w:t xml:space="preserve">и особенности предоставления </w:t>
      </w:r>
      <w:r w:rsidRPr="009216BC">
        <w:rPr>
          <w:rFonts w:ascii="Arial" w:hAnsi="Arial" w:cs="Arial"/>
          <w:sz w:val="24"/>
          <w:szCs w:val="24"/>
        </w:rPr>
        <w:t>муниципальной</w:t>
      </w:r>
      <w:r w:rsidR="00F86D86" w:rsidRPr="009216BC">
        <w:rPr>
          <w:rFonts w:ascii="Arial" w:hAnsi="Arial" w:cs="Arial"/>
          <w:sz w:val="24"/>
          <w:szCs w:val="24"/>
        </w:rPr>
        <w:t xml:space="preserve"> услуги в электронной форме.</w:t>
      </w:r>
    </w:p>
    <w:p w:rsidR="00F86D86" w:rsidRPr="009216BC" w:rsidRDefault="009C771A" w:rsidP="00F86D86">
      <w:pPr>
        <w:pStyle w:val="ConsPlusNormal"/>
        <w:ind w:firstLine="709"/>
        <w:jc w:val="both"/>
        <w:rPr>
          <w:rFonts w:ascii="Arial" w:hAnsi="Arial" w:cs="Arial"/>
          <w:sz w:val="24"/>
          <w:szCs w:val="24"/>
        </w:rPr>
      </w:pPr>
      <w:r w:rsidRPr="009216BC">
        <w:rPr>
          <w:rFonts w:ascii="Arial" w:hAnsi="Arial" w:cs="Arial"/>
          <w:sz w:val="24"/>
          <w:szCs w:val="24"/>
        </w:rPr>
        <w:t xml:space="preserve">2.17.1. </w:t>
      </w:r>
      <w:r w:rsidR="00F86D86" w:rsidRPr="009216BC">
        <w:rPr>
          <w:rFonts w:ascii="Arial" w:hAnsi="Arial" w:cs="Arial"/>
          <w:sz w:val="24"/>
          <w:szCs w:val="24"/>
        </w:rPr>
        <w:t xml:space="preserve">Состав действий, которые заявитель вправе совершить </w:t>
      </w:r>
      <w:r w:rsidR="00F86D86" w:rsidRPr="009216BC">
        <w:rPr>
          <w:rFonts w:ascii="Arial" w:hAnsi="Arial" w:cs="Arial"/>
          <w:sz w:val="24"/>
          <w:szCs w:val="24"/>
        </w:rPr>
        <w:br/>
        <w:t xml:space="preserve">в электронной форме при получении </w:t>
      </w:r>
      <w:r w:rsidRPr="009216BC">
        <w:rPr>
          <w:rFonts w:ascii="Arial" w:hAnsi="Arial" w:cs="Arial"/>
          <w:sz w:val="24"/>
          <w:szCs w:val="24"/>
        </w:rPr>
        <w:t>муниципальной</w:t>
      </w:r>
      <w:r w:rsidR="00F86D86" w:rsidRPr="009216BC">
        <w:rPr>
          <w:rFonts w:ascii="Arial" w:hAnsi="Arial" w:cs="Arial"/>
          <w:sz w:val="24"/>
          <w:szCs w:val="24"/>
        </w:rPr>
        <w:t xml:space="preserve"> услуги </w:t>
      </w:r>
      <w:r w:rsidR="00F86D86" w:rsidRPr="009216BC">
        <w:rPr>
          <w:rFonts w:ascii="Arial" w:hAnsi="Arial" w:cs="Arial"/>
          <w:sz w:val="24"/>
          <w:szCs w:val="24"/>
        </w:rPr>
        <w:br/>
        <w:t xml:space="preserve">с краевого портала госуслуг, официального сайта </w:t>
      </w:r>
      <w:r w:rsidRPr="009216BC">
        <w:rPr>
          <w:rFonts w:ascii="Arial" w:hAnsi="Arial" w:cs="Arial"/>
          <w:sz w:val="24"/>
          <w:szCs w:val="24"/>
        </w:rPr>
        <w:t>администрации</w:t>
      </w:r>
      <w:r w:rsidR="00F86D86" w:rsidRPr="009216BC">
        <w:rPr>
          <w:rFonts w:ascii="Arial" w:hAnsi="Arial" w:cs="Arial"/>
          <w:sz w:val="24"/>
          <w:szCs w:val="24"/>
        </w:rPr>
        <w:t>:</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получение информации заявителем о </w:t>
      </w:r>
      <w:r w:rsidR="009C771A" w:rsidRPr="009216BC">
        <w:rPr>
          <w:rFonts w:ascii="Arial" w:hAnsi="Arial" w:cs="Arial"/>
          <w:sz w:val="24"/>
          <w:szCs w:val="24"/>
        </w:rPr>
        <w:t>муниципальной</w:t>
      </w:r>
      <w:r w:rsidRPr="009216BC">
        <w:rPr>
          <w:rFonts w:ascii="Arial" w:hAnsi="Arial" w:cs="Arial"/>
          <w:sz w:val="24"/>
          <w:szCs w:val="24"/>
        </w:rPr>
        <w:t xml:space="preserve"> услуге;</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подача заявителем заявления и иных документов, необходимых для предоставления </w:t>
      </w:r>
      <w:r w:rsidR="00C55B7E" w:rsidRPr="009216BC">
        <w:rPr>
          <w:rFonts w:ascii="Arial" w:hAnsi="Arial" w:cs="Arial"/>
          <w:sz w:val="24"/>
          <w:szCs w:val="24"/>
        </w:rPr>
        <w:t>муниципальной</w:t>
      </w:r>
      <w:r w:rsidRPr="009216BC">
        <w:rPr>
          <w:rFonts w:ascii="Arial" w:hAnsi="Arial" w:cs="Arial"/>
          <w:sz w:val="24"/>
          <w:szCs w:val="24"/>
        </w:rPr>
        <w:t xml:space="preserve"> услуги, и прием таких заявления </w:t>
      </w:r>
      <w:r w:rsidRPr="009216BC">
        <w:rPr>
          <w:rFonts w:ascii="Arial" w:hAnsi="Arial" w:cs="Arial"/>
          <w:sz w:val="24"/>
          <w:szCs w:val="24"/>
        </w:rPr>
        <w:br/>
        <w:t>и документов;</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получение заявителем сведений о ходе предоставления </w:t>
      </w:r>
      <w:r w:rsidR="00C55B7E"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pStyle w:val="ConsPlusNormal"/>
        <w:ind w:firstLine="709"/>
        <w:jc w:val="both"/>
        <w:rPr>
          <w:rFonts w:ascii="Arial" w:hAnsi="Arial" w:cs="Arial"/>
          <w:sz w:val="24"/>
          <w:szCs w:val="24"/>
        </w:rPr>
      </w:pPr>
      <w:r w:rsidRPr="009216BC">
        <w:rPr>
          <w:rFonts w:ascii="Arial" w:hAnsi="Arial" w:cs="Arial"/>
          <w:sz w:val="24"/>
          <w:szCs w:val="24"/>
        </w:rPr>
        <w:t xml:space="preserve">получение заявителем результата предоставления </w:t>
      </w:r>
      <w:r w:rsidR="00C55B7E"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C55B7E" w:rsidP="00F86D86">
      <w:pPr>
        <w:pStyle w:val="ConsPlusNormal"/>
        <w:ind w:firstLine="709"/>
        <w:jc w:val="both"/>
        <w:rPr>
          <w:rFonts w:ascii="Arial" w:hAnsi="Arial" w:cs="Arial"/>
          <w:sz w:val="24"/>
          <w:szCs w:val="24"/>
        </w:rPr>
      </w:pPr>
      <w:r w:rsidRPr="009216BC">
        <w:rPr>
          <w:rFonts w:ascii="Arial" w:hAnsi="Arial" w:cs="Arial"/>
          <w:sz w:val="24"/>
          <w:szCs w:val="24"/>
        </w:rPr>
        <w:t xml:space="preserve">2.17.2. </w:t>
      </w:r>
      <w:r w:rsidR="00F86D86" w:rsidRPr="009216BC">
        <w:rPr>
          <w:rFonts w:ascii="Arial" w:hAnsi="Arial" w:cs="Arial"/>
          <w:sz w:val="24"/>
          <w:szCs w:val="24"/>
        </w:rPr>
        <w:t xml:space="preserve">Особенности предоставления </w:t>
      </w:r>
      <w:r w:rsidRPr="009216BC">
        <w:rPr>
          <w:rFonts w:ascii="Arial" w:hAnsi="Arial" w:cs="Arial"/>
          <w:sz w:val="24"/>
          <w:szCs w:val="24"/>
        </w:rPr>
        <w:t>муниципальной</w:t>
      </w:r>
      <w:r w:rsidR="00F86D86" w:rsidRPr="009216BC">
        <w:rPr>
          <w:rFonts w:ascii="Arial" w:hAnsi="Arial" w:cs="Arial"/>
          <w:sz w:val="24"/>
          <w:szCs w:val="24"/>
        </w:rPr>
        <w:t xml:space="preserve"> услуги в МФЦ.</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Прием заявлений осуществляют работники МФЦ.</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Принятые заявления и документы направляются в </w:t>
      </w:r>
      <w:r w:rsidR="00C55B7E" w:rsidRPr="009216BC">
        <w:rPr>
          <w:rFonts w:ascii="Arial" w:eastAsia="Times New Roman" w:hAnsi="Arial" w:cs="Arial"/>
          <w:sz w:val="24"/>
          <w:szCs w:val="24"/>
          <w:lang w:eastAsia="ru-RU"/>
        </w:rPr>
        <w:t>администрацию</w:t>
      </w:r>
      <w:r w:rsidRPr="009216BC">
        <w:rPr>
          <w:rFonts w:ascii="Arial" w:eastAsia="Times New Roman" w:hAnsi="Arial" w:cs="Arial"/>
          <w:sz w:val="24"/>
          <w:szCs w:val="24"/>
          <w:lang w:eastAsia="ru-RU"/>
        </w:rPr>
        <w:t xml:space="preserve"> посредством почтовой связи или доставляются в </w:t>
      </w:r>
      <w:r w:rsidR="00C55B7E" w:rsidRPr="009216BC">
        <w:rPr>
          <w:rFonts w:ascii="Arial" w:eastAsia="Times New Roman" w:hAnsi="Arial" w:cs="Arial"/>
          <w:sz w:val="24"/>
          <w:szCs w:val="24"/>
          <w:lang w:eastAsia="ru-RU"/>
        </w:rPr>
        <w:t>администрацию</w:t>
      </w:r>
      <w:r w:rsidRPr="009216BC">
        <w:rPr>
          <w:rFonts w:ascii="Arial" w:eastAsia="Times New Roman" w:hAnsi="Arial" w:cs="Arial"/>
          <w:sz w:val="24"/>
          <w:szCs w:val="24"/>
          <w:lang w:eastAsia="ru-RU"/>
        </w:rPr>
        <w:t xml:space="preserve"> курьером (нарочным).</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Срок предоставления </w:t>
      </w:r>
      <w:r w:rsidR="00C55B7E"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начинается со дня поступления заявления и документов в </w:t>
      </w:r>
      <w:r w:rsidR="00C55B7E" w:rsidRPr="009216BC">
        <w:rPr>
          <w:rFonts w:ascii="Arial" w:eastAsia="Times New Roman" w:hAnsi="Arial" w:cs="Arial"/>
          <w:sz w:val="24"/>
          <w:szCs w:val="24"/>
          <w:lang w:eastAsia="ru-RU"/>
        </w:rPr>
        <w:t>администрацию</w:t>
      </w:r>
      <w:r w:rsidRPr="009216BC">
        <w:rPr>
          <w:rFonts w:ascii="Arial" w:eastAsia="Times New Roman" w:hAnsi="Arial" w:cs="Arial"/>
          <w:sz w:val="24"/>
          <w:szCs w:val="24"/>
          <w:lang w:eastAsia="ru-RU"/>
        </w:rPr>
        <w:t xml:space="preserve"> и заканчивается направлением документов, являющихся результатом предоставления </w:t>
      </w:r>
      <w:r w:rsidR="00C55B7E"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в МФЦ посредством почтовой связи или курьером (нарочным).</w:t>
      </w:r>
    </w:p>
    <w:p w:rsidR="00F86D86" w:rsidRPr="009216BC" w:rsidRDefault="00C55B7E"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2.17.3. </w:t>
      </w:r>
      <w:r w:rsidR="00F86D86" w:rsidRPr="009216BC">
        <w:rPr>
          <w:rFonts w:ascii="Arial" w:eastAsia="Times New Roman" w:hAnsi="Arial" w:cs="Arial"/>
          <w:sz w:val="24"/>
          <w:szCs w:val="24"/>
          <w:lang w:eastAsia="ru-RU"/>
        </w:rPr>
        <w:t xml:space="preserve">Особенности предоставления </w:t>
      </w:r>
      <w:r w:rsidRPr="009216BC">
        <w:rPr>
          <w:rFonts w:ascii="Arial" w:eastAsia="Times New Roman" w:hAnsi="Arial" w:cs="Arial"/>
          <w:sz w:val="24"/>
          <w:szCs w:val="24"/>
          <w:lang w:eastAsia="ru-RU"/>
        </w:rPr>
        <w:t>муниципальной</w:t>
      </w:r>
      <w:r w:rsidR="00F86D86" w:rsidRPr="009216BC">
        <w:rPr>
          <w:rFonts w:ascii="Arial" w:eastAsia="Times New Roman" w:hAnsi="Arial" w:cs="Arial"/>
          <w:sz w:val="24"/>
          <w:szCs w:val="24"/>
          <w:lang w:eastAsia="ru-RU"/>
        </w:rPr>
        <w:t xml:space="preserve"> услуги </w:t>
      </w:r>
      <w:r w:rsidR="00F86D86" w:rsidRPr="009216BC">
        <w:rPr>
          <w:rFonts w:ascii="Arial" w:eastAsia="Times New Roman" w:hAnsi="Arial" w:cs="Arial"/>
          <w:sz w:val="24"/>
          <w:szCs w:val="24"/>
          <w:lang w:eastAsia="ru-RU"/>
        </w:rPr>
        <w:br/>
        <w:t>в электронной форме.</w:t>
      </w:r>
    </w:p>
    <w:p w:rsidR="00C55B7E" w:rsidRPr="009216BC" w:rsidRDefault="00C55B7E" w:rsidP="00C55B7E">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В электронной форме, в том числе с использованием краевого портала госуслуг быть осуществлены: </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предоставление информации заявителю и обеспечение доступа заявителя к сведениям о </w:t>
      </w:r>
      <w:r w:rsidR="00C55B7E" w:rsidRPr="009216BC">
        <w:rPr>
          <w:rFonts w:ascii="Arial" w:hAnsi="Arial" w:cs="Arial"/>
          <w:sz w:val="24"/>
          <w:szCs w:val="24"/>
        </w:rPr>
        <w:t>муниципальной</w:t>
      </w:r>
      <w:r w:rsidRPr="009216BC">
        <w:rPr>
          <w:rFonts w:ascii="Arial" w:hAnsi="Arial" w:cs="Arial"/>
          <w:sz w:val="24"/>
          <w:szCs w:val="24"/>
        </w:rPr>
        <w:t xml:space="preserve"> услуге, порядке ее предоставления;</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подача заявителем заявления и иных документов, необходимых для предоставления </w:t>
      </w:r>
      <w:r w:rsidR="00C55B7E" w:rsidRPr="009216BC">
        <w:rPr>
          <w:rFonts w:ascii="Arial" w:hAnsi="Arial" w:cs="Arial"/>
          <w:sz w:val="24"/>
          <w:szCs w:val="24"/>
        </w:rPr>
        <w:t>муниципальной</w:t>
      </w:r>
      <w:r w:rsidRPr="009216BC">
        <w:rPr>
          <w:rFonts w:ascii="Arial" w:hAnsi="Arial" w:cs="Arial"/>
          <w:sz w:val="24"/>
          <w:szCs w:val="24"/>
        </w:rPr>
        <w:t xml:space="preserve"> услуги, и прием таких заявления </w:t>
      </w:r>
      <w:r w:rsidRPr="009216BC">
        <w:rPr>
          <w:rFonts w:ascii="Arial" w:hAnsi="Arial" w:cs="Arial"/>
          <w:sz w:val="24"/>
          <w:szCs w:val="24"/>
        </w:rPr>
        <w:br/>
        <w:t>и документов;</w:t>
      </w:r>
    </w:p>
    <w:p w:rsidR="00F86D86" w:rsidRPr="009216BC" w:rsidRDefault="00F86D86" w:rsidP="00F86D86">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получение заявителем результата предоставления </w:t>
      </w:r>
      <w:r w:rsidR="00C55B7E"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Поданные в электронной форме заявление и приложенные </w:t>
      </w:r>
      <w:r w:rsidRPr="009216BC">
        <w:rPr>
          <w:rFonts w:ascii="Arial" w:eastAsia="Times New Roman" w:hAnsi="Arial" w:cs="Arial"/>
          <w:sz w:val="24"/>
          <w:szCs w:val="24"/>
          <w:lang w:eastAsia="ru-RU"/>
        </w:rPr>
        <w:br/>
        <w:t xml:space="preserve">к нему документы должны быть заверены электронной подписью </w:t>
      </w:r>
      <w:r w:rsidRPr="009216BC">
        <w:rPr>
          <w:rFonts w:ascii="Arial" w:eastAsia="Times New Roman" w:hAnsi="Arial" w:cs="Arial"/>
          <w:sz w:val="24"/>
          <w:szCs w:val="24"/>
          <w:lang w:eastAsia="ru-RU"/>
        </w:rPr>
        <w:br/>
        <w:t xml:space="preserve">в соответствии с постановлением Правительства Российской Федерации </w:t>
      </w:r>
      <w:r w:rsidRPr="009216BC">
        <w:rPr>
          <w:rFonts w:ascii="Arial" w:eastAsia="Times New Roman" w:hAnsi="Arial" w:cs="Arial"/>
          <w:sz w:val="24"/>
          <w:szCs w:val="24"/>
          <w:lang w:eastAsia="ru-RU"/>
        </w:rPr>
        <w:br/>
        <w:t xml:space="preserve">от 25.06.2012 № 634 «О видах электронной подписи, использование которых допускается при обращении за получением государственных </w:t>
      </w:r>
      <w:r w:rsidRPr="009216BC">
        <w:rPr>
          <w:rFonts w:ascii="Arial" w:eastAsia="Times New Roman" w:hAnsi="Arial" w:cs="Arial"/>
          <w:sz w:val="24"/>
          <w:szCs w:val="24"/>
          <w:lang w:eastAsia="ru-RU"/>
        </w:rPr>
        <w:br/>
        <w:t>и муниципальных услуг».</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Доступ к форме заявления в электронной форме осуществляется после регистрации заявителя в соответствующем регистре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86D86" w:rsidRPr="009216BC" w:rsidRDefault="00F86D86" w:rsidP="00F86D86">
      <w:pPr>
        <w:widowControl w:val="0"/>
        <w:autoSpaceDE w:val="0"/>
        <w:autoSpaceDN w:val="0"/>
        <w:spacing w:after="0" w:line="240" w:lineRule="auto"/>
        <w:ind w:firstLine="709"/>
        <w:jc w:val="both"/>
        <w:rPr>
          <w:rFonts w:ascii="Arial" w:eastAsia="Times New Roman" w:hAnsi="Arial" w:cs="Arial"/>
          <w:color w:val="000000"/>
          <w:sz w:val="24"/>
          <w:szCs w:val="24"/>
          <w:lang w:eastAsia="ru-RU"/>
        </w:rPr>
      </w:pPr>
      <w:r w:rsidRPr="009216BC">
        <w:rPr>
          <w:rFonts w:ascii="Arial" w:eastAsia="Times New Roman" w:hAnsi="Arial" w:cs="Arial"/>
          <w:color w:val="000000"/>
          <w:sz w:val="24"/>
          <w:szCs w:val="24"/>
          <w:lang w:eastAsia="ru-RU"/>
        </w:rPr>
        <w:t xml:space="preserve">При поступлении в </w:t>
      </w:r>
      <w:r w:rsidR="00C55B7E" w:rsidRPr="009216BC">
        <w:rPr>
          <w:rFonts w:ascii="Arial" w:eastAsia="Times New Roman" w:hAnsi="Arial" w:cs="Arial"/>
          <w:color w:val="000000"/>
          <w:sz w:val="24"/>
          <w:szCs w:val="24"/>
          <w:lang w:eastAsia="ru-RU"/>
        </w:rPr>
        <w:t>администрацию</w:t>
      </w:r>
      <w:r w:rsidRPr="009216BC">
        <w:rPr>
          <w:rFonts w:ascii="Arial" w:eastAsia="Times New Roman" w:hAnsi="Arial" w:cs="Arial"/>
          <w:color w:val="000000"/>
          <w:sz w:val="24"/>
          <w:szCs w:val="24"/>
          <w:lang w:eastAsia="ru-RU"/>
        </w:rPr>
        <w:t xml:space="preserve"> заявления и приложенных к нему документов, подписанных усиленной квалифицированной электронной подписью, </w:t>
      </w:r>
      <w:r w:rsidR="00A00BD1" w:rsidRPr="009216BC">
        <w:rPr>
          <w:rFonts w:ascii="Arial" w:eastAsia="Times New Roman" w:hAnsi="Arial" w:cs="Arial"/>
          <w:color w:val="000000"/>
          <w:sz w:val="24"/>
          <w:szCs w:val="24"/>
          <w:lang w:eastAsia="ru-RU"/>
        </w:rPr>
        <w:t>администрация</w:t>
      </w:r>
      <w:r w:rsidRPr="009216BC">
        <w:rPr>
          <w:rFonts w:ascii="Arial" w:eastAsia="Times New Roman" w:hAnsi="Arial" w:cs="Arial"/>
          <w:color w:val="000000"/>
          <w:sz w:val="24"/>
          <w:szCs w:val="24"/>
          <w:lang w:eastAsia="ru-RU"/>
        </w:rPr>
        <w:t xml:space="preserve">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w:t>
      </w:r>
      <w:r w:rsidRPr="009216BC">
        <w:rPr>
          <w:rFonts w:ascii="Arial" w:eastAsia="Times New Roman" w:hAnsi="Arial" w:cs="Arial"/>
          <w:color w:val="000000"/>
          <w:sz w:val="24"/>
          <w:szCs w:val="24"/>
          <w:lang w:eastAsia="ru-RU"/>
        </w:rPr>
        <w:br/>
        <w:t>от 06.04.2011 № 63-ФЗ «Об электронной подписи» (далее – проверка квалифицированной электронной подписи).</w:t>
      </w:r>
    </w:p>
    <w:p w:rsidR="00F86D86" w:rsidRPr="009216BC" w:rsidRDefault="00F86D86" w:rsidP="00A00BD1">
      <w:pPr>
        <w:autoSpaceDE w:val="0"/>
        <w:autoSpaceDN w:val="0"/>
        <w:adjustRightInd w:val="0"/>
        <w:spacing w:after="0" w:line="240" w:lineRule="auto"/>
        <w:ind w:firstLine="708"/>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 Документы, являющиеся результатом предоставления </w:t>
      </w:r>
      <w:r w:rsidR="00A00BD1"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могут быть направлены в электронной форме, </w:t>
      </w:r>
      <w:r w:rsidRPr="009216BC">
        <w:rPr>
          <w:rFonts w:ascii="Arial" w:eastAsia="Times New Roman" w:hAnsi="Arial" w:cs="Arial"/>
          <w:sz w:val="24"/>
          <w:szCs w:val="24"/>
          <w:lang w:eastAsia="ru-RU"/>
        </w:rPr>
        <w:br/>
        <w:t>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
    <w:p w:rsidR="00F86D86" w:rsidRPr="009216BC" w:rsidRDefault="00F86D86" w:rsidP="00F86D86">
      <w:pPr>
        <w:autoSpaceDE w:val="0"/>
        <w:autoSpaceDN w:val="0"/>
        <w:adjustRightInd w:val="0"/>
        <w:spacing w:after="0" w:line="240" w:lineRule="auto"/>
        <w:ind w:firstLine="708"/>
        <w:jc w:val="both"/>
        <w:rPr>
          <w:rFonts w:ascii="Arial" w:eastAsia="Times New Roman" w:hAnsi="Arial" w:cs="Arial"/>
          <w:sz w:val="24"/>
          <w:szCs w:val="24"/>
          <w:lang w:eastAsia="ru-RU"/>
        </w:rPr>
      </w:pPr>
    </w:p>
    <w:p w:rsidR="00F86D86" w:rsidRPr="009216BC" w:rsidRDefault="00F86D86" w:rsidP="00F86D86">
      <w:pPr>
        <w:pStyle w:val="ConsPlusNormal"/>
        <w:ind w:firstLine="540"/>
        <w:jc w:val="center"/>
        <w:rPr>
          <w:rFonts w:ascii="Arial" w:hAnsi="Arial" w:cs="Arial"/>
          <w:sz w:val="24"/>
          <w:szCs w:val="24"/>
        </w:rPr>
      </w:pPr>
      <w:r w:rsidRPr="009216BC">
        <w:rPr>
          <w:rFonts w:ascii="Arial" w:hAnsi="Arial" w:cs="Arial"/>
          <w:sz w:val="24"/>
          <w:szCs w:val="24"/>
        </w:rPr>
        <w:t>3. Состав, последовательность действий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в МФЦ</w:t>
      </w:r>
    </w:p>
    <w:p w:rsidR="007D02C1" w:rsidRPr="009216BC" w:rsidRDefault="007D02C1" w:rsidP="00F86D86">
      <w:pPr>
        <w:pStyle w:val="ConsPlusNormal"/>
        <w:ind w:firstLine="540"/>
        <w:jc w:val="center"/>
        <w:rPr>
          <w:rFonts w:ascii="Arial" w:hAnsi="Arial" w:cs="Arial"/>
          <w:sz w:val="24"/>
          <w:szCs w:val="24"/>
        </w:rPr>
      </w:pP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 Предоставление муниципальной услуги состоит из следующих административных процедур, которые представлены в </w:t>
      </w:r>
      <w:hyperlink w:anchor="P432" w:history="1">
        <w:r w:rsidRPr="009216BC">
          <w:rPr>
            <w:rFonts w:ascii="Arial" w:hAnsi="Arial" w:cs="Arial"/>
            <w:sz w:val="24"/>
            <w:szCs w:val="24"/>
          </w:rPr>
          <w:t>блок-схеме</w:t>
        </w:r>
      </w:hyperlink>
      <w:r w:rsidRPr="009216BC">
        <w:rPr>
          <w:rFonts w:ascii="Arial" w:hAnsi="Arial" w:cs="Arial"/>
          <w:sz w:val="24"/>
          <w:szCs w:val="24"/>
        </w:rPr>
        <w:t xml:space="preserve"> (приложение № 2 к Административному регламенту):</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1) прием и регистрация заявления и приложенных к нему документов;</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2) рассмотрение заявления, проверка приложенных к нему документов;</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 формирование и направление межведомственных запросов в органы (организации), участвующие в предоставлении </w:t>
      </w:r>
      <w:r w:rsidR="00A27C67" w:rsidRPr="009216BC">
        <w:rPr>
          <w:rFonts w:ascii="Arial" w:hAnsi="Arial" w:cs="Arial"/>
          <w:sz w:val="24"/>
          <w:szCs w:val="24"/>
        </w:rPr>
        <w:t>муниципальной</w:t>
      </w:r>
      <w:r w:rsidRPr="009216BC">
        <w:rPr>
          <w:rFonts w:ascii="Arial" w:hAnsi="Arial" w:cs="Arial"/>
          <w:sz w:val="24"/>
          <w:szCs w:val="24"/>
        </w:rPr>
        <w:t xml:space="preserve"> 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4) возврат заявления заявителю;</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5) приостановление срока рассмотрения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6) отказ в предоставлении </w:t>
      </w:r>
      <w:r w:rsidR="00A27C67" w:rsidRPr="009216BC">
        <w:rPr>
          <w:rFonts w:ascii="Arial" w:hAnsi="Arial" w:cs="Arial"/>
          <w:sz w:val="24"/>
          <w:szCs w:val="24"/>
        </w:rPr>
        <w:t>муниципальной</w:t>
      </w:r>
      <w:r w:rsidRPr="009216BC">
        <w:rPr>
          <w:rFonts w:ascii="Arial" w:hAnsi="Arial" w:cs="Arial"/>
          <w:sz w:val="24"/>
          <w:szCs w:val="24"/>
        </w:rPr>
        <w:t xml:space="preserve"> 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7) подготовка и опубликование извещения о предварительном согласовании предоставления земельного участка, в случае поступления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8) </w:t>
      </w:r>
      <w:bookmarkStart w:id="3" w:name="P224"/>
      <w:bookmarkEnd w:id="3"/>
      <w:r w:rsidRPr="009216BC">
        <w:rPr>
          <w:rFonts w:ascii="Arial" w:hAnsi="Arial" w:cs="Arial"/>
          <w:sz w:val="24"/>
          <w:szCs w:val="24"/>
        </w:rPr>
        <w:t>принятие решения о предварительном согласовании предоставления земельного участка;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9) исправление допущенных опечаток и ошибок в документах, являющихся результатом предоставления </w:t>
      </w:r>
      <w:r w:rsidR="00030422" w:rsidRPr="009216BC">
        <w:rPr>
          <w:rFonts w:ascii="Arial" w:hAnsi="Arial" w:cs="Arial"/>
          <w:sz w:val="24"/>
          <w:szCs w:val="24"/>
        </w:rPr>
        <w:t>муниципальной</w:t>
      </w:r>
      <w:r w:rsidRPr="009216BC">
        <w:rPr>
          <w:rFonts w:ascii="Arial" w:hAnsi="Arial" w:cs="Arial"/>
          <w:sz w:val="24"/>
          <w:szCs w:val="24"/>
        </w:rPr>
        <w:t xml:space="preserve"> 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3.2. Прием и регистрация заявления и приложенных к нему документов.</w:t>
      </w:r>
    </w:p>
    <w:p w:rsidR="007D02C1" w:rsidRPr="009216BC" w:rsidRDefault="007D02C1" w:rsidP="007D02C1">
      <w:pPr>
        <w:spacing w:after="0" w:line="240" w:lineRule="auto"/>
        <w:ind w:firstLine="709"/>
        <w:jc w:val="both"/>
        <w:rPr>
          <w:rFonts w:ascii="Arial" w:hAnsi="Arial" w:cs="Arial"/>
          <w:sz w:val="24"/>
          <w:szCs w:val="24"/>
        </w:rPr>
      </w:pPr>
      <w:r w:rsidRPr="009216BC">
        <w:rPr>
          <w:rFonts w:ascii="Arial" w:hAnsi="Arial" w:cs="Arial"/>
          <w:sz w:val="24"/>
          <w:szCs w:val="24"/>
        </w:rPr>
        <w:t xml:space="preserve">3.2.1. Основанием для начала административной процедуры является поступление заявления и приложенных к нему документов в </w:t>
      </w:r>
      <w:r w:rsidR="00B06D97" w:rsidRPr="009216BC">
        <w:rPr>
          <w:rFonts w:ascii="Arial" w:hAnsi="Arial" w:cs="Arial"/>
          <w:sz w:val="24"/>
          <w:szCs w:val="24"/>
        </w:rPr>
        <w:t>администрацию</w:t>
      </w:r>
      <w:r w:rsidRPr="009216BC">
        <w:rPr>
          <w:rFonts w:ascii="Arial" w:hAnsi="Arial" w:cs="Arial"/>
          <w:sz w:val="24"/>
          <w:szCs w:val="24"/>
        </w:rPr>
        <w:t>.</w:t>
      </w:r>
    </w:p>
    <w:p w:rsidR="007D02C1" w:rsidRPr="009216BC" w:rsidRDefault="007D02C1" w:rsidP="00B06D97">
      <w:pPr>
        <w:pStyle w:val="ConsPlusNormal"/>
        <w:ind w:firstLine="709"/>
        <w:jc w:val="both"/>
        <w:rPr>
          <w:rFonts w:ascii="Arial" w:hAnsi="Arial" w:cs="Arial"/>
          <w:sz w:val="24"/>
          <w:szCs w:val="24"/>
        </w:rPr>
      </w:pPr>
      <w:r w:rsidRPr="009216BC">
        <w:rPr>
          <w:rFonts w:ascii="Arial" w:hAnsi="Arial" w:cs="Arial"/>
          <w:sz w:val="24"/>
          <w:szCs w:val="24"/>
        </w:rPr>
        <w:t xml:space="preserve">3.2.2. Специалист Отдела </w:t>
      </w:r>
      <w:r w:rsidR="00B06D97" w:rsidRPr="009216BC">
        <w:rPr>
          <w:rFonts w:ascii="Arial" w:hAnsi="Arial" w:cs="Arial"/>
          <w:sz w:val="24"/>
          <w:szCs w:val="24"/>
        </w:rPr>
        <w:t>документационного обеспечения</w:t>
      </w:r>
      <w:r w:rsidRPr="009216BC">
        <w:rPr>
          <w:rFonts w:ascii="Arial" w:hAnsi="Arial" w:cs="Arial"/>
          <w:sz w:val="24"/>
          <w:szCs w:val="24"/>
        </w:rPr>
        <w:t xml:space="preserve"> осуществляет прием и регистрацию заявления в программе регистрации входящей корреспонденции </w:t>
      </w:r>
      <w:r w:rsidR="00B06D97" w:rsidRPr="009216BC">
        <w:rPr>
          <w:rFonts w:ascii="Arial" w:hAnsi="Arial" w:cs="Arial"/>
          <w:sz w:val="24"/>
          <w:szCs w:val="24"/>
        </w:rPr>
        <w:t>администрации</w:t>
      </w:r>
      <w:r w:rsidRPr="009216BC">
        <w:rPr>
          <w:rFonts w:ascii="Arial" w:hAnsi="Arial" w:cs="Arial"/>
          <w:sz w:val="24"/>
          <w:szCs w:val="24"/>
        </w:rPr>
        <w:t xml:space="preserve"> с проставлением на заявлении даты поступления заявления и входящего номера </w:t>
      </w:r>
      <w:r w:rsidR="00B06D97" w:rsidRPr="009216BC">
        <w:rPr>
          <w:rFonts w:ascii="Arial" w:hAnsi="Arial" w:cs="Arial"/>
          <w:sz w:val="24"/>
          <w:szCs w:val="24"/>
        </w:rPr>
        <w:t>администрации</w:t>
      </w:r>
      <w:r w:rsidRPr="009216BC">
        <w:rPr>
          <w:rFonts w:ascii="Arial" w:hAnsi="Arial" w:cs="Arial"/>
          <w:sz w:val="24"/>
          <w:szCs w:val="24"/>
        </w:rPr>
        <w:t xml:space="preserve">. </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Заявление и приложенные к нему документы, поступившие в </w:t>
      </w:r>
      <w:r w:rsidR="00B06D97" w:rsidRPr="009216BC">
        <w:rPr>
          <w:rFonts w:ascii="Arial" w:hAnsi="Arial" w:cs="Arial"/>
          <w:sz w:val="24"/>
          <w:szCs w:val="24"/>
        </w:rPr>
        <w:t>администрацию</w:t>
      </w:r>
      <w:r w:rsidRPr="009216BC">
        <w:rPr>
          <w:rFonts w:ascii="Arial" w:hAnsi="Arial" w:cs="Arial"/>
          <w:sz w:val="24"/>
          <w:szCs w:val="24"/>
        </w:rPr>
        <w:t xml:space="preserve"> при личном обращении заявителя до 16.00, регистрируется в программе регистрации корреспонденции специалистом Отдела </w:t>
      </w:r>
      <w:r w:rsidR="00B06D97" w:rsidRPr="009216BC">
        <w:rPr>
          <w:rFonts w:ascii="Arial" w:hAnsi="Arial" w:cs="Arial"/>
          <w:sz w:val="24"/>
          <w:szCs w:val="24"/>
        </w:rPr>
        <w:t>документационного обеспечения</w:t>
      </w:r>
      <w:r w:rsidRPr="009216BC">
        <w:rPr>
          <w:rFonts w:ascii="Arial" w:hAnsi="Arial" w:cs="Arial"/>
          <w:sz w:val="24"/>
          <w:szCs w:val="24"/>
        </w:rPr>
        <w:t xml:space="preserve"> в день личного обращения заявителя в течение 15 минут с момента передачи его заявителем. Документы, поступившие в </w:t>
      </w:r>
      <w:r w:rsidR="00B06D97" w:rsidRPr="009216BC">
        <w:rPr>
          <w:rFonts w:ascii="Arial" w:hAnsi="Arial" w:cs="Arial"/>
          <w:sz w:val="24"/>
          <w:szCs w:val="24"/>
        </w:rPr>
        <w:t>администрацию</w:t>
      </w:r>
      <w:r w:rsidRPr="009216BC">
        <w:rPr>
          <w:rFonts w:ascii="Arial" w:hAnsi="Arial" w:cs="Arial"/>
          <w:sz w:val="24"/>
          <w:szCs w:val="24"/>
        </w:rPr>
        <w:t xml:space="preserve"> после 16.00, регистрируются в первый служебный час рабочего дня, следующего за днем их поступления.</w:t>
      </w:r>
    </w:p>
    <w:p w:rsidR="007D02C1" w:rsidRPr="009216BC" w:rsidRDefault="007D02C1" w:rsidP="00B06D97">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При направлении заявителем заявления почтовой связью специалист Отдела </w:t>
      </w:r>
      <w:r w:rsidR="00B06D97" w:rsidRPr="009216BC">
        <w:rPr>
          <w:rFonts w:ascii="Arial" w:hAnsi="Arial" w:cs="Arial"/>
          <w:sz w:val="24"/>
          <w:szCs w:val="24"/>
        </w:rPr>
        <w:t xml:space="preserve">документационного обеспечения </w:t>
      </w:r>
      <w:r w:rsidRPr="009216BC">
        <w:rPr>
          <w:rFonts w:ascii="Arial" w:hAnsi="Arial" w:cs="Arial"/>
          <w:sz w:val="24"/>
          <w:szCs w:val="24"/>
        </w:rPr>
        <w:t>регистрирует его в программе регистрации корреспонденции в день его поступления.</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При направлении заявителем заявления в электронной форме, в том числе краевой портал госуслуг, специалист Отдела </w:t>
      </w:r>
      <w:r w:rsidR="00B06D97" w:rsidRPr="009216BC">
        <w:rPr>
          <w:rFonts w:ascii="Arial" w:hAnsi="Arial" w:cs="Arial"/>
          <w:sz w:val="24"/>
          <w:szCs w:val="24"/>
        </w:rPr>
        <w:t xml:space="preserve">документационного обеспечения </w:t>
      </w:r>
      <w:r w:rsidRPr="009216BC">
        <w:rPr>
          <w:rFonts w:ascii="Arial" w:hAnsi="Arial" w:cs="Arial"/>
          <w:sz w:val="24"/>
          <w:szCs w:val="24"/>
        </w:rPr>
        <w:t>распечатывает заявление на бумажном носителе и регистрирует его в программе регистрации корреспонденции в день его поступления.</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В случае поступления заявления в электронной форме в нерабочее время специалист Отдела </w:t>
      </w:r>
      <w:r w:rsidR="00B06D97" w:rsidRPr="009216BC">
        <w:rPr>
          <w:rFonts w:ascii="Arial" w:hAnsi="Arial" w:cs="Arial"/>
          <w:sz w:val="24"/>
          <w:szCs w:val="24"/>
        </w:rPr>
        <w:t xml:space="preserve">документационного обеспечения </w:t>
      </w:r>
      <w:r w:rsidRPr="009216BC">
        <w:rPr>
          <w:rFonts w:ascii="Arial" w:hAnsi="Arial" w:cs="Arial"/>
          <w:sz w:val="24"/>
          <w:szCs w:val="24"/>
        </w:rPr>
        <w:t>распечатывает заявление на бумажном носителе и регистрирует в программе регистрации корреспонденции в первый рабочий день, следующий за днем его поступления.</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При поступлении заявления в </w:t>
      </w:r>
      <w:r w:rsidR="00B06D97" w:rsidRPr="009216BC">
        <w:rPr>
          <w:rFonts w:ascii="Arial" w:hAnsi="Arial" w:cs="Arial"/>
          <w:sz w:val="24"/>
          <w:szCs w:val="24"/>
        </w:rPr>
        <w:t>администрацию</w:t>
      </w:r>
      <w:r w:rsidRPr="009216BC">
        <w:rPr>
          <w:rFonts w:ascii="Arial" w:hAnsi="Arial" w:cs="Arial"/>
          <w:sz w:val="24"/>
          <w:szCs w:val="24"/>
        </w:rPr>
        <w:t xml:space="preserve"> из МФЦ заявление регистрируется в программе регистрации корреспонденции специалистом Отдела </w:t>
      </w:r>
      <w:r w:rsidR="00B06D97" w:rsidRPr="009216BC">
        <w:rPr>
          <w:rFonts w:ascii="Arial" w:hAnsi="Arial" w:cs="Arial"/>
          <w:sz w:val="24"/>
          <w:szCs w:val="24"/>
        </w:rPr>
        <w:t xml:space="preserve">документационного обеспечения </w:t>
      </w:r>
      <w:r w:rsidRPr="009216BC">
        <w:rPr>
          <w:rFonts w:ascii="Arial" w:hAnsi="Arial" w:cs="Arial"/>
          <w:sz w:val="24"/>
          <w:szCs w:val="24"/>
        </w:rPr>
        <w:t>в день его поступления из МФЦ.</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3.2.3. Результатом исполнения административной процедуры приема </w:t>
      </w:r>
      <w:r w:rsidRPr="009216BC">
        <w:rPr>
          <w:rFonts w:ascii="Arial" w:hAnsi="Arial" w:cs="Arial"/>
          <w:sz w:val="24"/>
          <w:szCs w:val="24"/>
        </w:rPr>
        <w:br/>
        <w:t xml:space="preserve">и регистрации заявления и приложенных к нему документов является прием </w:t>
      </w:r>
      <w:r w:rsidRPr="009216BC">
        <w:rPr>
          <w:rFonts w:ascii="Arial" w:hAnsi="Arial" w:cs="Arial"/>
          <w:sz w:val="24"/>
          <w:szCs w:val="24"/>
        </w:rPr>
        <w:br/>
        <w:t>и регистрация заявления и приложенных к нему документов.</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Результат административной процедуры фиксируется в электронной форме в программе регистрации входящей корреспонденции </w:t>
      </w:r>
      <w:r w:rsidR="008F7F49"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8F7F49">
      <w:pPr>
        <w:pStyle w:val="ConsPlusNormal"/>
        <w:ind w:firstLine="709"/>
        <w:jc w:val="both"/>
        <w:rPr>
          <w:rFonts w:ascii="Arial" w:hAnsi="Arial" w:cs="Arial"/>
          <w:sz w:val="24"/>
          <w:szCs w:val="24"/>
        </w:rPr>
      </w:pPr>
      <w:r w:rsidRPr="009216BC">
        <w:rPr>
          <w:rFonts w:ascii="Arial" w:hAnsi="Arial" w:cs="Arial"/>
          <w:sz w:val="24"/>
          <w:szCs w:val="24"/>
        </w:rPr>
        <w:t xml:space="preserve">3.2.4. </w:t>
      </w:r>
      <w:r w:rsidR="008F7F49" w:rsidRPr="009216BC">
        <w:rPr>
          <w:rFonts w:ascii="Arial" w:hAnsi="Arial" w:cs="Arial"/>
          <w:sz w:val="24"/>
          <w:szCs w:val="24"/>
        </w:rPr>
        <w:t xml:space="preserve">Заявление и приложенные к нему документы в </w:t>
      </w:r>
      <w:r w:rsidR="006255BA" w:rsidRPr="009216BC">
        <w:rPr>
          <w:rFonts w:ascii="Arial" w:hAnsi="Arial" w:cs="Arial"/>
          <w:sz w:val="24"/>
          <w:szCs w:val="24"/>
        </w:rPr>
        <w:t xml:space="preserve">день регистрации </w:t>
      </w:r>
      <w:r w:rsidR="008F7F49" w:rsidRPr="009216BC">
        <w:rPr>
          <w:rFonts w:ascii="Arial" w:hAnsi="Arial" w:cs="Arial"/>
          <w:sz w:val="24"/>
          <w:szCs w:val="24"/>
        </w:rPr>
        <w:t>со дня регистрации специалистом отдела документационного обеспечения передаются для рассмотрения в Отдел. Начальник Отдела в день поступления заявления в Отдел определяет исполнителя и дает ему письменное поручение о рассмотрении заявления путем проставления соответствующей резолюции на заявлении и передает исполнителю заявление и приложенные к нему документы</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3.3. Рассмотрение заявления и проверка приложенных к нему документов.</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3.3.1. Основанием для начала административной процедуры является получение исполнителем от начальника Отдела заявления и приложенных </w:t>
      </w:r>
      <w:r w:rsidRPr="009216BC">
        <w:rPr>
          <w:rFonts w:ascii="Arial" w:hAnsi="Arial" w:cs="Arial"/>
          <w:sz w:val="24"/>
          <w:szCs w:val="24"/>
        </w:rPr>
        <w:br/>
        <w:t xml:space="preserve">к нему документов с письменным поручением начальника Отдела </w:t>
      </w:r>
      <w:r w:rsidRPr="009216BC">
        <w:rPr>
          <w:rFonts w:ascii="Arial" w:hAnsi="Arial" w:cs="Arial"/>
          <w:sz w:val="24"/>
          <w:szCs w:val="24"/>
        </w:rPr>
        <w:br/>
        <w:t>о рассмотрении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3.3.2. Исполнитель в срок не более </w:t>
      </w:r>
      <w:r w:rsidR="006255BA" w:rsidRPr="009216BC">
        <w:rPr>
          <w:rFonts w:ascii="Arial" w:hAnsi="Arial" w:cs="Arial"/>
          <w:sz w:val="24"/>
          <w:szCs w:val="24"/>
        </w:rPr>
        <w:t>3</w:t>
      </w:r>
      <w:r w:rsidRPr="009216BC">
        <w:rPr>
          <w:rFonts w:ascii="Arial" w:hAnsi="Arial" w:cs="Arial"/>
          <w:sz w:val="24"/>
          <w:szCs w:val="24"/>
        </w:rPr>
        <w:t xml:space="preserve"> дней со дня поступления к нему заявления и приложенных документов:</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1) рассматривает заявление и приложенные к нему документы;</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2) устанавливает наличие (отсутствие) документов, приложенных </w:t>
      </w:r>
      <w:r w:rsidRPr="009216BC">
        <w:rPr>
          <w:rFonts w:ascii="Arial" w:hAnsi="Arial" w:cs="Arial"/>
          <w:sz w:val="24"/>
          <w:szCs w:val="24"/>
        </w:rPr>
        <w:br/>
        <w:t>к заявлению, указанных в подпункте 2.6.1 пункта 2.6 и подпункте 2.7.1 пункта 2.7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 </w:t>
      </w:r>
      <w:r w:rsidR="006255BA" w:rsidRPr="009216BC">
        <w:rPr>
          <w:rFonts w:ascii="Arial" w:hAnsi="Arial" w:cs="Arial"/>
          <w:sz w:val="24"/>
          <w:szCs w:val="24"/>
        </w:rPr>
        <w:t xml:space="preserve">устанавливает наличие (отсутствие) документов, приложенных </w:t>
      </w:r>
      <w:r w:rsidR="006255BA" w:rsidRPr="009216BC">
        <w:rPr>
          <w:rFonts w:ascii="Arial" w:hAnsi="Arial" w:cs="Arial"/>
          <w:sz w:val="24"/>
          <w:szCs w:val="24"/>
        </w:rPr>
        <w:br/>
        <w:t>к заявлению, указанных в подпункте 2.6.1 пункта 2.6 и подпункте 2.7.1 пункта 2.7 Административного регламента, а также наличие (отсутствие) оснований для согласования схемы расположения земельного участка министерством;</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4) в случае установления наличия документов, указанных в подпункте 2.6.1 пункта 2.6 и подпункте 2.7.1 пункта 2.7 Административного регламента, устанавливает наличие (отсутствие) оснований для приостановления срока рассмотрения заявления, отказа в предоставлении </w:t>
      </w:r>
      <w:r w:rsidR="008F7F49" w:rsidRPr="009216BC">
        <w:rPr>
          <w:rFonts w:ascii="Arial" w:hAnsi="Arial" w:cs="Arial"/>
          <w:sz w:val="24"/>
          <w:szCs w:val="24"/>
        </w:rPr>
        <w:t>муниципальной</w:t>
      </w:r>
      <w:r w:rsidRPr="009216BC">
        <w:rPr>
          <w:rFonts w:ascii="Arial" w:hAnsi="Arial" w:cs="Arial"/>
          <w:sz w:val="24"/>
          <w:szCs w:val="24"/>
        </w:rPr>
        <w:t xml:space="preserve"> услуги.</w:t>
      </w:r>
    </w:p>
    <w:p w:rsidR="006255BA" w:rsidRPr="009216BC" w:rsidRDefault="006255BA" w:rsidP="006255BA">
      <w:pPr>
        <w:autoSpaceDE w:val="0"/>
        <w:autoSpaceDN w:val="0"/>
        <w:adjustRightInd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5) в случае установления наличия оснований для согласования министерством схемы расположения земельного участка, предусмотренных статьей 3.5 Федерального закона от 25.10.2001 № 137-ФЗ «О введении                   в действие Земельного кодекса Российской Федерации», направляет такую схему в министерство;</w:t>
      </w:r>
    </w:p>
    <w:p w:rsidR="006255BA" w:rsidRPr="009216BC" w:rsidRDefault="006255BA" w:rsidP="006255BA">
      <w:pPr>
        <w:pStyle w:val="ConsPlusNormal"/>
        <w:ind w:firstLine="709"/>
        <w:jc w:val="both"/>
        <w:rPr>
          <w:rFonts w:ascii="Arial" w:hAnsi="Arial" w:cs="Arial"/>
          <w:sz w:val="24"/>
          <w:szCs w:val="24"/>
        </w:rPr>
      </w:pPr>
      <w:r w:rsidRPr="009216BC">
        <w:rPr>
          <w:rFonts w:ascii="Arial" w:hAnsi="Arial" w:cs="Arial"/>
          <w:sz w:val="24"/>
          <w:szCs w:val="24"/>
        </w:rPr>
        <w:t>6) в случае установления отсутствия оснований для согласования министерством схемы расположения земельного участка осуществляет действия, предусмотренные абзацами четвертым и пятым подпункта 3.3.2 пункта 3.3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3.3.3. Результатами совершения административной процедуры является формирование и направление исполнителем межведомственных запросов </w:t>
      </w:r>
      <w:r w:rsidRPr="009216BC">
        <w:rPr>
          <w:rFonts w:ascii="Arial" w:hAnsi="Arial" w:cs="Arial"/>
          <w:sz w:val="24"/>
          <w:szCs w:val="24"/>
        </w:rPr>
        <w:br/>
        <w:t xml:space="preserve">в органы (организации), участвующие в предоставлении </w:t>
      </w:r>
      <w:r w:rsidR="008F7F49" w:rsidRPr="009216BC">
        <w:rPr>
          <w:rFonts w:ascii="Arial" w:hAnsi="Arial" w:cs="Arial"/>
          <w:sz w:val="24"/>
          <w:szCs w:val="24"/>
        </w:rPr>
        <w:t>муниципальной</w:t>
      </w:r>
      <w:r w:rsidRPr="009216BC">
        <w:rPr>
          <w:rFonts w:ascii="Arial" w:hAnsi="Arial" w:cs="Arial"/>
          <w:sz w:val="24"/>
          <w:szCs w:val="24"/>
        </w:rPr>
        <w:t xml:space="preserve"> услуги, и (или) установление исполнителем наличия (отсутствия) оснований для приостановления срока рассмотрения заявления, отказа в предоставлении </w:t>
      </w:r>
      <w:r w:rsidR="008F7F49" w:rsidRPr="009216BC">
        <w:rPr>
          <w:rFonts w:ascii="Arial" w:hAnsi="Arial" w:cs="Arial"/>
          <w:sz w:val="24"/>
          <w:szCs w:val="24"/>
        </w:rPr>
        <w:t xml:space="preserve">муниципальной </w:t>
      </w:r>
      <w:r w:rsidRPr="009216BC">
        <w:rPr>
          <w:rFonts w:ascii="Arial" w:hAnsi="Arial" w:cs="Arial"/>
          <w:sz w:val="24"/>
          <w:szCs w:val="24"/>
        </w:rPr>
        <w:t>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3.3.4. Результат административной процедуры фиксируется </w:t>
      </w:r>
      <w:r w:rsidRPr="009216BC">
        <w:rPr>
          <w:rFonts w:ascii="Arial" w:hAnsi="Arial" w:cs="Arial"/>
          <w:sz w:val="24"/>
          <w:szCs w:val="24"/>
        </w:rPr>
        <w:br/>
        <w:t>в электронной форме.</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3.4. Формирование и направление межведомственных запросов </w:t>
      </w:r>
      <w:r w:rsidRPr="009216BC">
        <w:rPr>
          <w:rFonts w:ascii="Arial" w:hAnsi="Arial" w:cs="Arial"/>
          <w:sz w:val="24"/>
          <w:szCs w:val="24"/>
        </w:rPr>
        <w:br/>
        <w:t xml:space="preserve">о предоставлении документов и (или) информации, необходимых для предоставления </w:t>
      </w:r>
      <w:r w:rsidR="008F7F49" w:rsidRPr="009216BC">
        <w:rPr>
          <w:rFonts w:ascii="Arial" w:hAnsi="Arial" w:cs="Arial"/>
          <w:sz w:val="24"/>
          <w:szCs w:val="24"/>
        </w:rPr>
        <w:t>муниципальной</w:t>
      </w:r>
      <w:r w:rsidRPr="009216BC">
        <w:rPr>
          <w:rFonts w:ascii="Arial" w:hAnsi="Arial" w:cs="Arial"/>
          <w:sz w:val="24"/>
          <w:szCs w:val="24"/>
        </w:rPr>
        <w:t xml:space="preserve"> услуги в органы, участвующие </w:t>
      </w:r>
      <w:r w:rsidRPr="009216BC">
        <w:rPr>
          <w:rFonts w:ascii="Arial" w:hAnsi="Arial" w:cs="Arial"/>
          <w:sz w:val="24"/>
          <w:szCs w:val="24"/>
        </w:rPr>
        <w:br/>
        <w:t xml:space="preserve">в предоставлении </w:t>
      </w:r>
      <w:r w:rsidR="008F7F49" w:rsidRPr="009216BC">
        <w:rPr>
          <w:rFonts w:ascii="Arial" w:hAnsi="Arial" w:cs="Arial"/>
          <w:sz w:val="24"/>
          <w:szCs w:val="24"/>
        </w:rPr>
        <w:t xml:space="preserve">муниципальной </w:t>
      </w:r>
      <w:r w:rsidRPr="009216BC">
        <w:rPr>
          <w:rFonts w:ascii="Arial" w:hAnsi="Arial" w:cs="Arial"/>
          <w:sz w:val="24"/>
          <w:szCs w:val="24"/>
        </w:rPr>
        <w:t>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3.4.1. Основанием для начала административной процедуры является установление исполнителем отсутствия документов, необходимых для предоставления </w:t>
      </w:r>
      <w:r w:rsidR="008F7F49" w:rsidRPr="009216BC">
        <w:rPr>
          <w:rFonts w:ascii="Arial" w:hAnsi="Arial" w:cs="Arial"/>
          <w:sz w:val="24"/>
          <w:szCs w:val="24"/>
        </w:rPr>
        <w:t xml:space="preserve">муниципальной </w:t>
      </w:r>
      <w:r w:rsidRPr="009216BC">
        <w:rPr>
          <w:rFonts w:ascii="Arial" w:hAnsi="Arial" w:cs="Arial"/>
          <w:sz w:val="24"/>
          <w:szCs w:val="24"/>
        </w:rPr>
        <w:t>услуги, указанных в подпункте 2.7.1 пункта 2.7 Административного регламента.</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3.4.2. Исполнитель обеспечивает получение </w:t>
      </w:r>
      <w:r w:rsidR="008F7F49" w:rsidRPr="009216BC">
        <w:rPr>
          <w:rFonts w:ascii="Arial" w:hAnsi="Arial" w:cs="Arial"/>
          <w:sz w:val="24"/>
          <w:szCs w:val="24"/>
        </w:rPr>
        <w:t>администрацией</w:t>
      </w:r>
      <w:r w:rsidRPr="009216BC">
        <w:rPr>
          <w:rFonts w:ascii="Arial" w:hAnsi="Arial" w:cs="Arial"/>
          <w:sz w:val="24"/>
          <w:szCs w:val="24"/>
        </w:rPr>
        <w:t xml:space="preserve"> документов и (или) информации в органах (организациях), участвующих </w:t>
      </w:r>
      <w:r w:rsidRPr="009216BC">
        <w:rPr>
          <w:rFonts w:ascii="Arial" w:hAnsi="Arial" w:cs="Arial"/>
          <w:sz w:val="24"/>
          <w:szCs w:val="24"/>
        </w:rPr>
        <w:br/>
        <w:t xml:space="preserve">в предоставлении </w:t>
      </w:r>
      <w:r w:rsidR="008F7F49" w:rsidRPr="009216BC">
        <w:rPr>
          <w:rFonts w:ascii="Arial" w:hAnsi="Arial" w:cs="Arial"/>
          <w:sz w:val="24"/>
          <w:szCs w:val="24"/>
        </w:rPr>
        <w:t xml:space="preserve">муниципальной </w:t>
      </w:r>
      <w:r w:rsidRPr="009216BC">
        <w:rPr>
          <w:rFonts w:ascii="Arial" w:hAnsi="Arial" w:cs="Arial"/>
          <w:sz w:val="24"/>
          <w:szCs w:val="24"/>
        </w:rPr>
        <w:t xml:space="preserve">услуги, путем формирования </w:t>
      </w:r>
      <w:r w:rsidRPr="009216BC">
        <w:rPr>
          <w:rFonts w:ascii="Arial" w:hAnsi="Arial" w:cs="Arial"/>
          <w:sz w:val="24"/>
          <w:szCs w:val="24"/>
        </w:rPr>
        <w:br/>
        <w:t xml:space="preserve">и направления межведомственных запросов в электронной форме </w:t>
      </w:r>
      <w:r w:rsidRPr="009216BC">
        <w:rPr>
          <w:rFonts w:ascii="Arial" w:hAnsi="Arial" w:cs="Arial"/>
          <w:sz w:val="24"/>
          <w:szCs w:val="24"/>
        </w:rPr>
        <w:br/>
        <w:t xml:space="preserve">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w:t>
      </w:r>
      <w:r w:rsidRPr="009216BC">
        <w:rPr>
          <w:rFonts w:ascii="Arial" w:hAnsi="Arial" w:cs="Arial"/>
          <w:sz w:val="24"/>
          <w:szCs w:val="24"/>
        </w:rPr>
        <w:br/>
        <w:t xml:space="preserve">с Федеральным </w:t>
      </w:r>
      <w:hyperlink r:id="rId39" w:history="1">
        <w:r w:rsidRPr="009216BC">
          <w:rPr>
            <w:rFonts w:ascii="Arial" w:hAnsi="Arial" w:cs="Arial"/>
            <w:sz w:val="24"/>
            <w:szCs w:val="24"/>
          </w:rPr>
          <w:t>законом</w:t>
        </w:r>
      </w:hyperlink>
      <w:r w:rsidRPr="009216BC">
        <w:rPr>
          <w:rFonts w:ascii="Arial" w:hAnsi="Arial" w:cs="Arial"/>
          <w:sz w:val="24"/>
          <w:szCs w:val="24"/>
        </w:rPr>
        <w:t xml:space="preserve"> от 27.07.2010 № 210-ФЗ «Об организации предоставления государственных и муниципальных услуг» в срок, указанный в подпункте 3.3.2 пункта 3.3 Административного регламента.</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3.4.3. Исполнитель формирует и направляет межведомственный запрос </w:t>
      </w:r>
      <w:r w:rsidRPr="009216BC">
        <w:rPr>
          <w:rFonts w:ascii="Arial" w:hAnsi="Arial" w:cs="Arial"/>
          <w:sz w:val="24"/>
          <w:szCs w:val="24"/>
        </w:rPr>
        <w:br/>
        <w:t xml:space="preserve">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w:t>
      </w:r>
      <w:r w:rsidRPr="009216BC">
        <w:rPr>
          <w:rFonts w:ascii="Arial" w:hAnsi="Arial" w:cs="Arial"/>
          <w:sz w:val="24"/>
          <w:szCs w:val="24"/>
        </w:rPr>
        <w:br/>
        <w:t>на бумажном носителе нарочным.</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3.4.4.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8F7F49" w:rsidRPr="009216BC">
        <w:rPr>
          <w:rFonts w:ascii="Arial" w:hAnsi="Arial" w:cs="Arial"/>
          <w:sz w:val="24"/>
          <w:szCs w:val="24"/>
        </w:rPr>
        <w:t xml:space="preserve">муниципальной </w:t>
      </w:r>
      <w:r w:rsidRPr="009216BC">
        <w:rPr>
          <w:rFonts w:ascii="Arial" w:hAnsi="Arial" w:cs="Arial"/>
          <w:sz w:val="24"/>
          <w:szCs w:val="24"/>
        </w:rPr>
        <w:t>услуги.</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 xml:space="preserve">3.4.5. В случае если межведомственный запрос формируется </w:t>
      </w:r>
      <w:r w:rsidRPr="009216BC">
        <w:rPr>
          <w:rFonts w:ascii="Arial" w:hAnsi="Arial" w:cs="Arial"/>
          <w:sz w:val="24"/>
          <w:szCs w:val="24"/>
        </w:rPr>
        <w:b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В случае если межведомственный запрос формируется </w:t>
      </w:r>
      <w:r w:rsidRPr="009216BC">
        <w:rPr>
          <w:rFonts w:ascii="Arial" w:hAnsi="Arial" w:cs="Arial"/>
          <w:sz w:val="24"/>
          <w:szCs w:val="24"/>
        </w:rPr>
        <w:br/>
        <w:t xml:space="preserve">и направляется на бумажном носителе, результат административной процедуры фиксируется в журнале отправки исходящей корреспонденции </w:t>
      </w:r>
      <w:r w:rsidR="008F7F49"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3.5. Возврат заявления заявителю.</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3.5.1 Основанием для начала административной процедуры является наличие оснований для возврата заявителю заявления, предусмотренных пунктом 2.10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3.5.2. В случае наличия оснований для возврата заявителю заявления, предусмотренных пунктом 2.10 Административного регламента, исполнитель в течение 3 дней со дня поступления к нему заявления подготавливает проект письма о возврате заявления с указанием причин возврата заявления.</w:t>
      </w:r>
    </w:p>
    <w:p w:rsidR="007D02C1" w:rsidRPr="009216BC" w:rsidRDefault="007D02C1" w:rsidP="00FA034B">
      <w:pPr>
        <w:pStyle w:val="ConsPlusNormal"/>
        <w:ind w:firstLine="709"/>
        <w:jc w:val="both"/>
        <w:rPr>
          <w:rFonts w:ascii="Arial" w:hAnsi="Arial" w:cs="Arial"/>
          <w:sz w:val="24"/>
          <w:szCs w:val="24"/>
        </w:rPr>
      </w:pPr>
      <w:r w:rsidRPr="009216BC">
        <w:rPr>
          <w:rFonts w:ascii="Arial" w:hAnsi="Arial" w:cs="Arial"/>
          <w:sz w:val="24"/>
          <w:szCs w:val="24"/>
        </w:rPr>
        <w:t xml:space="preserve">3.5.3. Исполнитель обеспечивает согласование проекта письма                     о возврате заявления </w:t>
      </w:r>
      <w:r w:rsidR="00FA034B" w:rsidRPr="009216BC">
        <w:rPr>
          <w:rFonts w:ascii="Arial" w:hAnsi="Arial" w:cs="Arial"/>
          <w:sz w:val="24"/>
          <w:szCs w:val="24"/>
        </w:rPr>
        <w:t xml:space="preserve">со следующими отделами администрации в лице их руководителей или лиц, их замещающих: отделом градостроительства и имущественных отношений; специалистом юридического отдела и заместителем главы </w:t>
      </w:r>
      <w:r w:rsidR="002F5151" w:rsidRPr="009216BC">
        <w:rPr>
          <w:rFonts w:ascii="Arial" w:hAnsi="Arial" w:cs="Arial"/>
          <w:sz w:val="24"/>
          <w:szCs w:val="24"/>
        </w:rPr>
        <w:t>округа</w:t>
      </w:r>
      <w:r w:rsidR="00FA034B"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00FA034B" w:rsidRPr="009216BC">
        <w:rPr>
          <w:rFonts w:ascii="Arial" w:hAnsi="Arial" w:cs="Arial"/>
          <w:sz w:val="24"/>
          <w:szCs w:val="24"/>
        </w:rPr>
        <w:t xml:space="preserve"> в соответствии с распоряжением администрации</w:t>
      </w:r>
      <w:r w:rsidRPr="009216BC">
        <w:rPr>
          <w:rFonts w:ascii="Arial" w:hAnsi="Arial" w:cs="Arial"/>
          <w:sz w:val="24"/>
          <w:szCs w:val="24"/>
        </w:rPr>
        <w:t>.</w:t>
      </w:r>
    </w:p>
    <w:p w:rsidR="007D02C1" w:rsidRPr="009216BC" w:rsidRDefault="007D02C1" w:rsidP="00401F6D">
      <w:pPr>
        <w:pStyle w:val="ConsPlusNormal"/>
        <w:ind w:firstLine="709"/>
        <w:jc w:val="both"/>
        <w:rPr>
          <w:rFonts w:ascii="Arial" w:hAnsi="Arial" w:cs="Arial"/>
          <w:sz w:val="24"/>
          <w:szCs w:val="24"/>
        </w:rPr>
      </w:pPr>
      <w:r w:rsidRPr="009216BC">
        <w:rPr>
          <w:rFonts w:ascii="Arial" w:hAnsi="Arial" w:cs="Arial"/>
          <w:sz w:val="24"/>
          <w:szCs w:val="24"/>
        </w:rPr>
        <w:t xml:space="preserve">В день, следующий за днем согласования,  исполнитель передает проект письма о возврате заявления на подпись </w:t>
      </w:r>
      <w:r w:rsidR="00401F6D" w:rsidRPr="009216BC">
        <w:rPr>
          <w:rFonts w:ascii="Arial" w:hAnsi="Arial" w:cs="Arial"/>
          <w:sz w:val="24"/>
          <w:szCs w:val="24"/>
        </w:rPr>
        <w:t xml:space="preserve">заместителем главы </w:t>
      </w:r>
      <w:r w:rsidR="002F5151" w:rsidRPr="009216BC">
        <w:rPr>
          <w:rFonts w:ascii="Arial" w:hAnsi="Arial" w:cs="Arial"/>
          <w:sz w:val="24"/>
          <w:szCs w:val="24"/>
        </w:rPr>
        <w:t>округа</w:t>
      </w:r>
      <w:r w:rsidR="00401F6D" w:rsidRPr="009216BC">
        <w:rPr>
          <w:rFonts w:ascii="Arial" w:hAnsi="Arial" w:cs="Arial"/>
          <w:sz w:val="24"/>
          <w:szCs w:val="24"/>
        </w:rPr>
        <w:t>, курирующим Отдел</w:t>
      </w:r>
      <w:r w:rsidRPr="009216BC">
        <w:rPr>
          <w:rFonts w:ascii="Arial" w:hAnsi="Arial" w:cs="Arial"/>
          <w:sz w:val="24"/>
          <w:szCs w:val="24"/>
        </w:rPr>
        <w:t>.</w:t>
      </w:r>
      <w:r w:rsidR="004D5D0D" w:rsidRPr="009216BC">
        <w:rPr>
          <w:rFonts w:ascii="Arial" w:hAnsi="Arial" w:cs="Arial"/>
          <w:sz w:val="24"/>
          <w:szCs w:val="24"/>
        </w:rPr>
        <w:t xml:space="preserve"> З</w:t>
      </w:r>
      <w:r w:rsidR="00401F6D" w:rsidRPr="009216BC">
        <w:rPr>
          <w:rFonts w:ascii="Arial" w:hAnsi="Arial" w:cs="Arial"/>
          <w:sz w:val="24"/>
          <w:szCs w:val="24"/>
        </w:rPr>
        <w:t xml:space="preserve">аместителем главы </w:t>
      </w:r>
      <w:r w:rsidR="002F5151" w:rsidRPr="009216BC">
        <w:rPr>
          <w:rFonts w:ascii="Arial" w:hAnsi="Arial" w:cs="Arial"/>
          <w:sz w:val="24"/>
          <w:szCs w:val="24"/>
        </w:rPr>
        <w:t>округа</w:t>
      </w:r>
      <w:r w:rsidR="00401F6D" w:rsidRPr="009216BC">
        <w:rPr>
          <w:rFonts w:ascii="Arial" w:hAnsi="Arial" w:cs="Arial"/>
          <w:sz w:val="24"/>
          <w:szCs w:val="24"/>
        </w:rPr>
        <w:t xml:space="preserve">, курирующим Отдел </w:t>
      </w:r>
      <w:r w:rsidRPr="009216BC">
        <w:rPr>
          <w:rFonts w:ascii="Arial" w:hAnsi="Arial" w:cs="Arial"/>
          <w:sz w:val="24"/>
          <w:szCs w:val="24"/>
        </w:rPr>
        <w:t xml:space="preserve">подписывает письмо о возврате и передает его в Отдел </w:t>
      </w:r>
      <w:r w:rsidR="00401F6D" w:rsidRPr="009216BC">
        <w:rPr>
          <w:rFonts w:ascii="Arial" w:hAnsi="Arial" w:cs="Arial"/>
          <w:sz w:val="24"/>
          <w:szCs w:val="24"/>
        </w:rPr>
        <w:t>документационного обеспечения</w:t>
      </w:r>
      <w:r w:rsidRPr="009216BC">
        <w:rPr>
          <w:rFonts w:ascii="Arial" w:hAnsi="Arial" w:cs="Arial"/>
          <w:sz w:val="24"/>
          <w:szCs w:val="24"/>
        </w:rPr>
        <w:t>. Общий срок согласования письма о возврате и подписания его составляет не более 2 дней с момента подготовки исполнителем проекта письма о возврате заявления.</w:t>
      </w:r>
    </w:p>
    <w:p w:rsidR="00401F6D"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3.5.4. </w:t>
      </w:r>
      <w:r w:rsidR="00401F6D" w:rsidRPr="009216BC">
        <w:rPr>
          <w:rFonts w:ascii="Arial" w:hAnsi="Arial" w:cs="Arial"/>
          <w:sz w:val="24"/>
          <w:szCs w:val="24"/>
        </w:rPr>
        <w:t xml:space="preserve">Специалистом Отдела </w:t>
      </w:r>
      <w:r w:rsidR="00401F6D" w:rsidRPr="009216BC">
        <w:rPr>
          <w:rFonts w:ascii="Arial" w:hAnsi="Arial" w:cs="Arial"/>
          <w:sz w:val="24"/>
          <w:szCs w:val="24"/>
          <w:shd w:val="clear" w:color="auto" w:fill="FFFFFF"/>
        </w:rPr>
        <w:t>документационного обеспечения</w:t>
      </w:r>
      <w:r w:rsidR="00401F6D" w:rsidRPr="009216BC">
        <w:rPr>
          <w:rFonts w:ascii="Arial" w:hAnsi="Arial" w:cs="Arial"/>
          <w:sz w:val="24"/>
          <w:szCs w:val="24"/>
        </w:rPr>
        <w:t xml:space="preserve"> письмо о возврате регистрируется в срок не более 1 дня со дня его подписания. В течение 1 дня после регистрации письма о </w:t>
      </w:r>
      <w:r w:rsidR="0076023D" w:rsidRPr="009216BC">
        <w:rPr>
          <w:rFonts w:ascii="Arial" w:hAnsi="Arial" w:cs="Arial"/>
          <w:sz w:val="24"/>
          <w:szCs w:val="24"/>
        </w:rPr>
        <w:t>возврате</w:t>
      </w:r>
      <w:r w:rsidR="00401F6D" w:rsidRPr="009216BC">
        <w:rPr>
          <w:rFonts w:ascii="Arial" w:hAnsi="Arial" w:cs="Arial"/>
          <w:sz w:val="24"/>
          <w:szCs w:val="24"/>
        </w:rPr>
        <w:t xml:space="preserve"> специалист Отдела направляет данное письмо в Отдел. Специалистом Отдела в тот же день письмо об отказе направляется заявителю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 либо выдается заявителю лично</w:t>
      </w:r>
      <w:r w:rsidR="004D5D0D"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Работник МФЦ выдает письмо о возврате заявления лично заявителю либо направляет его по почте заказным письмом с уведомлением о вручении </w:t>
      </w:r>
      <w:r w:rsidRPr="009216BC">
        <w:rPr>
          <w:rFonts w:ascii="Arial" w:hAnsi="Arial" w:cs="Arial"/>
          <w:sz w:val="24"/>
          <w:szCs w:val="24"/>
        </w:rPr>
        <w:br/>
        <w:t xml:space="preserve">в сроки, установленные соглашением, заключенным между МФЦ </w:t>
      </w:r>
      <w:r w:rsidRPr="009216BC">
        <w:rPr>
          <w:rFonts w:ascii="Arial" w:hAnsi="Arial" w:cs="Arial"/>
          <w:sz w:val="24"/>
          <w:szCs w:val="24"/>
        </w:rPr>
        <w:br/>
        <w:t xml:space="preserve">и </w:t>
      </w:r>
      <w:r w:rsidR="00030422" w:rsidRPr="009216BC">
        <w:rPr>
          <w:rFonts w:ascii="Arial" w:hAnsi="Arial" w:cs="Arial"/>
          <w:sz w:val="24"/>
          <w:szCs w:val="24"/>
        </w:rPr>
        <w:t>администрацией</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3.5.5. Результатом исполнения административной процедуры возврата заявления является направление заявителю письма о возврате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3.5.6. Результат административной процедуры фиксируется </w:t>
      </w:r>
      <w:r w:rsidRPr="009216BC">
        <w:rPr>
          <w:rFonts w:ascii="Arial" w:hAnsi="Arial" w:cs="Arial"/>
          <w:sz w:val="24"/>
          <w:szCs w:val="24"/>
        </w:rPr>
        <w:br/>
        <w:t xml:space="preserve">в электронной форме в программе регистрации исходящей корреспонденции </w:t>
      </w:r>
      <w:r w:rsidR="0076023D" w:rsidRPr="009216BC">
        <w:rPr>
          <w:rFonts w:ascii="Arial" w:hAnsi="Arial" w:cs="Arial"/>
          <w:sz w:val="24"/>
          <w:szCs w:val="24"/>
        </w:rPr>
        <w:t>администрации</w:t>
      </w:r>
      <w:r w:rsidRPr="009216BC">
        <w:rPr>
          <w:rFonts w:ascii="Arial" w:hAnsi="Arial" w:cs="Arial"/>
          <w:sz w:val="24"/>
          <w:szCs w:val="24"/>
        </w:rPr>
        <w:t xml:space="preserve"> и письменно в журнале отправки исходящей корреспонденции </w:t>
      </w:r>
      <w:r w:rsidR="0076023D"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В случае если причиной возврата документов является представление заявителем не в полном объеме установленных законодательством документов, которые он должен представить самостоятельно, к экземпляру письма о возврате заявления, остающемуся в </w:t>
      </w:r>
      <w:r w:rsidR="0076023D" w:rsidRPr="009216BC">
        <w:rPr>
          <w:rFonts w:ascii="Arial" w:hAnsi="Arial" w:cs="Arial"/>
          <w:sz w:val="24"/>
          <w:szCs w:val="24"/>
        </w:rPr>
        <w:t>администрации</w:t>
      </w:r>
      <w:r w:rsidRPr="009216BC">
        <w:rPr>
          <w:rFonts w:ascii="Arial" w:hAnsi="Arial" w:cs="Arial"/>
          <w:sz w:val="24"/>
          <w:szCs w:val="24"/>
        </w:rPr>
        <w:t>, исполнитель прикладывает копии приложенных к заявлению документов.</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3.6. Приостановление срока рассмотрения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3.6.1. Основанием для начала административной процедуры является наличие оснований для приостановления срока рассмотрения заявления, предусмотренных пунктом 2.9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3.6.2. В случае наличия оснований для приостановления срока рассмотрения заявления, предусмотренных пунктом 2.9 Административного регламента, исполнитель в течение 1 дня со дня завершения рассмотрения заявления и проверки приложенных к нему документов подготавливает проект письма о приостановлении срока рассмотрения заявления с указанием причин приостановления. </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Исполнитель обеспечивает согласование проекта письма                                о приостановлении срока рассмотрения заявления и его направление заявителю в порядке, установленном подпунктами 3.5.3, 3.5.4 пункта 3.5 Административного регламента. </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3.6.3. Результатом исполнения административной процедуры приостановления срока рассмотрения заявления является направление заявителю письма о приостановлении срока рассмотрения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3.6.4. Результат административной процедуры фиксируется                     в электронной форме в программе регистрации исходящей корреспонденции </w:t>
      </w:r>
      <w:r w:rsidR="004D5D0D" w:rsidRPr="009216BC">
        <w:rPr>
          <w:rFonts w:ascii="Arial" w:hAnsi="Arial" w:cs="Arial"/>
          <w:sz w:val="24"/>
          <w:szCs w:val="24"/>
        </w:rPr>
        <w:t>администрации</w:t>
      </w:r>
      <w:r w:rsidRPr="009216BC">
        <w:rPr>
          <w:rFonts w:ascii="Arial" w:hAnsi="Arial" w:cs="Arial"/>
          <w:sz w:val="24"/>
          <w:szCs w:val="24"/>
        </w:rPr>
        <w:t xml:space="preserve"> и письменно в журнале отправки исходящей корреспонденции </w:t>
      </w:r>
      <w:r w:rsidR="004D5D0D"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3.7. Отказ в предоставлении </w:t>
      </w:r>
      <w:r w:rsidR="004D5D0D" w:rsidRPr="009216BC">
        <w:rPr>
          <w:rFonts w:ascii="Arial" w:hAnsi="Arial" w:cs="Arial"/>
          <w:sz w:val="24"/>
          <w:szCs w:val="24"/>
        </w:rPr>
        <w:t>муниципальной</w:t>
      </w:r>
      <w:r w:rsidRPr="009216BC">
        <w:rPr>
          <w:rFonts w:ascii="Arial" w:hAnsi="Arial" w:cs="Arial"/>
          <w:sz w:val="24"/>
          <w:szCs w:val="24"/>
        </w:rPr>
        <w:t xml:space="preserve"> 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3.7.1. Основанием для начала административной процедуры является наличие оснований для отказа в предоставлении </w:t>
      </w:r>
      <w:r w:rsidR="004D5D0D" w:rsidRPr="009216BC">
        <w:rPr>
          <w:rFonts w:ascii="Arial" w:hAnsi="Arial" w:cs="Arial"/>
          <w:sz w:val="24"/>
          <w:szCs w:val="24"/>
        </w:rPr>
        <w:t>муниципальной</w:t>
      </w:r>
      <w:r w:rsidRPr="009216BC">
        <w:rPr>
          <w:rFonts w:ascii="Arial" w:hAnsi="Arial" w:cs="Arial"/>
          <w:sz w:val="24"/>
          <w:szCs w:val="24"/>
        </w:rPr>
        <w:t xml:space="preserve"> услуги, предусмотренных пунктом 2.11 Административного регламента.</w:t>
      </w:r>
    </w:p>
    <w:p w:rsidR="006255BA" w:rsidRPr="009216BC" w:rsidRDefault="007D02C1" w:rsidP="00BF1C04">
      <w:pPr>
        <w:pStyle w:val="ae"/>
        <w:shd w:val="clear" w:color="auto" w:fill="FFFFFF"/>
        <w:spacing w:before="0" w:beforeAutospacing="0" w:after="0" w:afterAutospacing="0"/>
        <w:ind w:firstLine="709"/>
        <w:jc w:val="both"/>
        <w:rPr>
          <w:rFonts w:ascii="Arial" w:hAnsi="Arial" w:cs="Arial"/>
        </w:rPr>
      </w:pPr>
      <w:r w:rsidRPr="009216BC">
        <w:rPr>
          <w:rFonts w:ascii="Arial" w:hAnsi="Arial" w:cs="Arial"/>
        </w:rPr>
        <w:t xml:space="preserve">3.7.2. </w:t>
      </w:r>
      <w:r w:rsidR="006255BA" w:rsidRPr="009216BC">
        <w:rPr>
          <w:rFonts w:ascii="Arial" w:hAnsi="Arial" w:cs="Arial"/>
        </w:rPr>
        <w:t>В случае установления наличия оснований для отказа в предоставлении муниципальной услуги, предусмотренны</w:t>
      </w:r>
      <w:r w:rsidR="00BF1C04" w:rsidRPr="009216BC">
        <w:rPr>
          <w:rFonts w:ascii="Arial" w:hAnsi="Arial" w:cs="Arial"/>
        </w:rPr>
        <w:t>х подпунктами 2.11.1-</w:t>
      </w:r>
      <w:r w:rsidR="006255BA" w:rsidRPr="009216BC">
        <w:rPr>
          <w:rFonts w:ascii="Arial" w:hAnsi="Arial" w:cs="Arial"/>
        </w:rPr>
        <w:t>2.11.3  пункта 2.11 Административного реглам</w:t>
      </w:r>
      <w:r w:rsidR="00BF1C04" w:rsidRPr="009216BC">
        <w:rPr>
          <w:rFonts w:ascii="Arial" w:hAnsi="Arial" w:cs="Arial"/>
        </w:rPr>
        <w:t xml:space="preserve">ента, исполнитель </w:t>
      </w:r>
      <w:r w:rsidR="006255BA" w:rsidRPr="009216BC">
        <w:rPr>
          <w:rFonts w:ascii="Arial" w:hAnsi="Arial" w:cs="Arial"/>
        </w:rPr>
        <w:t>в течение 7 дней со дня завершения рассмотрения заявления и проверки приложенных к нему документов либо со дня поступления заявлений граждан, крестьянских (фермерских) хозяйств о намер</w:t>
      </w:r>
      <w:r w:rsidR="00BF1C04" w:rsidRPr="009216BC">
        <w:rPr>
          <w:rFonts w:ascii="Arial" w:hAnsi="Arial" w:cs="Arial"/>
        </w:rPr>
        <w:t xml:space="preserve">ении участвовать в аукционе, </w:t>
      </w:r>
      <w:r w:rsidR="006255BA" w:rsidRPr="009216BC">
        <w:rPr>
          <w:rFonts w:ascii="Arial" w:hAnsi="Arial" w:cs="Arial"/>
        </w:rPr>
        <w:t>а в случае направления схемы расположения земельного участка в министерство не позднее 40 дней со дня поступления з</w:t>
      </w:r>
      <w:r w:rsidR="00BF1C04" w:rsidRPr="009216BC">
        <w:rPr>
          <w:rFonts w:ascii="Arial" w:hAnsi="Arial" w:cs="Arial"/>
        </w:rPr>
        <w:t xml:space="preserve">аявления </w:t>
      </w:r>
      <w:r w:rsidR="006255BA" w:rsidRPr="009216BC">
        <w:rPr>
          <w:rFonts w:ascii="Arial" w:hAnsi="Arial" w:cs="Arial"/>
        </w:rPr>
        <w:t xml:space="preserve">в </w:t>
      </w:r>
      <w:r w:rsidR="00030422" w:rsidRPr="009216BC">
        <w:rPr>
          <w:rFonts w:ascii="Arial" w:hAnsi="Arial" w:cs="Arial"/>
        </w:rPr>
        <w:t>администрацию</w:t>
      </w:r>
      <w:r w:rsidR="006255BA" w:rsidRPr="009216BC">
        <w:rPr>
          <w:rFonts w:ascii="Arial" w:hAnsi="Arial" w:cs="Arial"/>
        </w:rPr>
        <w:t>, осуществляет подготовку проекта письма об отказе с указанием причин, послуживших основанием для такого отказа.</w:t>
      </w:r>
    </w:p>
    <w:p w:rsidR="004D5D0D" w:rsidRPr="009216BC" w:rsidRDefault="007D02C1" w:rsidP="004D5D0D">
      <w:pPr>
        <w:widowControl w:val="0"/>
        <w:autoSpaceDE w:val="0"/>
        <w:autoSpaceDN w:val="0"/>
        <w:spacing w:after="0" w:line="240" w:lineRule="auto"/>
        <w:ind w:firstLine="708"/>
        <w:jc w:val="both"/>
        <w:rPr>
          <w:rFonts w:ascii="Arial" w:eastAsia="Times New Roman" w:hAnsi="Arial" w:cs="Arial"/>
          <w:sz w:val="24"/>
          <w:szCs w:val="24"/>
          <w:lang w:eastAsia="ru-RU"/>
        </w:rPr>
      </w:pPr>
      <w:r w:rsidRPr="009216BC">
        <w:rPr>
          <w:rFonts w:ascii="Arial" w:hAnsi="Arial" w:cs="Arial"/>
          <w:sz w:val="24"/>
          <w:szCs w:val="24"/>
        </w:rPr>
        <w:t xml:space="preserve">Исполнитель обеспечивает согласование проекта письма об отказе </w:t>
      </w:r>
      <w:r w:rsidRPr="009216BC">
        <w:rPr>
          <w:rFonts w:ascii="Arial" w:hAnsi="Arial" w:cs="Arial"/>
          <w:sz w:val="24"/>
          <w:szCs w:val="24"/>
        </w:rPr>
        <w:br/>
        <w:t xml:space="preserve">начальником </w:t>
      </w:r>
      <w:r w:rsidR="004D5D0D" w:rsidRPr="009216BC">
        <w:rPr>
          <w:rFonts w:ascii="Arial" w:hAnsi="Arial" w:cs="Arial"/>
          <w:sz w:val="24"/>
          <w:szCs w:val="24"/>
        </w:rPr>
        <w:t xml:space="preserve">со следующими отделами администрации в лице их руководителей или лиц, их замещающих: отделом градостроительства и имущественных отношений; специалистом юридического отдела и заместителем главы </w:t>
      </w:r>
      <w:r w:rsidR="002F5151" w:rsidRPr="009216BC">
        <w:rPr>
          <w:rFonts w:ascii="Arial" w:hAnsi="Arial" w:cs="Arial"/>
          <w:sz w:val="24"/>
          <w:szCs w:val="24"/>
        </w:rPr>
        <w:t>округа</w:t>
      </w:r>
      <w:r w:rsidR="004D5D0D"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004D5D0D" w:rsidRPr="009216BC">
        <w:rPr>
          <w:rFonts w:ascii="Arial" w:hAnsi="Arial" w:cs="Arial"/>
          <w:sz w:val="24"/>
          <w:szCs w:val="24"/>
        </w:rPr>
        <w:t xml:space="preserve"> в соответствии с распоряжением администрации.</w:t>
      </w:r>
      <w:r w:rsidR="004D5D0D" w:rsidRPr="009216BC">
        <w:rPr>
          <w:rFonts w:ascii="Arial" w:eastAsia="Times New Roman" w:hAnsi="Arial" w:cs="Arial"/>
          <w:sz w:val="24"/>
          <w:szCs w:val="24"/>
          <w:lang w:eastAsia="ru-RU"/>
        </w:rPr>
        <w:t xml:space="preserve"> </w:t>
      </w:r>
    </w:p>
    <w:p w:rsidR="004D5D0D" w:rsidRPr="009216BC" w:rsidRDefault="004D5D0D" w:rsidP="004D5D0D">
      <w:pPr>
        <w:widowControl w:val="0"/>
        <w:autoSpaceDE w:val="0"/>
        <w:autoSpaceDN w:val="0"/>
        <w:spacing w:after="0" w:line="240" w:lineRule="auto"/>
        <w:ind w:firstLine="708"/>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Общий срок согласования составляет не более 2 дней.</w:t>
      </w:r>
    </w:p>
    <w:p w:rsidR="004D5D0D" w:rsidRPr="009216BC" w:rsidRDefault="004D5D0D" w:rsidP="004D5D0D">
      <w:pPr>
        <w:pStyle w:val="ConsPlusNormal"/>
        <w:ind w:firstLine="709"/>
        <w:jc w:val="both"/>
        <w:rPr>
          <w:rFonts w:ascii="Arial" w:hAnsi="Arial" w:cs="Arial"/>
          <w:sz w:val="24"/>
          <w:szCs w:val="24"/>
        </w:rPr>
      </w:pPr>
      <w:r w:rsidRPr="009216BC">
        <w:rPr>
          <w:rFonts w:ascii="Arial" w:hAnsi="Arial" w:cs="Arial"/>
          <w:sz w:val="24"/>
          <w:szCs w:val="24"/>
        </w:rPr>
        <w:t xml:space="preserve">В день, следующий за днем согласования,  исполнитель передает проект письма о возврате заявления на подпись заместителем главы </w:t>
      </w:r>
      <w:r w:rsidR="002F5151" w:rsidRPr="009216BC">
        <w:rPr>
          <w:rFonts w:ascii="Arial" w:hAnsi="Arial" w:cs="Arial"/>
          <w:sz w:val="24"/>
          <w:szCs w:val="24"/>
        </w:rPr>
        <w:t>округа</w:t>
      </w:r>
      <w:r w:rsidRPr="009216BC">
        <w:rPr>
          <w:rFonts w:ascii="Arial" w:hAnsi="Arial" w:cs="Arial"/>
          <w:sz w:val="24"/>
          <w:szCs w:val="24"/>
        </w:rPr>
        <w:t xml:space="preserve">, курирующим Отдел. Заместителем главы </w:t>
      </w:r>
      <w:r w:rsidR="002F5151" w:rsidRPr="009216BC">
        <w:rPr>
          <w:rFonts w:ascii="Arial" w:hAnsi="Arial" w:cs="Arial"/>
          <w:sz w:val="24"/>
          <w:szCs w:val="24"/>
        </w:rPr>
        <w:t>округа</w:t>
      </w:r>
      <w:r w:rsidRPr="009216BC">
        <w:rPr>
          <w:rFonts w:ascii="Arial" w:hAnsi="Arial" w:cs="Arial"/>
          <w:sz w:val="24"/>
          <w:szCs w:val="24"/>
        </w:rPr>
        <w:t xml:space="preserve">, курирующим Отдел подписывает письмо об отказе и передает его в Отдел документационного обеспечения. Общий срок согласования письма о возврате и подписания его составляет не более </w:t>
      </w:r>
      <w:r w:rsidR="00F35B8D" w:rsidRPr="009216BC">
        <w:rPr>
          <w:rFonts w:ascii="Arial" w:hAnsi="Arial" w:cs="Arial"/>
          <w:sz w:val="24"/>
          <w:szCs w:val="24"/>
        </w:rPr>
        <w:t>1</w:t>
      </w:r>
      <w:r w:rsidRPr="009216BC">
        <w:rPr>
          <w:rFonts w:ascii="Arial" w:hAnsi="Arial" w:cs="Arial"/>
          <w:sz w:val="24"/>
          <w:szCs w:val="24"/>
        </w:rPr>
        <w:t xml:space="preserve"> дней с момента подготовки исполнителем проекта письма о возврате заявления.</w:t>
      </w:r>
    </w:p>
    <w:p w:rsidR="004D5D0D" w:rsidRPr="009216BC" w:rsidRDefault="004D5D0D" w:rsidP="004D5D0D">
      <w:pPr>
        <w:pStyle w:val="ConsPlusNormal"/>
        <w:ind w:firstLine="709"/>
        <w:jc w:val="both"/>
        <w:rPr>
          <w:rFonts w:ascii="Arial" w:hAnsi="Arial" w:cs="Arial"/>
          <w:sz w:val="24"/>
          <w:szCs w:val="24"/>
        </w:rPr>
      </w:pPr>
      <w:r w:rsidRPr="009216BC">
        <w:rPr>
          <w:rFonts w:ascii="Arial" w:hAnsi="Arial" w:cs="Arial"/>
          <w:sz w:val="24"/>
          <w:szCs w:val="24"/>
        </w:rPr>
        <w:t xml:space="preserve">Специалистом Отдела </w:t>
      </w:r>
      <w:r w:rsidRPr="009216BC">
        <w:rPr>
          <w:rFonts w:ascii="Arial" w:hAnsi="Arial" w:cs="Arial"/>
          <w:sz w:val="24"/>
          <w:szCs w:val="24"/>
          <w:shd w:val="clear" w:color="auto" w:fill="FFFFFF"/>
        </w:rPr>
        <w:t>документационного обеспечения</w:t>
      </w:r>
      <w:r w:rsidRPr="009216BC">
        <w:rPr>
          <w:rFonts w:ascii="Arial" w:hAnsi="Arial" w:cs="Arial"/>
          <w:sz w:val="24"/>
          <w:szCs w:val="24"/>
        </w:rPr>
        <w:t xml:space="preserve"> письмо об отказе регистрируется в срок не более 1 дня со дня его подписания. В течение 1 дня после регистрации письма о возврате специалист Отдела направляет данное письмо в Отдел. Специалистом Отдела в тот же день письмо об отказе направляется заявителю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 либо выдается заявителю лично.</w:t>
      </w:r>
    </w:p>
    <w:p w:rsidR="007D02C1" w:rsidRPr="009216BC" w:rsidRDefault="007D02C1" w:rsidP="007D02C1">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Работник МФЦ выдает письмо об отказе заявителю лично </w:t>
      </w:r>
      <w:r w:rsidRPr="009216BC">
        <w:rPr>
          <w:rFonts w:ascii="Arial" w:eastAsia="Times New Roman" w:hAnsi="Arial" w:cs="Arial"/>
          <w:sz w:val="24"/>
          <w:szCs w:val="24"/>
          <w:lang w:eastAsia="ru-RU"/>
        </w:rPr>
        <w:br/>
        <w:t xml:space="preserve">либо направляет его по почте заказным письмом с уведомлением о вручении </w:t>
      </w:r>
      <w:r w:rsidRPr="009216BC">
        <w:rPr>
          <w:rFonts w:ascii="Arial" w:eastAsia="Times New Roman" w:hAnsi="Arial" w:cs="Arial"/>
          <w:sz w:val="24"/>
          <w:szCs w:val="24"/>
          <w:lang w:eastAsia="ru-RU"/>
        </w:rPr>
        <w:br/>
        <w:t xml:space="preserve">в сроки, установленные соглашением, заключенным между МФЦ </w:t>
      </w:r>
      <w:r w:rsidRPr="009216BC">
        <w:rPr>
          <w:rFonts w:ascii="Arial" w:eastAsia="Times New Roman" w:hAnsi="Arial" w:cs="Arial"/>
          <w:sz w:val="24"/>
          <w:szCs w:val="24"/>
          <w:lang w:eastAsia="ru-RU"/>
        </w:rPr>
        <w:br/>
        <w:t xml:space="preserve">и </w:t>
      </w:r>
      <w:r w:rsidR="004D5D0D" w:rsidRPr="009216BC">
        <w:rPr>
          <w:rFonts w:ascii="Arial" w:eastAsia="Times New Roman" w:hAnsi="Arial" w:cs="Arial"/>
          <w:sz w:val="24"/>
          <w:szCs w:val="24"/>
          <w:lang w:eastAsia="ru-RU"/>
        </w:rPr>
        <w:t>администрацией</w:t>
      </w:r>
      <w:r w:rsidRPr="009216BC">
        <w:rPr>
          <w:rFonts w:ascii="Arial" w:eastAsia="Times New Roman" w:hAnsi="Arial" w:cs="Arial"/>
          <w:sz w:val="24"/>
          <w:szCs w:val="24"/>
          <w:lang w:eastAsia="ru-RU"/>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3.7.3. Результатом исполнения административной процедуры является направление заявителю письма об отказе.</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3.7.4. Результат административной процедуры фиксируется </w:t>
      </w:r>
      <w:r w:rsidRPr="009216BC">
        <w:rPr>
          <w:rFonts w:ascii="Arial" w:hAnsi="Arial" w:cs="Arial"/>
          <w:sz w:val="24"/>
          <w:szCs w:val="24"/>
        </w:rPr>
        <w:br/>
        <w:t xml:space="preserve">в электронной форме в программе регистрации исходящей корреспонденции </w:t>
      </w:r>
      <w:r w:rsidR="004D5D0D" w:rsidRPr="009216BC">
        <w:rPr>
          <w:rFonts w:ascii="Arial" w:hAnsi="Arial" w:cs="Arial"/>
          <w:sz w:val="24"/>
          <w:szCs w:val="24"/>
        </w:rPr>
        <w:t>администрации</w:t>
      </w:r>
      <w:r w:rsidRPr="009216BC">
        <w:rPr>
          <w:rFonts w:ascii="Arial" w:hAnsi="Arial" w:cs="Arial"/>
          <w:sz w:val="24"/>
          <w:szCs w:val="24"/>
        </w:rPr>
        <w:t xml:space="preserve">, а также письменно в журнале отправки исходящей корреспонденции </w:t>
      </w:r>
      <w:r w:rsidR="00030422"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autoSpaceDE w:val="0"/>
        <w:autoSpaceDN w:val="0"/>
        <w:adjustRightInd w:val="0"/>
        <w:spacing w:after="0" w:line="240" w:lineRule="auto"/>
        <w:ind w:firstLine="708"/>
        <w:jc w:val="both"/>
        <w:rPr>
          <w:rFonts w:ascii="Arial" w:hAnsi="Arial" w:cs="Arial"/>
          <w:sz w:val="24"/>
          <w:szCs w:val="24"/>
        </w:rPr>
      </w:pPr>
      <w:r w:rsidRPr="009216BC">
        <w:rPr>
          <w:rFonts w:ascii="Arial" w:hAnsi="Arial" w:cs="Arial"/>
          <w:sz w:val="24"/>
          <w:szCs w:val="24"/>
        </w:rPr>
        <w:t>3.8. Подготовка и опубликование извещения о предварительном согласовании предоставления земельного участка, в случае поступления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3.8.1. Основанием для начала административной процедуры является отсутствие оснований для отказа в предоставлении </w:t>
      </w:r>
      <w:r w:rsidR="004D5D0D" w:rsidRPr="009216BC">
        <w:rPr>
          <w:rFonts w:ascii="Arial" w:hAnsi="Arial" w:cs="Arial"/>
          <w:sz w:val="24"/>
          <w:szCs w:val="24"/>
        </w:rPr>
        <w:t>муниципальной</w:t>
      </w:r>
      <w:r w:rsidRPr="009216BC">
        <w:rPr>
          <w:rFonts w:ascii="Arial" w:hAnsi="Arial" w:cs="Arial"/>
          <w:sz w:val="24"/>
          <w:szCs w:val="24"/>
        </w:rPr>
        <w:t xml:space="preserve"> услуги, преду</w:t>
      </w:r>
      <w:r w:rsidR="00BF1C04" w:rsidRPr="009216BC">
        <w:rPr>
          <w:rFonts w:ascii="Arial" w:hAnsi="Arial" w:cs="Arial"/>
          <w:sz w:val="24"/>
          <w:szCs w:val="24"/>
        </w:rPr>
        <w:t>смотренных подпунктами 2.11.1-</w:t>
      </w:r>
      <w:r w:rsidRPr="009216BC">
        <w:rPr>
          <w:rFonts w:ascii="Arial" w:hAnsi="Arial" w:cs="Arial"/>
          <w:sz w:val="24"/>
          <w:szCs w:val="24"/>
        </w:rPr>
        <w:t>2.11.3 пункта 2.11 Административного регламента.</w:t>
      </w:r>
    </w:p>
    <w:p w:rsidR="007D02C1" w:rsidRPr="009216BC" w:rsidRDefault="007D02C1" w:rsidP="007D02C1">
      <w:pPr>
        <w:pStyle w:val="ConsPlusNormal"/>
        <w:ind w:firstLine="709"/>
        <w:jc w:val="both"/>
        <w:rPr>
          <w:rFonts w:ascii="Arial" w:eastAsia="Calibri" w:hAnsi="Arial" w:cs="Arial"/>
          <w:sz w:val="24"/>
          <w:szCs w:val="24"/>
          <w:lang w:eastAsia="en-US"/>
        </w:rPr>
      </w:pPr>
      <w:r w:rsidRPr="009216BC">
        <w:rPr>
          <w:rFonts w:ascii="Arial" w:eastAsia="Calibri" w:hAnsi="Arial" w:cs="Arial"/>
          <w:sz w:val="24"/>
          <w:szCs w:val="24"/>
          <w:lang w:eastAsia="en-US"/>
        </w:rPr>
        <w:t xml:space="preserve">3.8.2. Исполнитель в течение 5 дней со дня завершения рассмотрения заявления и проверки приложенных к нему документов подготавливает проект извещения о предварительном согласовании предоставлении земельного участка (далее – извещение).   </w:t>
      </w:r>
    </w:p>
    <w:p w:rsidR="007D02C1" w:rsidRPr="009216BC" w:rsidRDefault="007D02C1" w:rsidP="007D02C1">
      <w:pPr>
        <w:pStyle w:val="ConsPlusNormal"/>
        <w:ind w:firstLine="709"/>
        <w:jc w:val="both"/>
        <w:rPr>
          <w:rFonts w:ascii="Arial" w:eastAsia="Calibri" w:hAnsi="Arial" w:cs="Arial"/>
          <w:sz w:val="24"/>
          <w:szCs w:val="24"/>
          <w:lang w:eastAsia="en-US"/>
        </w:rPr>
      </w:pPr>
      <w:r w:rsidRPr="009216BC">
        <w:rPr>
          <w:rFonts w:ascii="Arial" w:eastAsia="Calibri" w:hAnsi="Arial" w:cs="Arial"/>
          <w:sz w:val="24"/>
          <w:szCs w:val="24"/>
          <w:lang w:eastAsia="en-US"/>
        </w:rPr>
        <w:t xml:space="preserve">Исполнитель обеспечивает согласование проекта извещения </w:t>
      </w:r>
      <w:r w:rsidRPr="009216BC">
        <w:rPr>
          <w:rFonts w:ascii="Arial" w:eastAsia="Calibri" w:hAnsi="Arial" w:cs="Arial"/>
          <w:sz w:val="24"/>
          <w:szCs w:val="24"/>
          <w:lang w:eastAsia="en-US"/>
        </w:rPr>
        <w:br/>
      </w:r>
      <w:r w:rsidR="00921DC8" w:rsidRPr="009216BC">
        <w:rPr>
          <w:rFonts w:ascii="Arial" w:hAnsi="Arial" w:cs="Arial"/>
          <w:sz w:val="24"/>
          <w:szCs w:val="24"/>
        </w:rPr>
        <w:t xml:space="preserve">со следующими отделами администрации в лице их руководителей или лиц, их замещающих: отделом градостроительства и имущественных отношений; специалистом юридического отдела и заместителем главы </w:t>
      </w:r>
      <w:r w:rsidR="002F5151" w:rsidRPr="009216BC">
        <w:rPr>
          <w:rFonts w:ascii="Arial" w:hAnsi="Arial" w:cs="Arial"/>
          <w:sz w:val="24"/>
          <w:szCs w:val="24"/>
        </w:rPr>
        <w:t>округа</w:t>
      </w:r>
      <w:r w:rsidR="00921DC8"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4212C1" w:rsidRPr="009216BC">
        <w:rPr>
          <w:rFonts w:ascii="Arial" w:hAnsi="Arial" w:cs="Arial"/>
          <w:sz w:val="24"/>
          <w:szCs w:val="24"/>
        </w:rPr>
        <w:t>округа</w:t>
      </w:r>
      <w:r w:rsidR="00921DC8" w:rsidRPr="009216BC">
        <w:rPr>
          <w:rFonts w:ascii="Arial" w:hAnsi="Arial" w:cs="Arial"/>
          <w:sz w:val="24"/>
          <w:szCs w:val="24"/>
        </w:rPr>
        <w:t xml:space="preserve"> в соответствии с распоряжением администрации.</w:t>
      </w:r>
    </w:p>
    <w:p w:rsidR="007D02C1" w:rsidRPr="009216BC" w:rsidRDefault="007D02C1" w:rsidP="007D02C1">
      <w:pPr>
        <w:pStyle w:val="ConsPlusNormal"/>
        <w:ind w:firstLine="709"/>
        <w:jc w:val="both"/>
        <w:rPr>
          <w:rFonts w:ascii="Arial" w:eastAsia="Calibri" w:hAnsi="Arial" w:cs="Arial"/>
          <w:sz w:val="24"/>
          <w:szCs w:val="24"/>
          <w:lang w:eastAsia="en-US"/>
        </w:rPr>
      </w:pPr>
      <w:r w:rsidRPr="009216BC">
        <w:rPr>
          <w:rFonts w:ascii="Arial" w:eastAsia="Calibri" w:hAnsi="Arial" w:cs="Arial"/>
          <w:sz w:val="24"/>
          <w:szCs w:val="24"/>
          <w:lang w:eastAsia="en-US"/>
        </w:rPr>
        <w:t>Общий срок согласования составляет не более 3 дней.</w:t>
      </w:r>
    </w:p>
    <w:p w:rsidR="007D02C1" w:rsidRPr="009216BC" w:rsidRDefault="007D02C1" w:rsidP="007D02C1">
      <w:pPr>
        <w:pStyle w:val="ConsPlusNormal"/>
        <w:ind w:firstLine="709"/>
        <w:jc w:val="both"/>
        <w:rPr>
          <w:rFonts w:ascii="Arial" w:eastAsia="Calibri" w:hAnsi="Arial" w:cs="Arial"/>
          <w:sz w:val="24"/>
          <w:szCs w:val="24"/>
          <w:lang w:eastAsia="en-US"/>
        </w:rPr>
      </w:pPr>
      <w:r w:rsidRPr="009216BC">
        <w:rPr>
          <w:rFonts w:ascii="Arial" w:eastAsia="Calibri" w:hAnsi="Arial" w:cs="Arial"/>
          <w:sz w:val="24"/>
          <w:szCs w:val="24"/>
          <w:lang w:eastAsia="en-US"/>
        </w:rPr>
        <w:t xml:space="preserve">После согласования Исполнитель в течение 3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w:t>
      </w:r>
      <w:r w:rsidRPr="009216BC">
        <w:rPr>
          <w:rFonts w:ascii="Arial" w:eastAsia="Calibri" w:hAnsi="Arial" w:cs="Arial"/>
          <w:sz w:val="24"/>
          <w:szCs w:val="24"/>
          <w:lang w:eastAsia="en-US"/>
        </w:rPr>
        <w:br/>
        <w:t xml:space="preserve">и размещает извещение на официальном сайте Российской Федерации </w:t>
      </w:r>
      <w:r w:rsidRPr="009216BC">
        <w:rPr>
          <w:rFonts w:ascii="Arial" w:eastAsia="Calibri" w:hAnsi="Arial" w:cs="Arial"/>
          <w:sz w:val="24"/>
          <w:szCs w:val="24"/>
          <w:lang w:eastAsia="en-US"/>
        </w:rPr>
        <w:br/>
        <w:t xml:space="preserve">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сайте </w:t>
      </w:r>
      <w:r w:rsidR="00921DC8" w:rsidRPr="009216BC">
        <w:rPr>
          <w:rFonts w:ascii="Arial" w:eastAsia="Calibri" w:hAnsi="Arial" w:cs="Arial"/>
          <w:sz w:val="24"/>
          <w:szCs w:val="24"/>
          <w:lang w:eastAsia="en-US"/>
        </w:rPr>
        <w:t>администрации</w:t>
      </w:r>
      <w:r w:rsidRPr="009216BC">
        <w:rPr>
          <w:rFonts w:ascii="Arial" w:eastAsia="Calibri" w:hAnsi="Arial" w:cs="Arial"/>
          <w:sz w:val="24"/>
          <w:szCs w:val="24"/>
          <w:lang w:eastAsia="en-US"/>
        </w:rPr>
        <w:t xml:space="preserve"> </w:t>
      </w:r>
      <w:r w:rsidRPr="009216BC">
        <w:rPr>
          <w:rFonts w:ascii="Arial" w:eastAsia="Calibri" w:hAnsi="Arial" w:cs="Arial"/>
          <w:sz w:val="24"/>
          <w:szCs w:val="24"/>
          <w:lang w:eastAsia="en-US"/>
        </w:rPr>
        <w:br/>
        <w:t>в информационно-телекоммуникационной сети «Интернет».</w:t>
      </w:r>
    </w:p>
    <w:p w:rsidR="007D02C1" w:rsidRPr="009216BC" w:rsidRDefault="007D02C1" w:rsidP="007D02C1">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3.8.3. Результатом исполнения административной процедуры является опубликование извещения.</w:t>
      </w:r>
    </w:p>
    <w:p w:rsidR="007D02C1" w:rsidRPr="009216BC" w:rsidRDefault="007D02C1" w:rsidP="007D02C1">
      <w:pPr>
        <w:spacing w:after="0" w:line="240" w:lineRule="auto"/>
        <w:ind w:firstLine="709"/>
        <w:jc w:val="both"/>
        <w:rPr>
          <w:rFonts w:ascii="Arial" w:hAnsi="Arial" w:cs="Arial"/>
          <w:sz w:val="24"/>
          <w:szCs w:val="24"/>
        </w:rPr>
      </w:pPr>
      <w:r w:rsidRPr="009216BC">
        <w:rPr>
          <w:rFonts w:ascii="Arial" w:hAnsi="Arial" w:cs="Arial"/>
          <w:sz w:val="24"/>
          <w:szCs w:val="24"/>
        </w:rPr>
        <w:t>3.8.4. Результат административной процедуры фик</w:t>
      </w:r>
      <w:r w:rsidR="00921DC8" w:rsidRPr="009216BC">
        <w:rPr>
          <w:rFonts w:ascii="Arial" w:hAnsi="Arial" w:cs="Arial"/>
          <w:sz w:val="24"/>
          <w:szCs w:val="24"/>
        </w:rPr>
        <w:t xml:space="preserve">сируется </w:t>
      </w:r>
      <w:r w:rsidR="00921DC8" w:rsidRPr="009216BC">
        <w:rPr>
          <w:rFonts w:ascii="Arial" w:hAnsi="Arial" w:cs="Arial"/>
          <w:sz w:val="24"/>
          <w:szCs w:val="24"/>
        </w:rPr>
        <w:br/>
        <w:t xml:space="preserve">в электронной форме в </w:t>
      </w:r>
      <w:r w:rsidRPr="009216BC">
        <w:rPr>
          <w:rFonts w:ascii="Arial" w:hAnsi="Arial" w:cs="Arial"/>
          <w:sz w:val="24"/>
          <w:szCs w:val="24"/>
        </w:rPr>
        <w:t>информационно-телекоммуникационной  сети  «Интернет»,  а  также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w:t>
      </w:r>
    </w:p>
    <w:p w:rsidR="007D02C1" w:rsidRPr="009216BC" w:rsidRDefault="007D02C1" w:rsidP="007D02C1">
      <w:pPr>
        <w:spacing w:after="0" w:line="240" w:lineRule="auto"/>
        <w:ind w:firstLine="709"/>
        <w:jc w:val="both"/>
        <w:rPr>
          <w:rFonts w:ascii="Arial" w:hAnsi="Arial" w:cs="Arial"/>
          <w:sz w:val="24"/>
          <w:szCs w:val="24"/>
        </w:rPr>
      </w:pPr>
      <w:r w:rsidRPr="009216BC">
        <w:rPr>
          <w:rFonts w:ascii="Arial" w:hAnsi="Arial" w:cs="Arial"/>
          <w:sz w:val="24"/>
          <w:szCs w:val="24"/>
        </w:rPr>
        <w:t>3.9. Принятие решения о предварительном согласовании предоставления земельного участка.</w:t>
      </w:r>
    </w:p>
    <w:p w:rsidR="007D02C1" w:rsidRPr="009216BC" w:rsidRDefault="007D02C1" w:rsidP="007D02C1">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 xml:space="preserve">3.9.1. Основанием для начала административной процедуры является отсутствие оснований для отказа в предоставлении </w:t>
      </w:r>
      <w:r w:rsidR="00921DC8" w:rsidRPr="009216BC">
        <w:rPr>
          <w:rFonts w:ascii="Arial" w:hAnsi="Arial" w:cs="Arial"/>
          <w:sz w:val="24"/>
          <w:szCs w:val="24"/>
        </w:rPr>
        <w:t>муниципальной</w:t>
      </w:r>
      <w:r w:rsidRPr="009216BC">
        <w:rPr>
          <w:rFonts w:ascii="Arial" w:hAnsi="Arial" w:cs="Arial"/>
          <w:sz w:val="24"/>
          <w:szCs w:val="24"/>
        </w:rPr>
        <w:t xml:space="preserve"> услуги, предусмотренных пунктом 2.11 Административного регламента.</w:t>
      </w:r>
    </w:p>
    <w:p w:rsidR="007D02C1" w:rsidRPr="009216BC" w:rsidRDefault="007D02C1" w:rsidP="00BF1C04">
      <w:pPr>
        <w:pStyle w:val="ae"/>
        <w:shd w:val="clear" w:color="auto" w:fill="FFFFFF"/>
        <w:spacing w:before="0" w:beforeAutospacing="0" w:after="0" w:afterAutospacing="0"/>
        <w:jc w:val="both"/>
        <w:rPr>
          <w:rFonts w:ascii="Arial" w:hAnsi="Arial" w:cs="Arial"/>
        </w:rPr>
      </w:pPr>
      <w:r w:rsidRPr="009216BC">
        <w:rPr>
          <w:rFonts w:ascii="Arial" w:hAnsi="Arial" w:cs="Arial"/>
        </w:rPr>
        <w:t xml:space="preserve">3.9.2. </w:t>
      </w:r>
      <w:r w:rsidR="006255BA" w:rsidRPr="009216BC">
        <w:rPr>
          <w:rFonts w:ascii="Arial" w:hAnsi="Arial" w:cs="Arial"/>
        </w:rPr>
        <w:t>Исполнитель в течение 7 дней со дня завершения рассмотрения заявления и проверки приложенных к нему документов либо со дня истечения срока поступления в администрацию заявлений иных граждан, крестьянских (фермерских) хозяйств о намерении участвовать в аукционе,                 а в случае направления схемы расположения земельного участка                                 в министерство не позднее 40 дней со дня поступления заявления                             в администрацию, осуществляет подготовку проекта приказа о предварительном согласовании предоставления земельного участка заявителю</w:t>
      </w:r>
      <w:r w:rsidRPr="009216BC">
        <w:rPr>
          <w:rFonts w:ascii="Arial" w:hAnsi="Arial" w:cs="Arial"/>
        </w:rPr>
        <w:t>.</w:t>
      </w:r>
    </w:p>
    <w:p w:rsidR="007D02C1" w:rsidRPr="009216BC" w:rsidRDefault="007D02C1" w:rsidP="00F35B8D">
      <w:pPr>
        <w:pStyle w:val="ConsPlusNormal"/>
        <w:ind w:firstLine="708"/>
        <w:jc w:val="both"/>
        <w:rPr>
          <w:rFonts w:ascii="Arial" w:hAnsi="Arial" w:cs="Arial"/>
          <w:sz w:val="24"/>
          <w:szCs w:val="24"/>
        </w:rPr>
      </w:pPr>
      <w:r w:rsidRPr="009216BC">
        <w:rPr>
          <w:rFonts w:ascii="Arial" w:hAnsi="Arial" w:cs="Arial"/>
          <w:sz w:val="24"/>
          <w:szCs w:val="24"/>
        </w:rPr>
        <w:t xml:space="preserve">Исполнитель обеспечивает согласование проекта </w:t>
      </w:r>
      <w:r w:rsidR="00921DC8" w:rsidRPr="009216BC">
        <w:rPr>
          <w:rFonts w:ascii="Arial" w:hAnsi="Arial" w:cs="Arial"/>
          <w:sz w:val="24"/>
          <w:szCs w:val="24"/>
        </w:rPr>
        <w:t>постановления</w:t>
      </w:r>
      <w:r w:rsidRPr="009216BC">
        <w:rPr>
          <w:rFonts w:ascii="Arial" w:hAnsi="Arial" w:cs="Arial"/>
          <w:sz w:val="24"/>
          <w:szCs w:val="24"/>
        </w:rPr>
        <w:t xml:space="preserve"> </w:t>
      </w:r>
      <w:r w:rsidR="00921DC8" w:rsidRPr="009216BC">
        <w:rPr>
          <w:rFonts w:ascii="Arial" w:hAnsi="Arial" w:cs="Arial"/>
          <w:sz w:val="24"/>
          <w:szCs w:val="24"/>
        </w:rPr>
        <w:t xml:space="preserve">администрации </w:t>
      </w:r>
      <w:r w:rsidRPr="009216BC">
        <w:rPr>
          <w:rFonts w:ascii="Arial" w:hAnsi="Arial" w:cs="Arial"/>
          <w:sz w:val="24"/>
          <w:szCs w:val="24"/>
        </w:rPr>
        <w:t xml:space="preserve">о предварительном согласовании предоставления земельного участка следующими отделами </w:t>
      </w:r>
      <w:r w:rsidR="00921DC8" w:rsidRPr="009216BC">
        <w:rPr>
          <w:rFonts w:ascii="Arial" w:hAnsi="Arial" w:cs="Arial"/>
          <w:sz w:val="24"/>
          <w:szCs w:val="24"/>
        </w:rPr>
        <w:t>администрации</w:t>
      </w:r>
      <w:r w:rsidRPr="009216BC">
        <w:rPr>
          <w:rFonts w:ascii="Arial" w:hAnsi="Arial" w:cs="Arial"/>
          <w:sz w:val="24"/>
          <w:szCs w:val="24"/>
        </w:rPr>
        <w:t xml:space="preserve"> в лице их руководителей или лиц, их замещающих: </w:t>
      </w:r>
      <w:r w:rsidR="00921DC8" w:rsidRPr="009216BC">
        <w:rPr>
          <w:rFonts w:ascii="Arial" w:hAnsi="Arial" w:cs="Arial"/>
          <w:sz w:val="24"/>
          <w:szCs w:val="24"/>
        </w:rPr>
        <w:t>градостроительства и имущественных отношений</w:t>
      </w:r>
      <w:r w:rsidRPr="009216BC">
        <w:rPr>
          <w:rFonts w:ascii="Arial" w:hAnsi="Arial" w:cs="Arial"/>
          <w:sz w:val="24"/>
          <w:szCs w:val="24"/>
        </w:rPr>
        <w:t>; документационного обеспечения; специалистом юридического отдела</w:t>
      </w:r>
      <w:r w:rsidR="00921DC8" w:rsidRPr="009216BC">
        <w:rPr>
          <w:rFonts w:ascii="Arial" w:hAnsi="Arial" w:cs="Arial"/>
          <w:sz w:val="24"/>
          <w:szCs w:val="24"/>
        </w:rPr>
        <w:t xml:space="preserve"> и заместителем главы </w:t>
      </w:r>
      <w:r w:rsidR="004212C1" w:rsidRPr="009216BC">
        <w:rPr>
          <w:rFonts w:ascii="Arial" w:hAnsi="Arial" w:cs="Arial"/>
          <w:sz w:val="24"/>
          <w:szCs w:val="24"/>
        </w:rPr>
        <w:t>округа</w:t>
      </w:r>
      <w:r w:rsidR="00921DC8"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00921DC8" w:rsidRPr="009216BC">
        <w:rPr>
          <w:rFonts w:ascii="Arial" w:hAnsi="Arial" w:cs="Arial"/>
          <w:sz w:val="24"/>
          <w:szCs w:val="24"/>
        </w:rPr>
        <w:t xml:space="preserve"> в соответствии с распоряжением 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Общий срок согласования составляет не более </w:t>
      </w:r>
      <w:r w:rsidR="006255BA" w:rsidRPr="009216BC">
        <w:rPr>
          <w:rFonts w:ascii="Arial" w:hAnsi="Arial" w:cs="Arial"/>
          <w:sz w:val="24"/>
          <w:szCs w:val="24"/>
        </w:rPr>
        <w:t>3</w:t>
      </w:r>
      <w:r w:rsidRPr="009216BC">
        <w:rPr>
          <w:rFonts w:ascii="Arial" w:hAnsi="Arial" w:cs="Arial"/>
          <w:sz w:val="24"/>
          <w:szCs w:val="24"/>
        </w:rPr>
        <w:t xml:space="preserve"> дней.</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В день окончательного согласования исполнитель передает проект </w:t>
      </w:r>
      <w:r w:rsidR="00921DC8" w:rsidRPr="009216BC">
        <w:rPr>
          <w:rFonts w:ascii="Arial" w:hAnsi="Arial" w:cs="Arial"/>
          <w:sz w:val="24"/>
          <w:szCs w:val="24"/>
        </w:rPr>
        <w:t>постановления</w:t>
      </w:r>
      <w:r w:rsidRPr="009216BC">
        <w:rPr>
          <w:rFonts w:ascii="Arial" w:hAnsi="Arial" w:cs="Arial"/>
          <w:sz w:val="24"/>
          <w:szCs w:val="24"/>
        </w:rPr>
        <w:t xml:space="preserve"> на подпись </w:t>
      </w:r>
      <w:r w:rsidR="00EC46EA" w:rsidRPr="009216BC">
        <w:rPr>
          <w:rFonts w:ascii="Arial" w:hAnsi="Arial" w:cs="Arial"/>
          <w:sz w:val="24"/>
          <w:szCs w:val="24"/>
        </w:rPr>
        <w:t xml:space="preserve">главе </w:t>
      </w:r>
      <w:r w:rsidR="002F5151" w:rsidRPr="009216BC">
        <w:rPr>
          <w:rFonts w:ascii="Arial" w:hAnsi="Arial" w:cs="Arial"/>
          <w:sz w:val="24"/>
          <w:szCs w:val="24"/>
        </w:rPr>
        <w:t>округа</w:t>
      </w:r>
      <w:r w:rsidRPr="009216BC">
        <w:rPr>
          <w:rFonts w:ascii="Arial" w:hAnsi="Arial" w:cs="Arial"/>
          <w:sz w:val="24"/>
          <w:szCs w:val="24"/>
        </w:rPr>
        <w:t xml:space="preserve">. </w:t>
      </w:r>
      <w:r w:rsidR="00EC46EA" w:rsidRPr="009216BC">
        <w:rPr>
          <w:rFonts w:ascii="Arial" w:hAnsi="Arial" w:cs="Arial"/>
          <w:sz w:val="24"/>
          <w:szCs w:val="24"/>
        </w:rPr>
        <w:t xml:space="preserve">Глава </w:t>
      </w:r>
      <w:r w:rsidR="002F5151" w:rsidRPr="009216BC">
        <w:rPr>
          <w:rFonts w:ascii="Arial" w:hAnsi="Arial" w:cs="Arial"/>
          <w:sz w:val="24"/>
          <w:szCs w:val="24"/>
        </w:rPr>
        <w:t>округа</w:t>
      </w:r>
      <w:r w:rsidRPr="009216BC">
        <w:rPr>
          <w:rFonts w:ascii="Arial" w:hAnsi="Arial" w:cs="Arial"/>
          <w:sz w:val="24"/>
          <w:szCs w:val="24"/>
        </w:rPr>
        <w:t xml:space="preserve"> подписывает проект </w:t>
      </w:r>
      <w:r w:rsidR="00EC46EA" w:rsidRPr="009216BC">
        <w:rPr>
          <w:rFonts w:ascii="Arial" w:hAnsi="Arial" w:cs="Arial"/>
          <w:sz w:val="24"/>
          <w:szCs w:val="24"/>
        </w:rPr>
        <w:t xml:space="preserve">постановления </w:t>
      </w:r>
      <w:r w:rsidRPr="009216BC">
        <w:rPr>
          <w:rFonts w:ascii="Arial" w:hAnsi="Arial" w:cs="Arial"/>
          <w:sz w:val="24"/>
          <w:szCs w:val="24"/>
        </w:rPr>
        <w:t xml:space="preserve">и передает его в Отдел </w:t>
      </w:r>
      <w:r w:rsidR="00EC46EA" w:rsidRPr="009216BC">
        <w:rPr>
          <w:rFonts w:ascii="Arial" w:hAnsi="Arial" w:cs="Arial"/>
          <w:sz w:val="24"/>
          <w:szCs w:val="24"/>
        </w:rPr>
        <w:t>документационного обеспечения</w:t>
      </w:r>
      <w:r w:rsidRPr="009216BC">
        <w:rPr>
          <w:rFonts w:ascii="Arial" w:hAnsi="Arial" w:cs="Arial"/>
          <w:sz w:val="24"/>
          <w:szCs w:val="24"/>
        </w:rPr>
        <w:t xml:space="preserve"> в срок не более 1 дня со дня поступления проекта </w:t>
      </w:r>
      <w:r w:rsidR="00EC46EA" w:rsidRPr="009216BC">
        <w:rPr>
          <w:rFonts w:ascii="Arial" w:hAnsi="Arial" w:cs="Arial"/>
          <w:sz w:val="24"/>
          <w:szCs w:val="24"/>
        </w:rPr>
        <w:t>постановления</w:t>
      </w:r>
      <w:r w:rsidRPr="009216BC">
        <w:rPr>
          <w:rFonts w:ascii="Arial" w:hAnsi="Arial" w:cs="Arial"/>
          <w:sz w:val="24"/>
          <w:szCs w:val="24"/>
        </w:rPr>
        <w:t xml:space="preserve"> на подпись.</w:t>
      </w:r>
    </w:p>
    <w:p w:rsidR="00EC46EA" w:rsidRPr="009216BC" w:rsidRDefault="00EC46EA" w:rsidP="00EC46EA">
      <w:pPr>
        <w:pStyle w:val="ConsPlusNormal"/>
        <w:ind w:firstLine="709"/>
        <w:jc w:val="both"/>
        <w:rPr>
          <w:rFonts w:ascii="Arial" w:hAnsi="Arial" w:cs="Arial"/>
          <w:sz w:val="24"/>
          <w:szCs w:val="24"/>
        </w:rPr>
      </w:pPr>
      <w:r w:rsidRPr="009216BC">
        <w:rPr>
          <w:rFonts w:ascii="Arial" w:hAnsi="Arial" w:cs="Arial"/>
          <w:sz w:val="24"/>
          <w:szCs w:val="24"/>
        </w:rPr>
        <w:t>Специалистом Отдела документационного обеспечения постановление администрации о предварительном согласовании предоставления земельного участка регистрируется  в срок не более 1 дня со дня его подписания. В течение 2 рабочих дней со дня принятия указанного постановления его заверенная копия специалистом отдела документационного обеспечения направляется в Отдел. Специалистом Отдела в течение 1 рабочего дня указанное постановление направляется заявителю посредством почтовой связи заказным письмом, с приложением представленных им документов либо в МФЦ, в случае, если заявление было подано через МФЦ, либо выдается заявителю лично.</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Работник МФЦ, осуществляющий в соответствии с должностной инструкцией обязанности по выдаче документов, осуществляет выдачу заявителю заверенной копии </w:t>
      </w:r>
      <w:r w:rsidR="00EC46EA" w:rsidRPr="009216BC">
        <w:rPr>
          <w:rFonts w:ascii="Arial" w:hAnsi="Arial" w:cs="Arial"/>
          <w:sz w:val="24"/>
          <w:szCs w:val="24"/>
        </w:rPr>
        <w:t>постановления администрации</w:t>
      </w:r>
      <w:r w:rsidRPr="009216BC">
        <w:rPr>
          <w:rFonts w:ascii="Arial" w:hAnsi="Arial" w:cs="Arial"/>
          <w:sz w:val="24"/>
          <w:szCs w:val="24"/>
        </w:rPr>
        <w:t xml:space="preserve"> о предварительном согласовании предоставлении земельного участка в сроки, установленные соглашением, заключенным между </w:t>
      </w:r>
      <w:r w:rsidR="00EC46EA" w:rsidRPr="009216BC">
        <w:rPr>
          <w:rFonts w:ascii="Arial" w:hAnsi="Arial" w:cs="Arial"/>
          <w:sz w:val="24"/>
          <w:szCs w:val="24"/>
        </w:rPr>
        <w:t>администрацией</w:t>
      </w:r>
      <w:r w:rsidRPr="009216BC">
        <w:rPr>
          <w:rFonts w:ascii="Arial" w:hAnsi="Arial" w:cs="Arial"/>
          <w:sz w:val="24"/>
          <w:szCs w:val="24"/>
        </w:rPr>
        <w:t xml:space="preserve"> и МФЦ.</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3.9.3. Результатом исполнения административной процедуры является направление заявителю </w:t>
      </w:r>
      <w:r w:rsidR="00EC46EA" w:rsidRPr="009216BC">
        <w:rPr>
          <w:rFonts w:ascii="Arial" w:hAnsi="Arial" w:cs="Arial"/>
          <w:sz w:val="24"/>
          <w:szCs w:val="24"/>
        </w:rPr>
        <w:t>постановления администрации</w:t>
      </w:r>
      <w:r w:rsidRPr="009216BC">
        <w:rPr>
          <w:rFonts w:ascii="Arial" w:hAnsi="Arial" w:cs="Arial"/>
          <w:sz w:val="24"/>
          <w:szCs w:val="24"/>
        </w:rPr>
        <w:t xml:space="preserve"> о предварительном согласовании предоставлении земельного участка.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3.9.4. Результат административной процедуры фиксируется </w:t>
      </w:r>
      <w:r w:rsidRPr="009216BC">
        <w:rPr>
          <w:rFonts w:ascii="Arial" w:hAnsi="Arial" w:cs="Arial"/>
          <w:sz w:val="24"/>
          <w:szCs w:val="24"/>
        </w:rPr>
        <w:br/>
        <w:t xml:space="preserve">в электронной форме в программе регистрации исходящей корреспонденции </w:t>
      </w:r>
      <w:r w:rsidR="00EC46EA" w:rsidRPr="009216BC">
        <w:rPr>
          <w:rFonts w:ascii="Arial" w:hAnsi="Arial" w:cs="Arial"/>
          <w:sz w:val="24"/>
          <w:szCs w:val="24"/>
        </w:rPr>
        <w:t>администрации</w:t>
      </w:r>
      <w:r w:rsidRPr="009216BC">
        <w:rPr>
          <w:rFonts w:ascii="Arial" w:hAnsi="Arial" w:cs="Arial"/>
          <w:sz w:val="24"/>
          <w:szCs w:val="24"/>
        </w:rPr>
        <w:t xml:space="preserve">, а также письменно в журнале отправки исходящей корреспонденции </w:t>
      </w:r>
      <w:r w:rsidR="00EC46EA"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3.10. Порядок исправления допущенных опечаток и ошибок </w:t>
      </w:r>
      <w:r w:rsidRPr="009216BC">
        <w:rPr>
          <w:rFonts w:ascii="Arial" w:hAnsi="Arial" w:cs="Arial"/>
          <w:sz w:val="24"/>
          <w:szCs w:val="24"/>
        </w:rPr>
        <w:br/>
        <w:t xml:space="preserve">в документах, являющихся результатом предоставления </w:t>
      </w:r>
      <w:r w:rsidR="00EC46EA" w:rsidRPr="009216BC">
        <w:rPr>
          <w:rFonts w:ascii="Arial" w:hAnsi="Arial" w:cs="Arial"/>
          <w:sz w:val="24"/>
          <w:szCs w:val="24"/>
        </w:rPr>
        <w:t>муниципальной</w:t>
      </w:r>
      <w:r w:rsidRPr="009216BC">
        <w:rPr>
          <w:rFonts w:ascii="Arial" w:hAnsi="Arial" w:cs="Arial"/>
          <w:sz w:val="24"/>
          <w:szCs w:val="24"/>
        </w:rPr>
        <w:t xml:space="preserve"> услуги.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3.10.1. Основанием для начала административной процедуры является поступление в </w:t>
      </w:r>
      <w:r w:rsidR="00EC46EA" w:rsidRPr="009216BC">
        <w:rPr>
          <w:rFonts w:ascii="Arial" w:hAnsi="Arial" w:cs="Arial"/>
          <w:sz w:val="24"/>
          <w:szCs w:val="24"/>
        </w:rPr>
        <w:t>администрацию</w:t>
      </w:r>
      <w:r w:rsidRPr="009216BC">
        <w:rPr>
          <w:rFonts w:ascii="Arial" w:hAnsi="Arial" w:cs="Arial"/>
          <w:sz w:val="24"/>
          <w:szCs w:val="24"/>
        </w:rPr>
        <w:t xml:space="preserve"> заявления об исправлении допущенных опечаток и (или) ошибок в </w:t>
      </w:r>
      <w:r w:rsidR="00EC46EA" w:rsidRPr="009216BC">
        <w:rPr>
          <w:rFonts w:ascii="Arial" w:hAnsi="Arial" w:cs="Arial"/>
          <w:sz w:val="24"/>
          <w:szCs w:val="24"/>
        </w:rPr>
        <w:t>постановлении</w:t>
      </w:r>
      <w:r w:rsidRPr="009216BC">
        <w:rPr>
          <w:rFonts w:ascii="Arial" w:hAnsi="Arial" w:cs="Arial"/>
          <w:sz w:val="24"/>
          <w:szCs w:val="24"/>
        </w:rPr>
        <w:t xml:space="preserve"> о предварительном согласовании предоставления земельного участка.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Заявление об исправлении допущенных опечаток и (или) ошибок </w:t>
      </w:r>
      <w:r w:rsidRPr="009216BC">
        <w:rPr>
          <w:rFonts w:ascii="Arial" w:hAnsi="Arial" w:cs="Arial"/>
          <w:sz w:val="24"/>
          <w:szCs w:val="24"/>
        </w:rPr>
        <w:br/>
        <w:t xml:space="preserve">в </w:t>
      </w:r>
      <w:r w:rsidR="00EC46EA" w:rsidRPr="009216BC">
        <w:rPr>
          <w:rFonts w:ascii="Arial" w:hAnsi="Arial" w:cs="Arial"/>
          <w:sz w:val="24"/>
          <w:szCs w:val="24"/>
        </w:rPr>
        <w:t>постановлении</w:t>
      </w:r>
      <w:r w:rsidRPr="009216BC">
        <w:rPr>
          <w:rFonts w:ascii="Arial" w:hAnsi="Arial" w:cs="Arial"/>
          <w:sz w:val="24"/>
          <w:szCs w:val="24"/>
        </w:rPr>
        <w:t xml:space="preserve"> о предварительном согласовании предоставления земельного участка регистрируется и передается исполнителю в порядке, установленном пунктом 3.2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Исполнитель рассматривает заявление и в течение 2 дней со дня поступления к нему заявления подготавливает проект </w:t>
      </w:r>
      <w:r w:rsidR="00EC46EA" w:rsidRPr="009216BC">
        <w:rPr>
          <w:rFonts w:ascii="Arial" w:hAnsi="Arial" w:cs="Arial"/>
          <w:sz w:val="24"/>
          <w:szCs w:val="24"/>
        </w:rPr>
        <w:t>постановления</w:t>
      </w:r>
      <w:r w:rsidRPr="009216BC">
        <w:rPr>
          <w:rFonts w:ascii="Arial" w:hAnsi="Arial" w:cs="Arial"/>
          <w:sz w:val="24"/>
          <w:szCs w:val="24"/>
        </w:rPr>
        <w:t xml:space="preserve"> о внесении изменения в </w:t>
      </w:r>
      <w:r w:rsidR="00EC46EA" w:rsidRPr="009216BC">
        <w:rPr>
          <w:rFonts w:ascii="Arial" w:hAnsi="Arial" w:cs="Arial"/>
          <w:sz w:val="24"/>
          <w:szCs w:val="24"/>
        </w:rPr>
        <w:t>постановление</w:t>
      </w:r>
      <w:r w:rsidRPr="009216BC">
        <w:rPr>
          <w:rFonts w:ascii="Arial" w:hAnsi="Arial" w:cs="Arial"/>
          <w:sz w:val="24"/>
          <w:szCs w:val="24"/>
        </w:rPr>
        <w:t xml:space="preserve"> о предварительном согласовании предоставления земельного участка или проект письма об отказе во внесении изменения в </w:t>
      </w:r>
      <w:r w:rsidR="00EC46EA" w:rsidRPr="009216BC">
        <w:rPr>
          <w:rFonts w:ascii="Arial" w:hAnsi="Arial" w:cs="Arial"/>
          <w:sz w:val="24"/>
          <w:szCs w:val="24"/>
        </w:rPr>
        <w:t>постановление</w:t>
      </w:r>
      <w:r w:rsidRPr="009216BC">
        <w:rPr>
          <w:rFonts w:ascii="Arial" w:hAnsi="Arial" w:cs="Arial"/>
          <w:sz w:val="24"/>
          <w:szCs w:val="24"/>
        </w:rPr>
        <w:t xml:space="preserve"> о  предварительном согласовании предоставления земельного участка в случае отсутствия в нем опечаток и (или) ошибок.</w:t>
      </w:r>
    </w:p>
    <w:p w:rsidR="007D02C1" w:rsidRPr="009216BC" w:rsidRDefault="00EC46EA" w:rsidP="007D02C1">
      <w:pPr>
        <w:pStyle w:val="ConsPlusNormal"/>
        <w:ind w:firstLine="709"/>
        <w:jc w:val="both"/>
        <w:rPr>
          <w:rFonts w:ascii="Arial" w:hAnsi="Arial" w:cs="Arial"/>
          <w:sz w:val="24"/>
          <w:szCs w:val="24"/>
        </w:rPr>
      </w:pPr>
      <w:r w:rsidRPr="009216BC">
        <w:rPr>
          <w:rFonts w:ascii="Arial" w:hAnsi="Arial" w:cs="Arial"/>
          <w:sz w:val="24"/>
          <w:szCs w:val="24"/>
        </w:rPr>
        <w:t xml:space="preserve">Исполнитель обеспечивает согласование проекта постановления администрации о предварительном согласовании предоставления земельного участка </w:t>
      </w:r>
      <w:r w:rsidR="007D02C1" w:rsidRPr="009216BC">
        <w:rPr>
          <w:rFonts w:ascii="Arial" w:hAnsi="Arial" w:cs="Arial"/>
          <w:sz w:val="24"/>
          <w:szCs w:val="24"/>
        </w:rPr>
        <w:t xml:space="preserve">либо письма об отказе со </w:t>
      </w:r>
      <w:r w:rsidRPr="009216BC">
        <w:rPr>
          <w:rFonts w:ascii="Arial" w:hAnsi="Arial" w:cs="Arial"/>
          <w:sz w:val="24"/>
          <w:szCs w:val="24"/>
        </w:rPr>
        <w:t xml:space="preserve">следующими отделами администрации в лице их руководителей или лиц, их замещающих: градостроительства и имущественных отношений; документационного обеспечения; специалистом юридического отдела и заместителем главы </w:t>
      </w:r>
      <w:r w:rsidR="002F5151" w:rsidRPr="009216BC">
        <w:rPr>
          <w:rFonts w:ascii="Arial" w:hAnsi="Arial" w:cs="Arial"/>
          <w:sz w:val="24"/>
          <w:szCs w:val="24"/>
        </w:rPr>
        <w:t>округа</w:t>
      </w:r>
      <w:r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Pr="009216BC">
        <w:rPr>
          <w:rFonts w:ascii="Arial" w:hAnsi="Arial" w:cs="Arial"/>
          <w:sz w:val="24"/>
          <w:szCs w:val="24"/>
        </w:rPr>
        <w:t xml:space="preserve"> в соответствии с распоряжением администрации.</w:t>
      </w:r>
      <w:r w:rsidR="007D02C1" w:rsidRPr="009216BC">
        <w:rPr>
          <w:rFonts w:ascii="Arial" w:hAnsi="Arial" w:cs="Arial"/>
          <w:sz w:val="24"/>
          <w:szCs w:val="24"/>
        </w:rPr>
        <w:t xml:space="preserve"> </w:t>
      </w:r>
    </w:p>
    <w:p w:rsidR="00EC46EA" w:rsidRPr="009216BC" w:rsidRDefault="00EC46EA" w:rsidP="00EC46EA">
      <w:pPr>
        <w:pStyle w:val="ConsPlusNormal"/>
        <w:ind w:firstLine="708"/>
        <w:jc w:val="both"/>
        <w:rPr>
          <w:rFonts w:ascii="Arial" w:hAnsi="Arial" w:cs="Arial"/>
          <w:sz w:val="24"/>
          <w:szCs w:val="24"/>
        </w:rPr>
      </w:pPr>
      <w:r w:rsidRPr="009216BC">
        <w:rPr>
          <w:rFonts w:ascii="Arial" w:hAnsi="Arial" w:cs="Arial"/>
          <w:sz w:val="24"/>
          <w:szCs w:val="24"/>
        </w:rPr>
        <w:t>Общий срок согласования составляет не более 2 дней.</w:t>
      </w:r>
    </w:p>
    <w:p w:rsidR="007D02C1" w:rsidRPr="009216BC" w:rsidRDefault="007D02C1" w:rsidP="00834420">
      <w:pPr>
        <w:pStyle w:val="ConsPlusNormal"/>
        <w:ind w:firstLine="709"/>
        <w:jc w:val="both"/>
        <w:rPr>
          <w:rFonts w:ascii="Arial" w:hAnsi="Arial" w:cs="Arial"/>
          <w:sz w:val="24"/>
          <w:szCs w:val="24"/>
        </w:rPr>
      </w:pPr>
      <w:r w:rsidRPr="009216BC">
        <w:rPr>
          <w:rFonts w:ascii="Arial" w:hAnsi="Arial" w:cs="Arial"/>
          <w:sz w:val="24"/>
          <w:szCs w:val="24"/>
        </w:rPr>
        <w:t xml:space="preserve">В день окончательного согласования исполнитель передает на подпись </w:t>
      </w:r>
      <w:r w:rsidR="00834420" w:rsidRPr="009216BC">
        <w:rPr>
          <w:rFonts w:ascii="Arial" w:hAnsi="Arial" w:cs="Arial"/>
          <w:sz w:val="24"/>
          <w:szCs w:val="24"/>
        </w:rPr>
        <w:t xml:space="preserve">главе </w:t>
      </w:r>
      <w:r w:rsidR="002F5151" w:rsidRPr="009216BC">
        <w:rPr>
          <w:rFonts w:ascii="Arial" w:hAnsi="Arial" w:cs="Arial"/>
          <w:sz w:val="24"/>
          <w:szCs w:val="24"/>
        </w:rPr>
        <w:t>округа</w:t>
      </w:r>
      <w:r w:rsidRPr="009216BC">
        <w:rPr>
          <w:rFonts w:ascii="Arial" w:hAnsi="Arial" w:cs="Arial"/>
          <w:sz w:val="24"/>
          <w:szCs w:val="24"/>
        </w:rPr>
        <w:t xml:space="preserve"> проект </w:t>
      </w:r>
      <w:r w:rsidR="00834420" w:rsidRPr="009216BC">
        <w:rPr>
          <w:rFonts w:ascii="Arial" w:hAnsi="Arial" w:cs="Arial"/>
          <w:sz w:val="24"/>
          <w:szCs w:val="24"/>
        </w:rPr>
        <w:t>постановления</w:t>
      </w:r>
      <w:r w:rsidRPr="009216BC">
        <w:rPr>
          <w:rFonts w:ascii="Arial" w:hAnsi="Arial" w:cs="Arial"/>
          <w:sz w:val="24"/>
          <w:szCs w:val="24"/>
        </w:rPr>
        <w:t xml:space="preserve"> о внесении изменения в приказ </w:t>
      </w:r>
      <w:r w:rsidRPr="009216BC">
        <w:rPr>
          <w:rFonts w:ascii="Arial" w:hAnsi="Arial" w:cs="Arial"/>
          <w:sz w:val="24"/>
          <w:szCs w:val="24"/>
        </w:rPr>
        <w:br/>
        <w:t xml:space="preserve">о  предварительном согласовании предоставления земельного участка либо проект письма об отказе во внесении изменения в </w:t>
      </w:r>
      <w:r w:rsidR="00834420" w:rsidRPr="009216BC">
        <w:rPr>
          <w:rFonts w:ascii="Arial" w:hAnsi="Arial" w:cs="Arial"/>
          <w:sz w:val="24"/>
          <w:szCs w:val="24"/>
        </w:rPr>
        <w:t>постановление</w:t>
      </w:r>
      <w:r w:rsidRPr="009216BC">
        <w:rPr>
          <w:rFonts w:ascii="Arial" w:hAnsi="Arial" w:cs="Arial"/>
          <w:sz w:val="24"/>
          <w:szCs w:val="24"/>
        </w:rPr>
        <w:t xml:space="preserve"> о предварительном согласовании предоставления земельного участка. </w:t>
      </w:r>
      <w:r w:rsidR="00834420" w:rsidRPr="009216BC">
        <w:rPr>
          <w:rFonts w:ascii="Arial" w:hAnsi="Arial" w:cs="Arial"/>
          <w:sz w:val="24"/>
          <w:szCs w:val="24"/>
        </w:rPr>
        <w:t xml:space="preserve">Глава </w:t>
      </w:r>
      <w:r w:rsidR="002F5151" w:rsidRPr="009216BC">
        <w:rPr>
          <w:rFonts w:ascii="Arial" w:hAnsi="Arial" w:cs="Arial"/>
          <w:sz w:val="24"/>
          <w:szCs w:val="24"/>
        </w:rPr>
        <w:t>округа</w:t>
      </w:r>
      <w:r w:rsidRPr="009216BC">
        <w:rPr>
          <w:rFonts w:ascii="Arial" w:hAnsi="Arial" w:cs="Arial"/>
          <w:sz w:val="24"/>
          <w:szCs w:val="24"/>
        </w:rPr>
        <w:t xml:space="preserve"> подписывает </w:t>
      </w:r>
      <w:r w:rsidR="00834420" w:rsidRPr="009216BC">
        <w:rPr>
          <w:rFonts w:ascii="Arial" w:hAnsi="Arial" w:cs="Arial"/>
          <w:sz w:val="24"/>
          <w:szCs w:val="24"/>
        </w:rPr>
        <w:t>постановление</w:t>
      </w:r>
      <w:r w:rsidRPr="009216BC">
        <w:rPr>
          <w:rFonts w:ascii="Arial" w:hAnsi="Arial" w:cs="Arial"/>
          <w:sz w:val="24"/>
          <w:szCs w:val="24"/>
        </w:rPr>
        <w:t xml:space="preserve"> о внесении изменения в приказ о предварительном согласовании предоставления земельного участка либо письмо об отказе </w:t>
      </w:r>
      <w:r w:rsidR="00834420" w:rsidRPr="009216BC">
        <w:rPr>
          <w:rFonts w:ascii="Arial" w:hAnsi="Arial" w:cs="Arial"/>
          <w:sz w:val="24"/>
          <w:szCs w:val="24"/>
        </w:rPr>
        <w:t xml:space="preserve"> </w:t>
      </w:r>
      <w:r w:rsidRPr="009216BC">
        <w:rPr>
          <w:rFonts w:ascii="Arial" w:hAnsi="Arial" w:cs="Arial"/>
          <w:sz w:val="24"/>
          <w:szCs w:val="24"/>
        </w:rPr>
        <w:t xml:space="preserve">во внесении в приказ о предварительном согласовании предоставления земельного участка и передает его в Отдел </w:t>
      </w:r>
      <w:r w:rsidR="00834420" w:rsidRPr="009216BC">
        <w:rPr>
          <w:rFonts w:ascii="Arial" w:hAnsi="Arial" w:cs="Arial"/>
          <w:sz w:val="24"/>
          <w:szCs w:val="24"/>
        </w:rPr>
        <w:t>документационного обеспечения</w:t>
      </w:r>
      <w:r w:rsidRPr="009216BC">
        <w:rPr>
          <w:rFonts w:ascii="Arial" w:hAnsi="Arial" w:cs="Arial"/>
          <w:sz w:val="24"/>
          <w:szCs w:val="24"/>
        </w:rPr>
        <w:t xml:space="preserve"> в срок не более 1 дня со дня поступления их на подпись.</w:t>
      </w:r>
    </w:p>
    <w:p w:rsidR="00834420" w:rsidRPr="009216BC" w:rsidRDefault="007D02C1" w:rsidP="00AE2BD3">
      <w:pPr>
        <w:pStyle w:val="ConsPlusNormal"/>
        <w:ind w:firstLine="709"/>
        <w:jc w:val="both"/>
        <w:rPr>
          <w:rFonts w:ascii="Arial" w:hAnsi="Arial" w:cs="Arial"/>
          <w:sz w:val="24"/>
          <w:szCs w:val="24"/>
        </w:rPr>
      </w:pPr>
      <w:r w:rsidRPr="009216BC">
        <w:rPr>
          <w:rFonts w:ascii="Arial" w:hAnsi="Arial" w:cs="Arial"/>
          <w:sz w:val="24"/>
          <w:szCs w:val="24"/>
        </w:rPr>
        <w:t xml:space="preserve">Специалистом Отдела </w:t>
      </w:r>
      <w:r w:rsidR="00834420" w:rsidRPr="009216BC">
        <w:rPr>
          <w:rFonts w:ascii="Arial" w:hAnsi="Arial" w:cs="Arial"/>
          <w:sz w:val="24"/>
          <w:szCs w:val="24"/>
        </w:rPr>
        <w:t xml:space="preserve">документационного обеспечения постановление </w:t>
      </w:r>
      <w:r w:rsidRPr="009216BC">
        <w:rPr>
          <w:rFonts w:ascii="Arial" w:hAnsi="Arial" w:cs="Arial"/>
          <w:sz w:val="24"/>
          <w:szCs w:val="24"/>
        </w:rPr>
        <w:t xml:space="preserve">о внесении изменения в </w:t>
      </w:r>
      <w:r w:rsidR="00834420" w:rsidRPr="009216BC">
        <w:rPr>
          <w:rFonts w:ascii="Arial" w:hAnsi="Arial" w:cs="Arial"/>
          <w:sz w:val="24"/>
          <w:szCs w:val="24"/>
        </w:rPr>
        <w:t>постановление</w:t>
      </w:r>
      <w:r w:rsidR="00AE2BD3" w:rsidRPr="009216BC">
        <w:rPr>
          <w:rFonts w:ascii="Arial" w:hAnsi="Arial" w:cs="Arial"/>
          <w:sz w:val="24"/>
          <w:szCs w:val="24"/>
        </w:rPr>
        <w:t xml:space="preserve"> </w:t>
      </w:r>
      <w:r w:rsidRPr="009216BC">
        <w:rPr>
          <w:rFonts w:ascii="Arial" w:hAnsi="Arial" w:cs="Arial"/>
          <w:sz w:val="24"/>
          <w:szCs w:val="24"/>
        </w:rPr>
        <w:t xml:space="preserve">о предварительном согласовании предоставления земельного участка или письмо об отказе во внесении изменения в </w:t>
      </w:r>
      <w:r w:rsidR="00834420" w:rsidRPr="009216BC">
        <w:rPr>
          <w:rFonts w:ascii="Arial" w:hAnsi="Arial" w:cs="Arial"/>
          <w:sz w:val="24"/>
          <w:szCs w:val="24"/>
        </w:rPr>
        <w:t xml:space="preserve">постановление </w:t>
      </w:r>
      <w:r w:rsidRPr="009216BC">
        <w:rPr>
          <w:rFonts w:ascii="Arial" w:hAnsi="Arial" w:cs="Arial"/>
          <w:sz w:val="24"/>
          <w:szCs w:val="24"/>
        </w:rPr>
        <w:t>о предварительном согласовании в срок не более 1 дня со дня его подписания</w:t>
      </w:r>
      <w:r w:rsidR="00834420" w:rsidRPr="009216BC">
        <w:rPr>
          <w:rFonts w:ascii="Arial" w:hAnsi="Arial" w:cs="Arial"/>
          <w:sz w:val="24"/>
          <w:szCs w:val="24"/>
        </w:rPr>
        <w:t>.</w:t>
      </w:r>
      <w:r w:rsidRPr="009216BC">
        <w:rPr>
          <w:rFonts w:ascii="Arial" w:hAnsi="Arial" w:cs="Arial"/>
          <w:sz w:val="24"/>
          <w:szCs w:val="24"/>
        </w:rPr>
        <w:t xml:space="preserve"> регистрируется и в течение 2 дней </w:t>
      </w:r>
      <w:r w:rsidR="00834420" w:rsidRPr="009216BC">
        <w:rPr>
          <w:rFonts w:ascii="Arial" w:hAnsi="Arial" w:cs="Arial"/>
          <w:sz w:val="24"/>
          <w:szCs w:val="24"/>
        </w:rPr>
        <w:t>направляется в Отдел. Специалистом Отдела в течение 1 рабочего дня указанное о внесении изменения в постановление</w:t>
      </w:r>
      <w:r w:rsidR="00AE2BD3" w:rsidRPr="009216BC">
        <w:rPr>
          <w:rFonts w:ascii="Arial" w:hAnsi="Arial" w:cs="Arial"/>
          <w:sz w:val="24"/>
          <w:szCs w:val="24"/>
        </w:rPr>
        <w:t xml:space="preserve"> </w:t>
      </w:r>
      <w:r w:rsidR="00834420" w:rsidRPr="009216BC">
        <w:rPr>
          <w:rFonts w:ascii="Arial" w:hAnsi="Arial" w:cs="Arial"/>
          <w:sz w:val="24"/>
          <w:szCs w:val="24"/>
        </w:rPr>
        <w:t>о предварительном согласовании предоставления земельного участка или письмо об отказе во внесении изменения в постановление о предварительном согласовании направляется заявителю посредством почтовой связи заказным письмом, с приложением представленных им документов либо в МФЦ, в случае, если заявление было подано через МФЦ, либо выдается заявителю лично.</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Работник МФЦ, осуществляющий в соответствии с должностной инструкцией обязанности по выдаче документов, осуществляет выдачу заявителю </w:t>
      </w:r>
      <w:r w:rsidR="00834420" w:rsidRPr="009216BC">
        <w:rPr>
          <w:rFonts w:ascii="Arial" w:hAnsi="Arial" w:cs="Arial"/>
          <w:sz w:val="24"/>
          <w:szCs w:val="24"/>
        </w:rPr>
        <w:t>постановления</w:t>
      </w:r>
      <w:r w:rsidRPr="009216BC">
        <w:rPr>
          <w:rFonts w:ascii="Arial" w:hAnsi="Arial" w:cs="Arial"/>
          <w:sz w:val="24"/>
          <w:szCs w:val="24"/>
        </w:rPr>
        <w:t xml:space="preserve"> о внесении изменения в приказ о предварительном согласовании предоставления земельного участка или письма об отказе </w:t>
      </w:r>
      <w:r w:rsidRPr="009216BC">
        <w:rPr>
          <w:rFonts w:ascii="Arial" w:hAnsi="Arial" w:cs="Arial"/>
          <w:sz w:val="24"/>
          <w:szCs w:val="24"/>
        </w:rPr>
        <w:br/>
        <w:t xml:space="preserve">во внесении изменения в </w:t>
      </w:r>
      <w:r w:rsidR="00834420" w:rsidRPr="009216BC">
        <w:rPr>
          <w:rFonts w:ascii="Arial" w:hAnsi="Arial" w:cs="Arial"/>
          <w:sz w:val="24"/>
          <w:szCs w:val="24"/>
        </w:rPr>
        <w:t>постановление</w:t>
      </w:r>
      <w:r w:rsidRPr="009216BC">
        <w:rPr>
          <w:rFonts w:ascii="Arial" w:hAnsi="Arial" w:cs="Arial"/>
          <w:sz w:val="24"/>
          <w:szCs w:val="24"/>
        </w:rPr>
        <w:t xml:space="preserve"> о предварительном согласовании в сроки, установленные соглашением, заключенным между </w:t>
      </w:r>
      <w:r w:rsidR="00834420" w:rsidRPr="009216BC">
        <w:rPr>
          <w:rFonts w:ascii="Arial" w:hAnsi="Arial" w:cs="Arial"/>
          <w:sz w:val="24"/>
          <w:szCs w:val="24"/>
        </w:rPr>
        <w:t>администрацией</w:t>
      </w:r>
      <w:r w:rsidRPr="009216BC">
        <w:rPr>
          <w:rFonts w:ascii="Arial" w:hAnsi="Arial" w:cs="Arial"/>
          <w:sz w:val="24"/>
          <w:szCs w:val="24"/>
        </w:rPr>
        <w:t xml:space="preserve"> и МФЦ.</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3.10.2. Результатом административной процедуры является: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письмо об отказе во внесении изменения в </w:t>
      </w:r>
      <w:r w:rsidR="00AB67A0" w:rsidRPr="009216BC">
        <w:rPr>
          <w:rFonts w:ascii="Arial" w:hAnsi="Arial" w:cs="Arial"/>
          <w:sz w:val="24"/>
          <w:szCs w:val="24"/>
        </w:rPr>
        <w:t>постановление</w:t>
      </w:r>
      <w:r w:rsidRPr="009216BC">
        <w:rPr>
          <w:rFonts w:ascii="Arial" w:hAnsi="Arial" w:cs="Arial"/>
          <w:sz w:val="24"/>
          <w:szCs w:val="24"/>
        </w:rPr>
        <w:t xml:space="preserve"> о предварительном согласовании предоставления земельного участка;</w:t>
      </w:r>
    </w:p>
    <w:p w:rsidR="007D02C1" w:rsidRPr="009216BC" w:rsidRDefault="00737719" w:rsidP="007D02C1">
      <w:pPr>
        <w:pStyle w:val="ConsPlusNormal"/>
        <w:ind w:firstLine="709"/>
        <w:jc w:val="both"/>
        <w:rPr>
          <w:rFonts w:ascii="Arial" w:hAnsi="Arial" w:cs="Arial"/>
          <w:sz w:val="24"/>
          <w:szCs w:val="24"/>
        </w:rPr>
      </w:pPr>
      <w:r w:rsidRPr="009216BC">
        <w:rPr>
          <w:rFonts w:ascii="Arial" w:hAnsi="Arial" w:cs="Arial"/>
          <w:sz w:val="24"/>
          <w:szCs w:val="24"/>
        </w:rPr>
        <w:t>Постановление</w:t>
      </w:r>
      <w:r w:rsidR="007D02C1" w:rsidRPr="009216BC">
        <w:rPr>
          <w:rFonts w:ascii="Arial" w:hAnsi="Arial" w:cs="Arial"/>
          <w:sz w:val="24"/>
          <w:szCs w:val="24"/>
        </w:rPr>
        <w:t xml:space="preserve"> о внесении изменения в </w:t>
      </w:r>
      <w:r w:rsidR="00AB67A0" w:rsidRPr="009216BC">
        <w:rPr>
          <w:rFonts w:ascii="Arial" w:hAnsi="Arial" w:cs="Arial"/>
          <w:sz w:val="24"/>
          <w:szCs w:val="24"/>
        </w:rPr>
        <w:t>постановление</w:t>
      </w:r>
      <w:r w:rsidR="007D02C1" w:rsidRPr="009216BC">
        <w:rPr>
          <w:rFonts w:ascii="Arial" w:hAnsi="Arial" w:cs="Arial"/>
          <w:sz w:val="24"/>
          <w:szCs w:val="24"/>
        </w:rPr>
        <w:t xml:space="preserve"> о предварительном согласовании предоставления земельного участка.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3.10.3. Результат административной процедуры фиксируется </w:t>
      </w:r>
      <w:r w:rsidRPr="009216BC">
        <w:rPr>
          <w:rFonts w:ascii="Arial" w:hAnsi="Arial" w:cs="Arial"/>
          <w:sz w:val="24"/>
          <w:szCs w:val="24"/>
        </w:rPr>
        <w:br/>
        <w:t xml:space="preserve">в электронной форме в программе регистрации исходящей корреспонденции </w:t>
      </w:r>
      <w:r w:rsidR="00AB67A0" w:rsidRPr="009216BC">
        <w:rPr>
          <w:rFonts w:ascii="Arial" w:hAnsi="Arial" w:cs="Arial"/>
          <w:sz w:val="24"/>
          <w:szCs w:val="24"/>
        </w:rPr>
        <w:t>администрации</w:t>
      </w:r>
      <w:r w:rsidRPr="009216BC">
        <w:rPr>
          <w:rFonts w:ascii="Arial" w:hAnsi="Arial" w:cs="Arial"/>
          <w:sz w:val="24"/>
          <w:szCs w:val="24"/>
        </w:rPr>
        <w:t xml:space="preserve">, а также письменно в журнале отправки исходящей корреспонденции </w:t>
      </w:r>
      <w:r w:rsidR="00AB67A0" w:rsidRPr="009216BC">
        <w:rPr>
          <w:rFonts w:ascii="Arial" w:hAnsi="Arial" w:cs="Arial"/>
          <w:sz w:val="24"/>
          <w:szCs w:val="24"/>
        </w:rPr>
        <w:t>администрации</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3.11. Порядок осуществления административных процедур </w:t>
      </w:r>
      <w:r w:rsidRPr="009216BC">
        <w:rPr>
          <w:rFonts w:ascii="Arial" w:hAnsi="Arial" w:cs="Arial"/>
          <w:sz w:val="24"/>
          <w:szCs w:val="24"/>
        </w:rPr>
        <w:br/>
        <w:t>в электронной форме.</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3.11.1. Предоставление информации заявителям и обеспечение доступа заявителей к сведениям о </w:t>
      </w:r>
      <w:r w:rsidR="00B86BDC" w:rsidRPr="009216BC">
        <w:rPr>
          <w:rFonts w:ascii="Arial" w:hAnsi="Arial" w:cs="Arial"/>
          <w:sz w:val="24"/>
          <w:szCs w:val="24"/>
        </w:rPr>
        <w:t>муниципальной</w:t>
      </w:r>
      <w:r w:rsidRPr="009216BC">
        <w:rPr>
          <w:rFonts w:ascii="Arial" w:hAnsi="Arial" w:cs="Arial"/>
          <w:sz w:val="24"/>
          <w:szCs w:val="24"/>
        </w:rPr>
        <w:t xml:space="preserve"> услуге, порядке </w:t>
      </w:r>
      <w:r w:rsidRPr="009216BC">
        <w:rPr>
          <w:rFonts w:ascii="Arial" w:hAnsi="Arial" w:cs="Arial"/>
          <w:sz w:val="24"/>
          <w:szCs w:val="24"/>
        </w:rPr>
        <w:br/>
        <w:t xml:space="preserve">ее предоставления. </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Запрос о получении сведений о </w:t>
      </w:r>
      <w:r w:rsidR="00B86BDC" w:rsidRPr="009216BC">
        <w:rPr>
          <w:rFonts w:ascii="Arial" w:hAnsi="Arial" w:cs="Arial"/>
          <w:sz w:val="24"/>
          <w:szCs w:val="24"/>
        </w:rPr>
        <w:t>муниципальной</w:t>
      </w:r>
      <w:r w:rsidRPr="009216BC">
        <w:rPr>
          <w:rFonts w:ascii="Arial" w:hAnsi="Arial" w:cs="Arial"/>
          <w:sz w:val="24"/>
          <w:szCs w:val="24"/>
        </w:rPr>
        <w:t xml:space="preserve"> услуге, порядке </w:t>
      </w:r>
      <w:r w:rsidRPr="009216BC">
        <w:rPr>
          <w:rFonts w:ascii="Arial" w:hAnsi="Arial" w:cs="Arial"/>
          <w:sz w:val="24"/>
          <w:szCs w:val="24"/>
        </w:rPr>
        <w:br/>
        <w:t>ее предоставления (далее – запрос) должен содержать:</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фамилию и имя лица, направившего запрос (наименование организации, направившей запрос);</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сведения о </w:t>
      </w:r>
      <w:r w:rsidR="00B86BDC" w:rsidRPr="009216BC">
        <w:rPr>
          <w:rFonts w:ascii="Arial" w:hAnsi="Arial" w:cs="Arial"/>
          <w:sz w:val="24"/>
          <w:szCs w:val="24"/>
        </w:rPr>
        <w:t>муниципальной</w:t>
      </w:r>
      <w:r w:rsidRPr="009216BC">
        <w:rPr>
          <w:rFonts w:ascii="Arial" w:hAnsi="Arial" w:cs="Arial"/>
          <w:sz w:val="24"/>
          <w:szCs w:val="24"/>
        </w:rPr>
        <w:t xml:space="preserve"> услуге, порядке ее предоставления, интересующие лицо, направившее запрос (организацию, направившую запрос);</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указание на способ получения лицом, направившим запрос (организацией, направившей запрос), интересующих сведений </w:t>
      </w:r>
      <w:r w:rsidRPr="009216BC">
        <w:rPr>
          <w:rFonts w:ascii="Arial" w:hAnsi="Arial" w:cs="Arial"/>
          <w:sz w:val="24"/>
          <w:szCs w:val="24"/>
        </w:rPr>
        <w:br/>
        <w:t xml:space="preserve">о </w:t>
      </w:r>
      <w:r w:rsidR="00B86BDC" w:rsidRPr="009216BC">
        <w:rPr>
          <w:rFonts w:ascii="Arial" w:hAnsi="Arial" w:cs="Arial"/>
          <w:sz w:val="24"/>
          <w:szCs w:val="24"/>
        </w:rPr>
        <w:t>муниципальной</w:t>
      </w:r>
      <w:r w:rsidRPr="009216BC">
        <w:rPr>
          <w:rFonts w:ascii="Arial" w:hAnsi="Arial" w:cs="Arial"/>
          <w:sz w:val="24"/>
          <w:szCs w:val="24"/>
        </w:rPr>
        <w:t xml:space="preserve"> услуге, порядке ее предоставления;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контактные данные лица, направившего запрос, его представителя.</w:t>
      </w:r>
    </w:p>
    <w:p w:rsidR="007D02C1" w:rsidRPr="009216BC" w:rsidRDefault="007D02C1" w:rsidP="00B86BDC">
      <w:pPr>
        <w:pStyle w:val="ConsPlusNormal"/>
        <w:ind w:firstLine="709"/>
        <w:jc w:val="both"/>
        <w:rPr>
          <w:rFonts w:ascii="Arial" w:hAnsi="Arial" w:cs="Arial"/>
          <w:sz w:val="24"/>
          <w:szCs w:val="24"/>
        </w:rPr>
      </w:pPr>
      <w:r w:rsidRPr="009216BC">
        <w:rPr>
          <w:rFonts w:ascii="Arial" w:hAnsi="Arial" w:cs="Arial"/>
          <w:sz w:val="24"/>
          <w:szCs w:val="24"/>
        </w:rPr>
        <w:t xml:space="preserve">Специалист Отдела </w:t>
      </w:r>
      <w:r w:rsidR="00B86BDC" w:rsidRPr="009216BC">
        <w:rPr>
          <w:rFonts w:ascii="Arial" w:hAnsi="Arial" w:cs="Arial"/>
          <w:sz w:val="24"/>
          <w:szCs w:val="24"/>
        </w:rPr>
        <w:t>документационного обеспечения</w:t>
      </w:r>
      <w:r w:rsidRPr="009216BC">
        <w:rPr>
          <w:rFonts w:ascii="Arial" w:hAnsi="Arial" w:cs="Arial"/>
          <w:sz w:val="24"/>
          <w:szCs w:val="24"/>
        </w:rPr>
        <w:t xml:space="preserve"> осуществляет прием и регистрацию запроса в программе регистрации входящей корреспонденции </w:t>
      </w:r>
      <w:r w:rsidR="00B86BDC" w:rsidRPr="009216BC">
        <w:rPr>
          <w:rFonts w:ascii="Arial" w:hAnsi="Arial" w:cs="Arial"/>
          <w:sz w:val="24"/>
          <w:szCs w:val="24"/>
        </w:rPr>
        <w:t>администрации</w:t>
      </w:r>
      <w:r w:rsidRPr="009216BC">
        <w:rPr>
          <w:rFonts w:ascii="Arial" w:hAnsi="Arial" w:cs="Arial"/>
          <w:sz w:val="24"/>
          <w:szCs w:val="24"/>
        </w:rPr>
        <w:t xml:space="preserve"> в течение трех дней с даты его поступления в </w:t>
      </w:r>
      <w:r w:rsidR="00B86BDC" w:rsidRPr="009216BC">
        <w:rPr>
          <w:rFonts w:ascii="Arial" w:hAnsi="Arial" w:cs="Arial"/>
          <w:sz w:val="24"/>
          <w:szCs w:val="24"/>
        </w:rPr>
        <w:t>администрацию</w:t>
      </w:r>
      <w:r w:rsidRPr="009216BC">
        <w:rPr>
          <w:rFonts w:ascii="Arial" w:hAnsi="Arial" w:cs="Arial"/>
          <w:sz w:val="24"/>
          <w:szCs w:val="24"/>
        </w:rPr>
        <w:t xml:space="preserve"> и передает в Отдел и исполнителю в порядке, установленном в </w:t>
      </w:r>
      <w:hyperlink w:anchor="P224" w:history="1">
        <w:r w:rsidRPr="009216BC">
          <w:rPr>
            <w:rFonts w:ascii="Arial" w:hAnsi="Arial" w:cs="Arial"/>
            <w:sz w:val="24"/>
            <w:szCs w:val="24"/>
          </w:rPr>
          <w:t>пункте 3.2</w:t>
        </w:r>
      </w:hyperlink>
      <w:r w:rsidRPr="009216BC">
        <w:rPr>
          <w:rFonts w:ascii="Arial" w:hAnsi="Arial" w:cs="Arial"/>
          <w:sz w:val="24"/>
          <w:szCs w:val="24"/>
        </w:rPr>
        <w:t xml:space="preserve">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В случае поступления запроса в электронной форме в нерабочее время специалист Отдела </w:t>
      </w:r>
      <w:r w:rsidR="00B86BDC" w:rsidRPr="009216BC">
        <w:rPr>
          <w:rFonts w:ascii="Arial" w:hAnsi="Arial" w:cs="Arial"/>
          <w:sz w:val="24"/>
          <w:szCs w:val="24"/>
        </w:rPr>
        <w:t xml:space="preserve">документационного обеспечения </w:t>
      </w:r>
      <w:r w:rsidRPr="009216BC">
        <w:rPr>
          <w:rFonts w:ascii="Arial" w:hAnsi="Arial" w:cs="Arial"/>
          <w:sz w:val="24"/>
          <w:szCs w:val="24"/>
        </w:rPr>
        <w:t xml:space="preserve">осуществляет его регистрацию в программе регистрации входящей корреспонденции </w:t>
      </w:r>
      <w:r w:rsidR="00B86BDC" w:rsidRPr="009216BC">
        <w:rPr>
          <w:rFonts w:ascii="Arial" w:hAnsi="Arial" w:cs="Arial"/>
          <w:sz w:val="24"/>
          <w:szCs w:val="24"/>
        </w:rPr>
        <w:t>администрации</w:t>
      </w:r>
      <w:r w:rsidRPr="009216BC">
        <w:rPr>
          <w:rFonts w:ascii="Arial" w:hAnsi="Arial" w:cs="Arial"/>
          <w:sz w:val="24"/>
          <w:szCs w:val="24"/>
        </w:rPr>
        <w:t xml:space="preserve"> в первый рабочий день, следующий за днем его поступления.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Исполнитель рассматривает запрос в течение 5 дней со дня поступления к нему запроса и готовит проект ответа на запрос в форме письма. В ответе на запрос указываются сведения, составившие предмет запроса. В случае если сведения, составляющие предмет запроса, </w:t>
      </w:r>
      <w:r w:rsidRPr="009216BC">
        <w:rPr>
          <w:rFonts w:ascii="Arial" w:hAnsi="Arial" w:cs="Arial"/>
          <w:sz w:val="24"/>
          <w:szCs w:val="24"/>
        </w:rPr>
        <w:br/>
        <w:t xml:space="preserve">не относятся к компетенции </w:t>
      </w:r>
      <w:r w:rsidR="00B86BDC" w:rsidRPr="009216BC">
        <w:rPr>
          <w:rFonts w:ascii="Arial" w:hAnsi="Arial" w:cs="Arial"/>
          <w:sz w:val="24"/>
          <w:szCs w:val="24"/>
        </w:rPr>
        <w:t>администрации</w:t>
      </w:r>
      <w:r w:rsidRPr="009216BC">
        <w:rPr>
          <w:rFonts w:ascii="Arial" w:hAnsi="Arial" w:cs="Arial"/>
          <w:sz w:val="24"/>
          <w:szCs w:val="24"/>
        </w:rPr>
        <w:t>, в ответе на запрос разъясняется порядок их получения.</w:t>
      </w:r>
    </w:p>
    <w:p w:rsidR="00B86BDC" w:rsidRPr="009216BC" w:rsidRDefault="007D02C1" w:rsidP="00B86BDC">
      <w:pPr>
        <w:pStyle w:val="ConsPlusNormal"/>
        <w:ind w:firstLine="709"/>
        <w:jc w:val="both"/>
        <w:rPr>
          <w:rFonts w:ascii="Arial" w:eastAsia="Calibri" w:hAnsi="Arial" w:cs="Arial"/>
          <w:sz w:val="24"/>
          <w:szCs w:val="24"/>
          <w:lang w:eastAsia="en-US"/>
        </w:rPr>
      </w:pPr>
      <w:r w:rsidRPr="009216BC">
        <w:rPr>
          <w:rFonts w:ascii="Arial" w:hAnsi="Arial" w:cs="Arial"/>
          <w:sz w:val="24"/>
          <w:szCs w:val="24"/>
        </w:rPr>
        <w:t xml:space="preserve">Исполнитель обеспечивает согласование проекта ответа </w:t>
      </w:r>
      <w:r w:rsidR="00B86BDC" w:rsidRPr="009216BC">
        <w:rPr>
          <w:rFonts w:ascii="Arial" w:hAnsi="Arial" w:cs="Arial"/>
          <w:sz w:val="24"/>
          <w:szCs w:val="24"/>
        </w:rPr>
        <w:t xml:space="preserve">со следующими отделами администрации в лице их руководителей или лиц, их замещающих: отделом градостроительства и имущественных отношений; специалистом юридического отдела и заместителем главы </w:t>
      </w:r>
      <w:r w:rsidR="002F5151" w:rsidRPr="009216BC">
        <w:rPr>
          <w:rFonts w:ascii="Arial" w:hAnsi="Arial" w:cs="Arial"/>
          <w:sz w:val="24"/>
          <w:szCs w:val="24"/>
        </w:rPr>
        <w:t>округа</w:t>
      </w:r>
      <w:r w:rsidR="00B86BDC"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00B86BDC" w:rsidRPr="009216BC">
        <w:rPr>
          <w:rFonts w:ascii="Arial" w:hAnsi="Arial" w:cs="Arial"/>
          <w:sz w:val="24"/>
          <w:szCs w:val="24"/>
        </w:rPr>
        <w:t xml:space="preserve"> в соответствии с распоряжением администрации. В срок не более 2 рабочих дней со дня получения проекта ответа на запрос.</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После согласования проект ответа на запрос передается исполнителем </w:t>
      </w:r>
      <w:r w:rsidRPr="009216BC">
        <w:rPr>
          <w:rFonts w:ascii="Arial" w:hAnsi="Arial" w:cs="Arial"/>
          <w:sz w:val="24"/>
          <w:szCs w:val="24"/>
        </w:rPr>
        <w:br/>
        <w:t xml:space="preserve">на подпись </w:t>
      </w:r>
      <w:r w:rsidR="00B86BDC" w:rsidRPr="009216BC">
        <w:rPr>
          <w:rFonts w:ascii="Arial" w:hAnsi="Arial" w:cs="Arial"/>
          <w:sz w:val="24"/>
          <w:szCs w:val="24"/>
        </w:rPr>
        <w:t xml:space="preserve">заместителю главы </w:t>
      </w:r>
      <w:r w:rsidR="002F5151" w:rsidRPr="009216BC">
        <w:rPr>
          <w:rFonts w:ascii="Arial" w:hAnsi="Arial" w:cs="Arial"/>
          <w:sz w:val="24"/>
          <w:szCs w:val="24"/>
        </w:rPr>
        <w:t>округа</w:t>
      </w:r>
      <w:r w:rsidR="00B86BDC" w:rsidRPr="009216BC">
        <w:rPr>
          <w:rFonts w:ascii="Arial" w:hAnsi="Arial" w:cs="Arial"/>
          <w:sz w:val="24"/>
          <w:szCs w:val="24"/>
        </w:rPr>
        <w:t xml:space="preserve">, курирующим Отдел в соответствии с распределением обязанностей между заместителями главы </w:t>
      </w:r>
      <w:r w:rsidR="002F5151" w:rsidRPr="009216BC">
        <w:rPr>
          <w:rFonts w:ascii="Arial" w:hAnsi="Arial" w:cs="Arial"/>
          <w:sz w:val="24"/>
          <w:szCs w:val="24"/>
        </w:rPr>
        <w:t>округа</w:t>
      </w:r>
      <w:r w:rsidRPr="009216BC">
        <w:rPr>
          <w:rFonts w:ascii="Arial" w:hAnsi="Arial" w:cs="Arial"/>
          <w:sz w:val="24"/>
          <w:szCs w:val="24"/>
        </w:rPr>
        <w:t xml:space="preserve">. </w:t>
      </w:r>
      <w:r w:rsidR="00B86BDC" w:rsidRPr="009216BC">
        <w:rPr>
          <w:rFonts w:ascii="Arial" w:hAnsi="Arial" w:cs="Arial"/>
          <w:sz w:val="24"/>
          <w:szCs w:val="24"/>
        </w:rPr>
        <w:t xml:space="preserve">Заместителю главы </w:t>
      </w:r>
      <w:r w:rsidR="002F5151" w:rsidRPr="009216BC">
        <w:rPr>
          <w:rFonts w:ascii="Arial" w:hAnsi="Arial" w:cs="Arial"/>
          <w:sz w:val="24"/>
          <w:szCs w:val="24"/>
        </w:rPr>
        <w:t>округа</w:t>
      </w:r>
      <w:r w:rsidR="00B86BDC" w:rsidRPr="009216BC">
        <w:rPr>
          <w:rFonts w:ascii="Arial" w:hAnsi="Arial" w:cs="Arial"/>
          <w:sz w:val="24"/>
          <w:szCs w:val="24"/>
        </w:rPr>
        <w:t xml:space="preserve"> </w:t>
      </w:r>
      <w:r w:rsidRPr="009216BC">
        <w:rPr>
          <w:rFonts w:ascii="Arial" w:hAnsi="Arial" w:cs="Arial"/>
          <w:sz w:val="24"/>
          <w:szCs w:val="24"/>
        </w:rPr>
        <w:t xml:space="preserve">подписывает ответ на запрос и передает его в Отдел </w:t>
      </w:r>
      <w:r w:rsidR="00B86BDC" w:rsidRPr="009216BC">
        <w:rPr>
          <w:rFonts w:ascii="Arial" w:hAnsi="Arial" w:cs="Arial"/>
          <w:sz w:val="24"/>
          <w:szCs w:val="24"/>
        </w:rPr>
        <w:t>документационного обеспечения</w:t>
      </w:r>
      <w:r w:rsidRPr="009216BC">
        <w:rPr>
          <w:rFonts w:ascii="Arial" w:hAnsi="Arial" w:cs="Arial"/>
          <w:sz w:val="24"/>
          <w:szCs w:val="24"/>
        </w:rPr>
        <w:t xml:space="preserve"> в срок не более 1 рабочего дня </w:t>
      </w:r>
      <w:r w:rsidRPr="009216BC">
        <w:rPr>
          <w:rFonts w:ascii="Arial" w:hAnsi="Arial" w:cs="Arial"/>
          <w:sz w:val="24"/>
          <w:szCs w:val="24"/>
        </w:rPr>
        <w:br/>
        <w:t>со дня получения проекта ответа на запрос.</w:t>
      </w:r>
    </w:p>
    <w:p w:rsidR="007D02C1" w:rsidRPr="009216BC" w:rsidRDefault="007D02C1" w:rsidP="00503DB8">
      <w:pPr>
        <w:pStyle w:val="ConsPlusNormal"/>
        <w:ind w:firstLine="709"/>
        <w:jc w:val="both"/>
        <w:rPr>
          <w:rFonts w:ascii="Arial" w:hAnsi="Arial" w:cs="Arial"/>
          <w:sz w:val="24"/>
          <w:szCs w:val="24"/>
        </w:rPr>
      </w:pPr>
      <w:r w:rsidRPr="009216BC">
        <w:rPr>
          <w:rFonts w:ascii="Arial" w:hAnsi="Arial" w:cs="Arial"/>
          <w:sz w:val="24"/>
          <w:szCs w:val="24"/>
        </w:rPr>
        <w:t xml:space="preserve">Специалистом Отдела </w:t>
      </w:r>
      <w:r w:rsidR="00503DB8" w:rsidRPr="009216BC">
        <w:rPr>
          <w:rFonts w:ascii="Arial" w:hAnsi="Arial" w:cs="Arial"/>
          <w:sz w:val="24"/>
          <w:szCs w:val="24"/>
        </w:rPr>
        <w:t xml:space="preserve">документационного обеспечения </w:t>
      </w:r>
      <w:r w:rsidRPr="009216BC">
        <w:rPr>
          <w:rFonts w:ascii="Arial" w:hAnsi="Arial" w:cs="Arial"/>
          <w:sz w:val="24"/>
          <w:szCs w:val="24"/>
        </w:rPr>
        <w:t>ответ на запрос в срок не более 1 рабочего дня со дня подписания регистрируется</w:t>
      </w:r>
      <w:r w:rsidR="00503DB8" w:rsidRPr="009216BC">
        <w:rPr>
          <w:rFonts w:ascii="Arial" w:hAnsi="Arial" w:cs="Arial"/>
          <w:sz w:val="24"/>
          <w:szCs w:val="24"/>
        </w:rPr>
        <w:t>.</w:t>
      </w:r>
      <w:r w:rsidRPr="009216BC">
        <w:rPr>
          <w:rFonts w:ascii="Arial" w:hAnsi="Arial" w:cs="Arial"/>
          <w:sz w:val="24"/>
          <w:szCs w:val="24"/>
        </w:rPr>
        <w:t xml:space="preserve"> </w:t>
      </w:r>
      <w:r w:rsidR="00503DB8" w:rsidRPr="009216BC">
        <w:rPr>
          <w:rFonts w:ascii="Arial" w:hAnsi="Arial" w:cs="Arial"/>
          <w:sz w:val="24"/>
          <w:szCs w:val="24"/>
        </w:rPr>
        <w:t>В течение 1 дня после регистрации письма о возврате специалист Отдела направляет данное письмо в Отдел. Специалистом Отдела в тот же день письмо об отказе направляется заявителю посредством почтовой связи заказным письмом или в электронной форме в случае, если такой способ получения документов указан в заявлении, либо выдается заявителю лично.</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Результат административной процедуры фиксируется в электронной форме в программе регистрации исходящей корреспонденции </w:t>
      </w:r>
      <w:r w:rsidR="00503DB8" w:rsidRPr="009216BC">
        <w:rPr>
          <w:rFonts w:ascii="Arial" w:hAnsi="Arial" w:cs="Arial"/>
          <w:sz w:val="24"/>
          <w:szCs w:val="24"/>
        </w:rPr>
        <w:t>администрации</w:t>
      </w:r>
      <w:r w:rsidRPr="009216BC">
        <w:rPr>
          <w:rFonts w:ascii="Arial" w:hAnsi="Arial" w:cs="Arial"/>
          <w:sz w:val="24"/>
          <w:szCs w:val="24"/>
        </w:rPr>
        <w:t xml:space="preserve"> и письменно на ответе на запрос.</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3.11.2. Подача заявителем заявления и иных документов, необходимых для предоставления </w:t>
      </w:r>
      <w:r w:rsidR="00503DB8" w:rsidRPr="009216BC">
        <w:rPr>
          <w:rFonts w:ascii="Arial" w:hAnsi="Arial" w:cs="Arial"/>
          <w:sz w:val="24"/>
          <w:szCs w:val="24"/>
        </w:rPr>
        <w:t>муниципальной</w:t>
      </w:r>
      <w:r w:rsidRPr="009216BC">
        <w:rPr>
          <w:rFonts w:ascii="Arial" w:hAnsi="Arial" w:cs="Arial"/>
          <w:sz w:val="24"/>
          <w:szCs w:val="24"/>
        </w:rPr>
        <w:t xml:space="preserve"> услуги, указанных в подпункте 2.6.1 пункта 2.6 Административного регламента, и прием таких заявления </w:t>
      </w:r>
      <w:r w:rsidRPr="009216BC">
        <w:rPr>
          <w:rFonts w:ascii="Arial" w:hAnsi="Arial" w:cs="Arial"/>
          <w:sz w:val="24"/>
          <w:szCs w:val="24"/>
        </w:rPr>
        <w:br/>
        <w:t xml:space="preserve">и документов </w:t>
      </w:r>
      <w:r w:rsidR="00503DB8" w:rsidRPr="009216BC">
        <w:rPr>
          <w:rFonts w:ascii="Arial" w:hAnsi="Arial" w:cs="Arial"/>
          <w:sz w:val="24"/>
          <w:szCs w:val="24"/>
        </w:rPr>
        <w:t>администрацией</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1) Заявление в форме электронного документа представляется </w:t>
      </w:r>
      <w:r w:rsidRPr="009216BC">
        <w:rPr>
          <w:rFonts w:ascii="Arial" w:hAnsi="Arial" w:cs="Arial"/>
          <w:sz w:val="24"/>
          <w:szCs w:val="24"/>
        </w:rPr>
        <w:br/>
        <w:t>по выбору заявителя: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путем заполнения формы запроса, размещенной на официальном сайте </w:t>
      </w:r>
      <w:r w:rsidR="00503DB8" w:rsidRPr="009216BC">
        <w:rPr>
          <w:rFonts w:ascii="Arial" w:hAnsi="Arial" w:cs="Arial"/>
          <w:sz w:val="24"/>
          <w:szCs w:val="24"/>
        </w:rPr>
        <w:t>администрации</w:t>
      </w:r>
      <w:r w:rsidRPr="009216BC">
        <w:rPr>
          <w:rFonts w:ascii="Arial" w:hAnsi="Arial" w:cs="Arial"/>
          <w:sz w:val="24"/>
          <w:szCs w:val="24"/>
        </w:rPr>
        <w:t>, в том числе посредством отправки через личный кабинет краевого портала госуслуг;</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путем направления электронного документа на электронную почту </w:t>
      </w:r>
      <w:r w:rsidR="00880493" w:rsidRPr="009216BC">
        <w:rPr>
          <w:rFonts w:ascii="Arial" w:hAnsi="Arial" w:cs="Arial"/>
          <w:sz w:val="24"/>
          <w:szCs w:val="24"/>
        </w:rPr>
        <w:t>администрации</w:t>
      </w:r>
      <w:r w:rsidRPr="009216BC">
        <w:rPr>
          <w:rFonts w:ascii="Arial" w:hAnsi="Arial" w:cs="Arial"/>
          <w:sz w:val="24"/>
          <w:szCs w:val="24"/>
        </w:rPr>
        <w:t xml:space="preserve"> (далее –  представление посредством электронной почты).</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2) В заявлении указывается один из следующих способов предоставления результатов рассмотрения заявления: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в виде бумажного документа, который заявитель получает непосредственно при личном обращении;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в виде бумажного документа, который направляется </w:t>
      </w:r>
      <w:r w:rsidR="00C5588A" w:rsidRPr="009216BC">
        <w:rPr>
          <w:rFonts w:ascii="Arial" w:hAnsi="Arial" w:cs="Arial"/>
          <w:sz w:val="24"/>
          <w:szCs w:val="24"/>
        </w:rPr>
        <w:t>администрацией</w:t>
      </w:r>
      <w:r w:rsidRPr="009216BC">
        <w:rPr>
          <w:rFonts w:ascii="Arial" w:hAnsi="Arial" w:cs="Arial"/>
          <w:sz w:val="24"/>
          <w:szCs w:val="24"/>
        </w:rPr>
        <w:t xml:space="preserve"> заявителю посредством почтового отправления;</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в виде электронного документа, который направляется </w:t>
      </w:r>
      <w:r w:rsidR="00CF268F" w:rsidRPr="009216BC">
        <w:rPr>
          <w:rFonts w:ascii="Arial" w:hAnsi="Arial" w:cs="Arial"/>
          <w:sz w:val="24"/>
          <w:szCs w:val="24"/>
        </w:rPr>
        <w:t>администрацией</w:t>
      </w:r>
      <w:r w:rsidRPr="009216BC">
        <w:rPr>
          <w:rFonts w:ascii="Arial" w:hAnsi="Arial" w:cs="Arial"/>
          <w:sz w:val="24"/>
          <w:szCs w:val="24"/>
        </w:rPr>
        <w:t xml:space="preserve"> заявителю посредством электронной почты или через личный кабинет заявителя на краевом портале госуслуг.</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3) Заявление заверяется по выбору заявителя электронной подписью либо усиленной квалифицированной электронной подписью:</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лица, действующего от имени юридического лица без доверенности;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представителя заявителя, действующего на основании доверенности, выданной в соответствии с законодательством Российской Федерации.</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При подаче заявления к нему прилагаются документы, указанные </w:t>
      </w:r>
      <w:r w:rsidRPr="009216BC">
        <w:rPr>
          <w:rFonts w:ascii="Arial" w:hAnsi="Arial" w:cs="Arial"/>
          <w:sz w:val="24"/>
          <w:szCs w:val="24"/>
        </w:rPr>
        <w:br/>
        <w:t>в подпункте 2.6.1 пункта 2.6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К заявлению прилагается копия документа,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краевого портала госуслуг, а также если заявление подписано усиленной квалифицированной электронной подписью.</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4) Прием заявления и документов, поданных в электронной форме, осуществляется в порядке, установленном в пункте 3.2 Административного регламента.</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Заявление, представленное с нарушением  порядка, установленного настоящим пунктом Административного регламента, подпунктом 2.6.2 пункта 2.6 Административного регламента, не рассматривается </w:t>
      </w:r>
      <w:r w:rsidR="00CF268F" w:rsidRPr="009216BC">
        <w:rPr>
          <w:rFonts w:ascii="Arial" w:hAnsi="Arial" w:cs="Arial"/>
          <w:sz w:val="24"/>
          <w:szCs w:val="24"/>
        </w:rPr>
        <w:t>администрацией</w:t>
      </w:r>
      <w:r w:rsidRPr="009216BC">
        <w:rPr>
          <w:rFonts w:ascii="Arial" w:hAnsi="Arial" w:cs="Arial"/>
          <w:sz w:val="24"/>
          <w:szCs w:val="24"/>
        </w:rPr>
        <w:t>. Исполнитель в течение 1 рабочего дня со дня получения такого заявления обеспечивает:</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подготовку уведомления с указанием допущенных нарушений требований, в соответствии с которыми должно быть представлено заявление (далее – уведомление);</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 согласование уведомления начальником Отдела и заместителем </w:t>
      </w:r>
      <w:r w:rsidR="00CF268F" w:rsidRPr="009216BC">
        <w:rPr>
          <w:rFonts w:ascii="Arial" w:hAnsi="Arial" w:cs="Arial"/>
          <w:sz w:val="24"/>
          <w:szCs w:val="24"/>
        </w:rPr>
        <w:t xml:space="preserve">главы </w:t>
      </w:r>
      <w:r w:rsidR="002F5151" w:rsidRPr="009216BC">
        <w:rPr>
          <w:rFonts w:ascii="Arial" w:hAnsi="Arial" w:cs="Arial"/>
          <w:sz w:val="24"/>
          <w:szCs w:val="24"/>
        </w:rPr>
        <w:t>округа</w:t>
      </w:r>
      <w:r w:rsidRPr="009216BC">
        <w:rPr>
          <w:rFonts w:ascii="Arial" w:hAnsi="Arial" w:cs="Arial"/>
          <w:sz w:val="24"/>
          <w:szCs w:val="24"/>
        </w:rPr>
        <w:t xml:space="preserve">, курирующим Отдел </w:t>
      </w:r>
      <w:r w:rsidR="00CF268F" w:rsidRPr="009216BC">
        <w:rPr>
          <w:rFonts w:ascii="Arial" w:hAnsi="Arial" w:cs="Arial"/>
          <w:sz w:val="24"/>
          <w:szCs w:val="24"/>
        </w:rPr>
        <w:t xml:space="preserve">в соответствии с распределением обязанностей между заместителями главы </w:t>
      </w:r>
      <w:r w:rsidR="002F5151" w:rsidRPr="009216BC">
        <w:rPr>
          <w:rFonts w:ascii="Arial" w:hAnsi="Arial" w:cs="Arial"/>
          <w:sz w:val="24"/>
          <w:szCs w:val="24"/>
        </w:rPr>
        <w:t>округа</w:t>
      </w:r>
      <w:r w:rsidRPr="009216BC">
        <w:rPr>
          <w:rFonts w:ascii="Arial" w:hAnsi="Arial" w:cs="Arial"/>
          <w:sz w:val="24"/>
          <w:szCs w:val="24"/>
        </w:rPr>
        <w:t>;</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подписание уведомления  </w:t>
      </w:r>
      <w:r w:rsidR="00CF268F" w:rsidRPr="009216BC">
        <w:rPr>
          <w:rFonts w:ascii="Arial" w:hAnsi="Arial" w:cs="Arial"/>
          <w:sz w:val="24"/>
          <w:szCs w:val="24"/>
        </w:rPr>
        <w:t xml:space="preserve">заместителем главы </w:t>
      </w:r>
      <w:r w:rsidR="002F5151" w:rsidRPr="009216BC">
        <w:rPr>
          <w:rFonts w:ascii="Arial" w:hAnsi="Arial" w:cs="Arial"/>
          <w:sz w:val="24"/>
          <w:szCs w:val="24"/>
        </w:rPr>
        <w:t>округа</w:t>
      </w:r>
      <w:r w:rsidR="00CF268F" w:rsidRPr="009216BC">
        <w:rPr>
          <w:rFonts w:ascii="Arial" w:hAnsi="Arial" w:cs="Arial"/>
          <w:sz w:val="24"/>
          <w:szCs w:val="24"/>
        </w:rPr>
        <w:t>, курирующим Отдел</w:t>
      </w:r>
      <w:r w:rsidRPr="009216BC">
        <w:rPr>
          <w:rFonts w:ascii="Arial" w:hAnsi="Arial" w:cs="Arial"/>
          <w:sz w:val="24"/>
          <w:szCs w:val="24"/>
        </w:rPr>
        <w:t>.</w:t>
      </w:r>
    </w:p>
    <w:p w:rsidR="007D02C1" w:rsidRPr="009216BC" w:rsidRDefault="007D02C1" w:rsidP="007D02C1">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Не позднее пяти рабочих дней, со дня предоставления такого заявления в </w:t>
      </w:r>
      <w:r w:rsidR="00CF268F" w:rsidRPr="009216BC">
        <w:rPr>
          <w:rFonts w:ascii="Arial" w:eastAsia="Times New Roman" w:hAnsi="Arial" w:cs="Arial"/>
          <w:sz w:val="24"/>
          <w:szCs w:val="24"/>
          <w:lang w:eastAsia="ru-RU"/>
        </w:rPr>
        <w:t>администрацию</w:t>
      </w:r>
      <w:r w:rsidRPr="009216BC">
        <w:rPr>
          <w:rFonts w:ascii="Arial" w:eastAsia="Times New Roman" w:hAnsi="Arial" w:cs="Arial"/>
          <w:sz w:val="24"/>
          <w:szCs w:val="24"/>
          <w:lang w:eastAsia="ru-RU"/>
        </w:rPr>
        <w:t xml:space="preserve">, Специалист Отдела </w:t>
      </w:r>
      <w:r w:rsidR="00CF268F" w:rsidRPr="009216BC">
        <w:rPr>
          <w:rFonts w:ascii="Arial" w:eastAsia="Times New Roman" w:hAnsi="Arial" w:cs="Arial"/>
          <w:sz w:val="24"/>
          <w:szCs w:val="24"/>
          <w:lang w:eastAsia="ru-RU"/>
        </w:rPr>
        <w:t>документационного обеспечения</w:t>
      </w:r>
      <w:r w:rsidRPr="009216BC">
        <w:rPr>
          <w:rFonts w:ascii="Arial" w:eastAsia="Times New Roman" w:hAnsi="Arial" w:cs="Arial"/>
          <w:sz w:val="24"/>
          <w:szCs w:val="24"/>
          <w:lang w:eastAsia="ru-RU"/>
        </w:rPr>
        <w:t xml:space="preserve"> обеспечивает регистрацию уведомления и </w:t>
      </w:r>
      <w:r w:rsidR="00CF268F" w:rsidRPr="009216BC">
        <w:rPr>
          <w:rFonts w:ascii="Arial" w:eastAsia="Times New Roman" w:hAnsi="Arial" w:cs="Arial"/>
          <w:sz w:val="24"/>
          <w:szCs w:val="24"/>
          <w:lang w:eastAsia="ru-RU"/>
        </w:rPr>
        <w:t>передает специалисту отдела. Специалист отдела передает</w:t>
      </w:r>
      <w:r w:rsidRPr="009216BC">
        <w:rPr>
          <w:rFonts w:ascii="Arial" w:eastAsia="Times New Roman" w:hAnsi="Arial" w:cs="Arial"/>
          <w:sz w:val="24"/>
          <w:szCs w:val="24"/>
          <w:lang w:eastAsia="ru-RU"/>
        </w:rPr>
        <w:t xml:space="preserve"> его заявителю на указанный адрес электронной почты (при наличии), личный кабинет заявителя на краевом портале госуслуг или иным указанным в заявлении способом.</w:t>
      </w:r>
    </w:p>
    <w:p w:rsidR="007D02C1" w:rsidRPr="009216BC" w:rsidRDefault="007D02C1" w:rsidP="007D02C1">
      <w:pPr>
        <w:pStyle w:val="ConsPlusNormal"/>
        <w:ind w:firstLine="709"/>
        <w:jc w:val="both"/>
        <w:rPr>
          <w:rFonts w:ascii="Arial" w:hAnsi="Arial" w:cs="Arial"/>
          <w:sz w:val="24"/>
          <w:szCs w:val="24"/>
        </w:rPr>
      </w:pPr>
      <w:r w:rsidRPr="009216BC">
        <w:rPr>
          <w:rFonts w:ascii="Arial" w:hAnsi="Arial" w:cs="Arial"/>
          <w:sz w:val="24"/>
          <w:szCs w:val="24"/>
        </w:rPr>
        <w:t xml:space="preserve">3.11.3. </w:t>
      </w:r>
      <w:r w:rsidR="00AE2BD3" w:rsidRPr="009216BC">
        <w:rPr>
          <w:rFonts w:ascii="Arial" w:hAnsi="Arial" w:cs="Arial"/>
          <w:sz w:val="24"/>
          <w:szCs w:val="24"/>
        </w:rPr>
        <w:t>Межведомственное информационное взаимодействие осуществляется администрацией путем направления межведомственных запросов в порядке, установленном в пункте 3.4 Административного регламента.</w:t>
      </w:r>
    </w:p>
    <w:p w:rsidR="007D02C1" w:rsidRPr="009216BC" w:rsidRDefault="007D02C1" w:rsidP="007D02C1">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hAnsi="Arial" w:cs="Arial"/>
          <w:sz w:val="24"/>
          <w:szCs w:val="24"/>
        </w:rPr>
        <w:t xml:space="preserve">3.11.4. </w:t>
      </w:r>
      <w:r w:rsidRPr="009216BC">
        <w:rPr>
          <w:rFonts w:ascii="Arial" w:eastAsia="Times New Roman" w:hAnsi="Arial" w:cs="Arial"/>
          <w:sz w:val="24"/>
          <w:szCs w:val="24"/>
          <w:lang w:eastAsia="ru-RU"/>
        </w:rPr>
        <w:t xml:space="preserve">Направление заявителю документов, являющихся результатом предоставления </w:t>
      </w:r>
      <w:r w:rsidR="00CF268F"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осуществляется в электронной форме в случае, если такой способ получения документов указан </w:t>
      </w:r>
      <w:r w:rsidRPr="009216BC">
        <w:rPr>
          <w:rFonts w:ascii="Arial" w:eastAsia="Times New Roman" w:hAnsi="Arial" w:cs="Arial"/>
          <w:sz w:val="24"/>
          <w:szCs w:val="24"/>
          <w:lang w:eastAsia="ru-RU"/>
        </w:rPr>
        <w:br/>
        <w:t>в заявлении,</w:t>
      </w:r>
      <w:r w:rsidRPr="009216BC">
        <w:rPr>
          <w:rFonts w:ascii="Arial" w:hAnsi="Arial" w:cs="Arial"/>
          <w:sz w:val="24"/>
          <w:szCs w:val="24"/>
        </w:rPr>
        <w:t xml:space="preserve"> </w:t>
      </w:r>
      <w:r w:rsidRPr="009216BC">
        <w:rPr>
          <w:rFonts w:ascii="Arial" w:eastAsia="Times New Roman" w:hAnsi="Arial" w:cs="Arial"/>
          <w:sz w:val="24"/>
          <w:szCs w:val="24"/>
          <w:lang w:eastAsia="ru-RU"/>
        </w:rPr>
        <w:t xml:space="preserve">посредством электронной почты заявителя (при наличии) или личного кабинета заявителя на краевом портале госуслуг. При направлении заявителю в электронной форме документов, являющихся результатом предоставления </w:t>
      </w:r>
      <w:r w:rsidR="00CF268F" w:rsidRPr="009216BC">
        <w:rPr>
          <w:rFonts w:ascii="Arial" w:eastAsia="Times New Roman" w:hAnsi="Arial" w:cs="Arial"/>
          <w:sz w:val="24"/>
          <w:szCs w:val="24"/>
          <w:lang w:eastAsia="ru-RU"/>
        </w:rPr>
        <w:t>муниципальной</w:t>
      </w:r>
      <w:r w:rsidRPr="009216BC">
        <w:rPr>
          <w:rFonts w:ascii="Arial" w:eastAsia="Times New Roman" w:hAnsi="Arial" w:cs="Arial"/>
          <w:sz w:val="24"/>
          <w:szCs w:val="24"/>
          <w:lang w:eastAsia="ru-RU"/>
        </w:rPr>
        <w:t xml:space="preserve"> услуги, эти документы заверяются электронной подписью в порядке, установленном законодательством.</w:t>
      </w:r>
    </w:p>
    <w:p w:rsidR="00F86D86" w:rsidRPr="009216BC" w:rsidRDefault="00F86D86" w:rsidP="00F86D86">
      <w:pPr>
        <w:pStyle w:val="ConsPlusNormal"/>
        <w:ind w:firstLine="709"/>
        <w:jc w:val="both"/>
        <w:rPr>
          <w:rFonts w:ascii="Arial" w:hAnsi="Arial" w:cs="Arial"/>
          <w:sz w:val="24"/>
          <w:szCs w:val="24"/>
        </w:rPr>
      </w:pPr>
    </w:p>
    <w:p w:rsidR="00F86D86" w:rsidRPr="009216BC" w:rsidRDefault="00F86D86" w:rsidP="00F86D86">
      <w:pPr>
        <w:widowControl w:val="0"/>
        <w:autoSpaceDE w:val="0"/>
        <w:autoSpaceDN w:val="0"/>
        <w:spacing w:after="0" w:line="240" w:lineRule="auto"/>
        <w:ind w:firstLine="709"/>
        <w:jc w:val="center"/>
        <w:rPr>
          <w:rFonts w:ascii="Arial" w:eastAsia="Times New Roman" w:hAnsi="Arial" w:cs="Arial"/>
          <w:sz w:val="24"/>
          <w:szCs w:val="24"/>
          <w:lang w:eastAsia="ru-RU"/>
        </w:rPr>
      </w:pPr>
      <w:r w:rsidRPr="009216BC">
        <w:rPr>
          <w:rFonts w:ascii="Arial" w:eastAsia="Times New Roman" w:hAnsi="Arial" w:cs="Arial"/>
          <w:sz w:val="24"/>
          <w:szCs w:val="24"/>
          <w:lang w:eastAsia="ru-RU"/>
        </w:rPr>
        <w:t>4. Формы контроля за исполнением административного регламента</w:t>
      </w:r>
    </w:p>
    <w:p w:rsidR="00F86D86" w:rsidRPr="009216BC" w:rsidRDefault="00F86D86" w:rsidP="00F86D86">
      <w:pPr>
        <w:widowControl w:val="0"/>
        <w:autoSpaceDE w:val="0"/>
        <w:autoSpaceDN w:val="0"/>
        <w:spacing w:after="0" w:line="240" w:lineRule="auto"/>
        <w:jc w:val="both"/>
        <w:rPr>
          <w:rFonts w:ascii="Arial" w:eastAsia="Times New Roman" w:hAnsi="Arial" w:cs="Arial"/>
          <w:sz w:val="24"/>
          <w:szCs w:val="24"/>
          <w:lang w:eastAsia="ru-RU"/>
        </w:rPr>
      </w:pP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4.1. 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9216BC">
        <w:rPr>
          <w:rFonts w:ascii="Arial" w:eastAsia="Times New Roman" w:hAnsi="Arial" w:cs="Arial"/>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4.2. Текущий контроль осуществляется главой </w:t>
      </w:r>
      <w:r w:rsidR="002F5151" w:rsidRPr="009216BC">
        <w:rPr>
          <w:rFonts w:ascii="Arial" w:eastAsia="Times New Roman" w:hAnsi="Arial" w:cs="Arial"/>
          <w:sz w:val="24"/>
          <w:szCs w:val="24"/>
          <w:lang w:eastAsia="ru-RU"/>
        </w:rPr>
        <w:t>округа</w:t>
      </w:r>
      <w:r w:rsidRPr="009216BC">
        <w:rPr>
          <w:rFonts w:ascii="Arial" w:eastAsia="Times New Roman" w:hAnsi="Arial" w:cs="Arial"/>
          <w:sz w:val="24"/>
          <w:szCs w:val="24"/>
          <w:lang w:eastAsia="ru-RU"/>
        </w:rPr>
        <w:t xml:space="preserve"> </w:t>
      </w:r>
      <w:r w:rsidRPr="009216BC">
        <w:rPr>
          <w:rFonts w:ascii="Arial" w:eastAsia="Times New Roman" w:hAnsi="Arial" w:cs="Arial"/>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9216BC">
        <w:rPr>
          <w:rFonts w:ascii="Arial" w:eastAsia="Times New Roman" w:hAnsi="Arial" w:cs="Arial"/>
          <w:sz w:val="24"/>
          <w:szCs w:val="24"/>
          <w:lang w:eastAsia="ru-RU"/>
        </w:rPr>
        <w:br/>
        <w:t xml:space="preserve">в письменной форме информируют своих непосредственных начальников, </w:t>
      </w:r>
      <w:r w:rsidRPr="009216BC">
        <w:rPr>
          <w:rFonts w:ascii="Arial" w:eastAsia="Times New Roman" w:hAnsi="Arial" w:cs="Arial"/>
          <w:sz w:val="24"/>
          <w:szCs w:val="24"/>
          <w:lang w:eastAsia="ru-RU"/>
        </w:rPr>
        <w:br/>
        <w:t>а также осуществляют срочные меры по устранению нарушений.</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4.3. Проверки полноты и качества предоставления муниципальной услуги осуществляются на основании распоряжений администрации.</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Периодичность проведения плановых проверок устанавливается главой </w:t>
      </w:r>
      <w:r w:rsidR="002F5151" w:rsidRPr="009216BC">
        <w:rPr>
          <w:rFonts w:ascii="Arial" w:eastAsia="Times New Roman" w:hAnsi="Arial" w:cs="Arial"/>
          <w:sz w:val="24"/>
          <w:szCs w:val="24"/>
          <w:lang w:eastAsia="ru-RU"/>
        </w:rPr>
        <w:t>округа</w:t>
      </w:r>
      <w:r w:rsidRPr="009216BC">
        <w:rPr>
          <w:rFonts w:ascii="Arial" w:eastAsia="Times New Roman" w:hAnsi="Arial" w:cs="Arial"/>
          <w:sz w:val="24"/>
          <w:szCs w:val="24"/>
          <w:lang w:eastAsia="ru-RU"/>
        </w:rPr>
        <w:t>.</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Внеплановые проверки проводятся при поступлении информации </w:t>
      </w:r>
      <w:r w:rsidRPr="009216BC">
        <w:rPr>
          <w:rFonts w:ascii="Arial" w:eastAsia="Times New Roman" w:hAnsi="Arial" w:cs="Arial"/>
          <w:sz w:val="24"/>
          <w:szCs w:val="24"/>
          <w:lang w:eastAsia="ru-RU"/>
        </w:rPr>
        <w:br/>
        <w:t xml:space="preserve">о нарушении полноты и качества предоставления муниципальной услуги </w:t>
      </w:r>
      <w:r w:rsidRPr="009216BC">
        <w:rPr>
          <w:rFonts w:ascii="Arial" w:eastAsia="Times New Roman" w:hAnsi="Arial" w:cs="Arial"/>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F55869" w:rsidRPr="009216BC" w:rsidRDefault="00F55869" w:rsidP="00F55869">
      <w:pPr>
        <w:autoSpaceDE w:val="0"/>
        <w:autoSpaceDN w:val="0"/>
        <w:adjustRightInd w:val="0"/>
        <w:spacing w:after="0" w:line="240" w:lineRule="auto"/>
        <w:ind w:firstLine="709"/>
        <w:jc w:val="both"/>
        <w:rPr>
          <w:rFonts w:ascii="Arial" w:hAnsi="Arial" w:cs="Arial"/>
          <w:sz w:val="24"/>
          <w:szCs w:val="24"/>
        </w:rPr>
      </w:pPr>
      <w:r w:rsidRPr="009216BC">
        <w:rPr>
          <w:rFonts w:ascii="Arial" w:hAnsi="Arial" w:cs="Arial"/>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(отсутствие) в действиях специалиста 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4.4.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9216BC">
        <w:rPr>
          <w:rFonts w:ascii="Arial" w:eastAsia="Times New Roman" w:hAnsi="Arial" w:cs="Arial"/>
          <w:sz w:val="24"/>
          <w:szCs w:val="24"/>
          <w:lang w:eastAsia="ru-RU"/>
        </w:rPr>
        <w:br/>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Организации и граждане, их объединения вправе осуществлять общественный контроль за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9216BC">
        <w:rPr>
          <w:rFonts w:ascii="Arial" w:eastAsia="Times New Roman" w:hAnsi="Arial" w:cs="Arial"/>
          <w:sz w:val="24"/>
          <w:szCs w:val="24"/>
          <w:lang w:eastAsia="ru-RU"/>
        </w:rPr>
        <w:br/>
        <w:t xml:space="preserve">на основании информации, предоставленной заявителями, </w:t>
      </w:r>
      <w:r w:rsidRPr="009216BC">
        <w:rPr>
          <w:rFonts w:ascii="Arial" w:eastAsia="Times New Roman" w:hAnsi="Arial" w:cs="Arial"/>
          <w:sz w:val="24"/>
          <w:szCs w:val="24"/>
          <w:lang w:eastAsia="ru-RU"/>
        </w:rPr>
        <w:br/>
        <w:t>их представителями.</w:t>
      </w:r>
    </w:p>
    <w:p w:rsidR="00F55869" w:rsidRPr="009216BC" w:rsidRDefault="00F55869" w:rsidP="00F55869">
      <w:pPr>
        <w:widowControl w:val="0"/>
        <w:autoSpaceDE w:val="0"/>
        <w:autoSpaceDN w:val="0"/>
        <w:spacing w:after="0" w:line="240" w:lineRule="auto"/>
        <w:ind w:firstLine="709"/>
        <w:jc w:val="both"/>
        <w:rPr>
          <w:rFonts w:ascii="Arial" w:eastAsia="Times New Roman" w:hAnsi="Arial" w:cs="Arial"/>
          <w:sz w:val="24"/>
          <w:szCs w:val="24"/>
          <w:lang w:eastAsia="ru-RU"/>
        </w:rPr>
      </w:pPr>
      <w:r w:rsidRPr="009216BC">
        <w:rPr>
          <w:rFonts w:ascii="Arial" w:eastAsia="Times New Roman" w:hAnsi="Arial" w:cs="Arial"/>
          <w:sz w:val="24"/>
          <w:szCs w:val="24"/>
          <w:lang w:eastAsia="ru-RU"/>
        </w:rPr>
        <w:t>4.5. 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услуги и исключение коррупционной составляющей.</w:t>
      </w:r>
    </w:p>
    <w:p w:rsidR="00F86D86" w:rsidRPr="009216BC" w:rsidRDefault="00F86D86" w:rsidP="00F86D86">
      <w:pPr>
        <w:widowControl w:val="0"/>
        <w:autoSpaceDE w:val="0"/>
        <w:autoSpaceDN w:val="0"/>
        <w:spacing w:after="0" w:line="240" w:lineRule="auto"/>
        <w:ind w:firstLine="540"/>
        <w:jc w:val="both"/>
        <w:rPr>
          <w:rFonts w:ascii="Arial" w:eastAsia="Times New Roman" w:hAnsi="Arial" w:cs="Arial"/>
          <w:b/>
          <w:sz w:val="24"/>
          <w:szCs w:val="24"/>
          <w:lang w:eastAsia="ru-RU"/>
        </w:rPr>
      </w:pPr>
    </w:p>
    <w:p w:rsidR="00B671FB" w:rsidRPr="009216BC" w:rsidRDefault="00B671FB" w:rsidP="00B671FB">
      <w:pPr>
        <w:spacing w:after="0" w:line="240" w:lineRule="auto"/>
        <w:jc w:val="center"/>
        <w:rPr>
          <w:rFonts w:ascii="Arial" w:hAnsi="Arial" w:cs="Arial"/>
          <w:sz w:val="24"/>
          <w:szCs w:val="24"/>
        </w:rPr>
      </w:pPr>
      <w:r w:rsidRPr="009216BC">
        <w:rPr>
          <w:rFonts w:ascii="Arial" w:hAnsi="Arial" w:cs="Arial"/>
          <w:sz w:val="24"/>
          <w:szCs w:val="24"/>
        </w:rPr>
        <w:t>5. Досудебный (внесудебный) порядок обжалования решений и действий (бездействий) администрации, специалистов администрации</w:t>
      </w:r>
    </w:p>
    <w:p w:rsidR="00B671FB" w:rsidRPr="009216BC" w:rsidRDefault="00B671FB" w:rsidP="00B671FB">
      <w:pPr>
        <w:spacing w:after="0" w:line="240" w:lineRule="auto"/>
        <w:jc w:val="center"/>
        <w:rPr>
          <w:rFonts w:ascii="Arial" w:hAnsi="Arial" w:cs="Arial"/>
          <w:sz w:val="24"/>
          <w:szCs w:val="24"/>
        </w:rPr>
      </w:pPr>
    </w:p>
    <w:p w:rsidR="008273A5" w:rsidRPr="009216BC" w:rsidRDefault="00F11403" w:rsidP="008273A5">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5.1. </w:t>
      </w:r>
      <w:r w:rsidR="008273A5" w:rsidRPr="009216BC">
        <w:rPr>
          <w:rFonts w:ascii="Arial" w:hAnsi="Arial" w:cs="Arial"/>
          <w:bCs/>
          <w:sz w:val="24"/>
          <w:szCs w:val="24"/>
          <w:lang w:eastAsia="ru-RU"/>
        </w:rPr>
        <w:t>Заявитель может обратиться с жалобой в том числе в следующих случаях:</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1) нарушение срока регистрации запроса о предоставлении государственной или муниципальной услуги, запроса, указанного в </w:t>
      </w:r>
      <w:hyperlink r:id="rId40" w:history="1">
        <w:r w:rsidRPr="009216BC">
          <w:rPr>
            <w:rFonts w:ascii="Arial" w:hAnsi="Arial" w:cs="Arial"/>
            <w:bCs/>
            <w:sz w:val="24"/>
            <w:szCs w:val="24"/>
            <w:lang w:eastAsia="ru-RU"/>
          </w:rPr>
          <w:t>статье 15.1</w:t>
        </w:r>
      </w:hyperlink>
      <w:r w:rsidRPr="009216BC">
        <w:rPr>
          <w:rFonts w:ascii="Arial" w:hAnsi="Arial" w:cs="Arial"/>
          <w:bCs/>
          <w:sz w:val="24"/>
          <w:szCs w:val="24"/>
          <w:lang w:eastAsia="ru-RU"/>
        </w:rPr>
        <w:t xml:space="preserve"> </w:t>
      </w:r>
      <w:r w:rsidR="00F11403" w:rsidRPr="009216BC">
        <w:rPr>
          <w:rFonts w:ascii="Arial" w:hAnsi="Arial" w:cs="Arial"/>
          <w:bCs/>
          <w:sz w:val="24"/>
          <w:szCs w:val="24"/>
          <w:lang w:eastAsia="ru-RU"/>
        </w:rPr>
        <w:t>210-Ф</w:t>
      </w:r>
      <w:r w:rsidR="002E02E2" w:rsidRPr="009216BC">
        <w:rPr>
          <w:rFonts w:ascii="Arial" w:hAnsi="Arial" w:cs="Arial"/>
          <w:bCs/>
          <w:sz w:val="24"/>
          <w:szCs w:val="24"/>
          <w:lang w:eastAsia="ru-RU"/>
        </w:rPr>
        <w:t>З «Об организации предоставления</w:t>
      </w:r>
      <w:r w:rsidR="00F11403" w:rsidRPr="009216BC">
        <w:rPr>
          <w:rFonts w:ascii="Arial" w:hAnsi="Arial" w:cs="Arial"/>
          <w:bCs/>
          <w:sz w:val="24"/>
          <w:szCs w:val="24"/>
          <w:lang w:eastAsia="ru-RU"/>
        </w:rPr>
        <w:t xml:space="preserve"> государственных и муниципальных услуг»</w:t>
      </w:r>
      <w:r w:rsidRPr="009216BC">
        <w:rPr>
          <w:rFonts w:ascii="Arial" w:hAnsi="Arial" w:cs="Arial"/>
          <w:bCs/>
          <w:sz w:val="24"/>
          <w:szCs w:val="24"/>
          <w:lang w:eastAsia="ru-RU"/>
        </w:rPr>
        <w:t>;</w:t>
      </w:r>
      <w:r w:rsidR="00F11403" w:rsidRPr="009216BC">
        <w:rPr>
          <w:rFonts w:ascii="Arial" w:hAnsi="Arial" w:cs="Arial"/>
          <w:bCs/>
          <w:sz w:val="24"/>
          <w:szCs w:val="24"/>
          <w:lang w:eastAsia="ru-RU"/>
        </w:rPr>
        <w:t xml:space="preserve"> </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1" w:history="1">
        <w:r w:rsidRPr="009216BC">
          <w:rPr>
            <w:rFonts w:ascii="Arial" w:hAnsi="Arial" w:cs="Arial"/>
            <w:bCs/>
            <w:sz w:val="24"/>
            <w:szCs w:val="24"/>
            <w:lang w:eastAsia="ru-RU"/>
          </w:rPr>
          <w:t>частью 1.3 статьи 16</w:t>
        </w:r>
      </w:hyperlink>
      <w:r w:rsidR="000835F8" w:rsidRPr="009216BC">
        <w:rPr>
          <w:rFonts w:ascii="Arial" w:hAnsi="Arial" w:cs="Arial"/>
          <w:bCs/>
          <w:sz w:val="24"/>
          <w:szCs w:val="24"/>
          <w:lang w:eastAsia="ru-RU"/>
        </w:rPr>
        <w:t>  210-ФЗ «Об организации предоставления государственных и муниципальных услуг»</w:t>
      </w:r>
      <w:r w:rsidRPr="009216BC">
        <w:rPr>
          <w:rFonts w:ascii="Arial" w:hAnsi="Arial" w:cs="Arial"/>
          <w:bCs/>
          <w:sz w:val="24"/>
          <w:szCs w:val="24"/>
          <w:lang w:eastAsia="ru-RU"/>
        </w:rPr>
        <w:t>;</w:t>
      </w:r>
      <w:r w:rsidR="00F11403" w:rsidRPr="009216BC">
        <w:rPr>
          <w:rFonts w:ascii="Arial" w:hAnsi="Arial" w:cs="Arial"/>
          <w:bCs/>
          <w:sz w:val="24"/>
          <w:szCs w:val="24"/>
          <w:lang w:eastAsia="ru-RU"/>
        </w:rPr>
        <w:t xml:space="preserve"> </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00F11403" w:rsidRPr="009216BC">
        <w:rPr>
          <w:rFonts w:ascii="Arial" w:hAnsi="Arial" w:cs="Arial"/>
          <w:bCs/>
          <w:sz w:val="24"/>
          <w:szCs w:val="24"/>
          <w:lang w:eastAsia="ru-RU"/>
        </w:rPr>
        <w:t xml:space="preserve"> </w:t>
      </w:r>
    </w:p>
    <w:p w:rsidR="008273A5"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history="1">
        <w:r w:rsidRPr="009216BC">
          <w:rPr>
            <w:rFonts w:ascii="Arial" w:hAnsi="Arial" w:cs="Arial"/>
            <w:bCs/>
            <w:sz w:val="24"/>
            <w:szCs w:val="24"/>
            <w:lang w:eastAsia="ru-RU"/>
          </w:rPr>
          <w:t>частью 1.3 статьи 16</w:t>
        </w:r>
      </w:hyperlink>
      <w:r w:rsidRPr="009216BC">
        <w:rPr>
          <w:rFonts w:ascii="Arial" w:hAnsi="Arial" w:cs="Arial"/>
          <w:bCs/>
          <w:sz w:val="24"/>
          <w:szCs w:val="24"/>
          <w:lang w:eastAsia="ru-RU"/>
        </w:rPr>
        <w:t xml:space="preserve"> </w:t>
      </w:r>
      <w:r w:rsidR="000835F8" w:rsidRPr="009216BC">
        <w:rPr>
          <w:rFonts w:ascii="Arial" w:hAnsi="Arial" w:cs="Arial"/>
          <w:bCs/>
          <w:sz w:val="24"/>
          <w:szCs w:val="24"/>
          <w:lang w:eastAsia="ru-RU"/>
        </w:rPr>
        <w:t xml:space="preserve"> 210-ФЗ «Об организации предоставления государственных и муниципальных услуг»</w:t>
      </w:r>
      <w:r w:rsidRPr="009216BC">
        <w:rPr>
          <w:rFonts w:ascii="Arial" w:hAnsi="Arial" w:cs="Arial"/>
          <w:bCs/>
          <w:sz w:val="24"/>
          <w:szCs w:val="24"/>
          <w:lang w:eastAsia="ru-RU"/>
        </w:rPr>
        <w:t>;</w:t>
      </w:r>
      <w:r w:rsidR="00F11403" w:rsidRPr="009216BC">
        <w:rPr>
          <w:rFonts w:ascii="Arial" w:hAnsi="Arial" w:cs="Arial"/>
          <w:bCs/>
          <w:sz w:val="24"/>
          <w:szCs w:val="24"/>
          <w:lang w:eastAsia="ru-RU"/>
        </w:rPr>
        <w:t xml:space="preserve"> </w:t>
      </w:r>
    </w:p>
    <w:p w:rsidR="008273A5"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3"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1850D8"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4" w:history="1">
        <w:r w:rsidRPr="009216BC">
          <w:rPr>
            <w:rFonts w:ascii="Arial" w:hAnsi="Arial" w:cs="Arial"/>
            <w:bCs/>
            <w:sz w:val="24"/>
            <w:szCs w:val="24"/>
            <w:lang w:eastAsia="ru-RU"/>
          </w:rPr>
          <w:t>частью 1.3 статьи 16</w:t>
        </w:r>
      </w:hyperlink>
      <w:r w:rsidRPr="009216BC">
        <w:rPr>
          <w:rFonts w:ascii="Arial" w:hAnsi="Arial" w:cs="Arial"/>
          <w:bCs/>
          <w:sz w:val="24"/>
          <w:szCs w:val="24"/>
          <w:lang w:eastAsia="ru-RU"/>
        </w:rPr>
        <w:t xml:space="preserve"> настоящего Федерального закона;</w:t>
      </w:r>
      <w:r w:rsidR="00F11403" w:rsidRPr="009216BC">
        <w:rPr>
          <w:rFonts w:ascii="Arial" w:hAnsi="Arial" w:cs="Arial"/>
          <w:bCs/>
          <w:sz w:val="24"/>
          <w:szCs w:val="24"/>
          <w:lang w:eastAsia="ru-RU"/>
        </w:rPr>
        <w:t xml:space="preserve"> </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8) нарушение срока или порядка выдачи документов по результатам предоставления государственной или муниципальной услуги;</w:t>
      </w:r>
      <w:r w:rsidR="00F11403" w:rsidRPr="009216BC">
        <w:rPr>
          <w:rFonts w:ascii="Arial" w:hAnsi="Arial" w:cs="Arial"/>
          <w:bCs/>
          <w:sz w:val="24"/>
          <w:szCs w:val="24"/>
          <w:lang w:eastAsia="ru-RU"/>
        </w:rPr>
        <w:t xml:space="preserve"> </w:t>
      </w:r>
    </w:p>
    <w:p w:rsidR="008273A5"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5" w:history="1">
        <w:r w:rsidRPr="009216BC">
          <w:rPr>
            <w:rFonts w:ascii="Arial" w:hAnsi="Arial" w:cs="Arial"/>
            <w:bCs/>
            <w:sz w:val="24"/>
            <w:szCs w:val="24"/>
            <w:lang w:eastAsia="ru-RU"/>
          </w:rPr>
          <w:t>частью 1.3 статьи 16</w:t>
        </w:r>
      </w:hyperlink>
      <w:r w:rsidRPr="009216BC">
        <w:rPr>
          <w:rFonts w:ascii="Arial" w:hAnsi="Arial" w:cs="Arial"/>
          <w:bCs/>
          <w:sz w:val="24"/>
          <w:szCs w:val="24"/>
          <w:lang w:eastAsia="ru-RU"/>
        </w:rPr>
        <w:t xml:space="preserve"> </w:t>
      </w:r>
      <w:r w:rsidR="001850D8"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w:t>
      </w:r>
      <w:r w:rsidR="00F11403" w:rsidRPr="009216BC">
        <w:rPr>
          <w:rFonts w:ascii="Arial" w:hAnsi="Arial" w:cs="Arial"/>
          <w:bCs/>
          <w:sz w:val="24"/>
          <w:szCs w:val="24"/>
          <w:lang w:eastAsia="ru-RU"/>
        </w:rPr>
        <w:t xml:space="preserve"> </w:t>
      </w:r>
    </w:p>
    <w:p w:rsidR="008273A5" w:rsidRPr="009216BC" w:rsidRDefault="008273A5" w:rsidP="00FB19AE">
      <w:pPr>
        <w:pStyle w:val="1"/>
        <w:shd w:val="clear" w:color="auto" w:fill="FFFFFF"/>
        <w:spacing w:line="242" w:lineRule="atLeast"/>
        <w:ind w:firstLine="539"/>
        <w:jc w:val="both"/>
        <w:rPr>
          <w:rFonts w:ascii="Arial" w:hAnsi="Arial" w:cs="Arial"/>
          <w:b w:val="0"/>
          <w:bCs/>
          <w:sz w:val="24"/>
          <w:szCs w:val="24"/>
        </w:rPr>
      </w:pPr>
      <w:r w:rsidRPr="009216BC">
        <w:rPr>
          <w:rFonts w:ascii="Arial" w:hAnsi="Arial" w:cs="Arial"/>
          <w:b w:val="0"/>
          <w:bCs/>
          <w:sz w:val="24"/>
          <w:szCs w:val="24"/>
        </w:rPr>
        <w:t>10)</w:t>
      </w:r>
      <w:r w:rsidRPr="009216BC">
        <w:rPr>
          <w:rFonts w:ascii="Arial" w:hAnsi="Arial" w:cs="Arial"/>
          <w:bCs/>
          <w:sz w:val="24"/>
          <w:szCs w:val="24"/>
        </w:rPr>
        <w:t xml:space="preserve"> </w:t>
      </w:r>
      <w:r w:rsidRPr="009216BC">
        <w:rPr>
          <w:rFonts w:ascii="Arial" w:hAnsi="Arial" w:cs="Arial"/>
          <w:b w:val="0"/>
          <w:bCs/>
          <w:sz w:val="24"/>
          <w:szCs w:val="24"/>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6" w:history="1">
        <w:r w:rsidRPr="009216BC">
          <w:rPr>
            <w:rFonts w:ascii="Arial" w:hAnsi="Arial" w:cs="Arial"/>
            <w:b w:val="0"/>
            <w:bCs/>
            <w:sz w:val="24"/>
            <w:szCs w:val="24"/>
          </w:rPr>
          <w:t>пунктом 4 части 1 статьи 7</w:t>
        </w:r>
      </w:hyperlink>
      <w:r w:rsidRPr="009216BC">
        <w:rPr>
          <w:rFonts w:ascii="Arial" w:hAnsi="Arial" w:cs="Arial"/>
          <w:b w:val="0"/>
          <w:bCs/>
          <w:sz w:val="24"/>
          <w:szCs w:val="24"/>
        </w:rPr>
        <w:t xml:space="preserve"> </w:t>
      </w:r>
      <w:r w:rsidR="001850D8" w:rsidRPr="009216BC">
        <w:rPr>
          <w:rFonts w:ascii="Arial" w:hAnsi="Arial" w:cs="Arial"/>
          <w:b w:val="0"/>
          <w:bCs/>
          <w:sz w:val="24"/>
          <w:szCs w:val="24"/>
        </w:rPr>
        <w:t>210-ФЗ «Об организации предоставления государственных и муниципальных услуг»</w:t>
      </w:r>
      <w:r w:rsidR="00262D21" w:rsidRPr="009216BC">
        <w:rPr>
          <w:rFonts w:ascii="Arial" w:hAnsi="Arial" w:cs="Arial"/>
          <w:b w:val="0"/>
          <w:color w:val="333333"/>
          <w:sz w:val="24"/>
          <w:szCs w:val="24"/>
        </w:rPr>
        <w:t xml:space="preserve"> в части установления дополнительных гарантий граждан при получении государственных и муниципальных услуг»</w:t>
      </w:r>
      <w:r w:rsidRPr="009216BC">
        <w:rPr>
          <w:rFonts w:ascii="Arial" w:hAnsi="Arial" w:cs="Arial"/>
          <w:b w:val="0"/>
          <w:bCs/>
          <w:sz w:val="24"/>
          <w:szCs w:val="24"/>
        </w:rPr>
        <w:t>.</w:t>
      </w:r>
      <w:r w:rsidR="00262D21" w:rsidRPr="009216BC">
        <w:rPr>
          <w:rFonts w:ascii="Arial" w:hAnsi="Arial" w:cs="Arial"/>
          <w:b w:val="0"/>
          <w:bCs/>
          <w:sz w:val="24"/>
          <w:szCs w:val="24"/>
        </w:rPr>
        <w:t xml:space="preserve"> </w:t>
      </w:r>
      <w:r w:rsidRPr="009216BC">
        <w:rPr>
          <w:rFonts w:ascii="Arial" w:hAnsi="Arial" w:cs="Arial"/>
          <w:b w:val="0"/>
          <w:bCs/>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7" w:history="1">
        <w:r w:rsidRPr="009216BC">
          <w:rPr>
            <w:rFonts w:ascii="Arial" w:hAnsi="Arial" w:cs="Arial"/>
            <w:b w:val="0"/>
            <w:bCs/>
            <w:sz w:val="24"/>
            <w:szCs w:val="24"/>
          </w:rPr>
          <w:t>частью 1.3 статьи 16</w:t>
        </w:r>
      </w:hyperlink>
      <w:r w:rsidRPr="009216BC">
        <w:rPr>
          <w:rFonts w:ascii="Arial" w:hAnsi="Arial" w:cs="Arial"/>
          <w:b w:val="0"/>
          <w:bCs/>
          <w:sz w:val="24"/>
          <w:szCs w:val="24"/>
        </w:rPr>
        <w:t xml:space="preserve"> настоящего Федерального закона.</w:t>
      </w:r>
      <w:r w:rsidR="00F11403" w:rsidRPr="009216BC">
        <w:rPr>
          <w:rFonts w:ascii="Arial" w:hAnsi="Arial" w:cs="Arial"/>
          <w:b w:val="0"/>
          <w:bCs/>
          <w:sz w:val="24"/>
          <w:szCs w:val="24"/>
        </w:rPr>
        <w:t xml:space="preserve"> </w:t>
      </w:r>
    </w:p>
    <w:p w:rsidR="00FB19AE" w:rsidRPr="009216BC" w:rsidRDefault="00FB19AE" w:rsidP="00FB19AE">
      <w:pPr>
        <w:spacing w:after="0"/>
        <w:rPr>
          <w:rFonts w:ascii="Arial" w:hAnsi="Arial" w:cs="Arial"/>
          <w:sz w:val="24"/>
          <w:szCs w:val="24"/>
          <w:lang w:eastAsia="ru-RU"/>
        </w:rPr>
      </w:pPr>
    </w:p>
    <w:p w:rsidR="008273A5" w:rsidRPr="009216BC" w:rsidRDefault="000C3B44" w:rsidP="001850D8">
      <w:pPr>
        <w:autoSpaceDE w:val="0"/>
        <w:autoSpaceDN w:val="0"/>
        <w:adjustRightInd w:val="0"/>
        <w:spacing w:after="0" w:line="240" w:lineRule="auto"/>
        <w:ind w:firstLine="540"/>
        <w:jc w:val="both"/>
        <w:outlineLvl w:val="0"/>
        <w:rPr>
          <w:rFonts w:ascii="Arial" w:hAnsi="Arial" w:cs="Arial"/>
          <w:bCs/>
          <w:sz w:val="24"/>
          <w:szCs w:val="24"/>
          <w:lang w:eastAsia="ru-RU"/>
        </w:rPr>
      </w:pPr>
      <w:r w:rsidRPr="009216BC">
        <w:rPr>
          <w:rFonts w:ascii="Arial" w:hAnsi="Arial" w:cs="Arial"/>
          <w:bCs/>
          <w:sz w:val="24"/>
          <w:szCs w:val="24"/>
          <w:lang w:eastAsia="ru-RU"/>
        </w:rPr>
        <w:t>5</w:t>
      </w:r>
      <w:r w:rsidR="008273A5" w:rsidRPr="009216BC">
        <w:rPr>
          <w:rFonts w:ascii="Arial" w:hAnsi="Arial" w:cs="Arial"/>
          <w:bCs/>
          <w:sz w:val="24"/>
          <w:szCs w:val="24"/>
          <w:lang w:eastAsia="ru-RU"/>
        </w:rPr>
        <w:t>.2. Общие требования к порядку подачи и рассмотрения жалобы</w:t>
      </w:r>
    </w:p>
    <w:p w:rsidR="008273A5"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bookmarkStart w:id="4" w:name="Par22"/>
      <w:bookmarkEnd w:id="4"/>
      <w:r w:rsidRPr="009216BC">
        <w:rPr>
          <w:rFonts w:ascii="Arial" w:hAnsi="Arial" w:cs="Arial"/>
          <w:bCs/>
          <w:sz w:val="24"/>
          <w:szCs w:val="24"/>
          <w:lang w:eastAsia="ru-RU"/>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48"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49"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1850D8"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подаются руководителям этих организаций.</w:t>
      </w:r>
      <w:r w:rsidR="00F11403" w:rsidRPr="009216BC">
        <w:rPr>
          <w:rFonts w:ascii="Arial" w:hAnsi="Arial" w:cs="Arial"/>
          <w:bCs/>
          <w:sz w:val="24"/>
          <w:szCs w:val="24"/>
          <w:lang w:eastAsia="ru-RU"/>
        </w:rPr>
        <w:t xml:space="preserve"> </w:t>
      </w:r>
    </w:p>
    <w:p w:rsidR="004E6DCC"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50"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1850D8"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00F11403" w:rsidRPr="009216BC">
        <w:rPr>
          <w:rFonts w:ascii="Arial" w:hAnsi="Arial" w:cs="Arial"/>
          <w:bCs/>
          <w:sz w:val="24"/>
          <w:szCs w:val="24"/>
          <w:lang w:eastAsia="ru-RU"/>
        </w:rPr>
        <w:t xml:space="preserve"> </w:t>
      </w:r>
    </w:p>
    <w:p w:rsidR="001850D8" w:rsidRPr="009216BC" w:rsidRDefault="008273A5" w:rsidP="001850D8">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51"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1850D8"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r w:rsidR="00F11403" w:rsidRPr="009216BC">
        <w:rPr>
          <w:rFonts w:ascii="Arial" w:hAnsi="Arial" w:cs="Arial"/>
          <w:bCs/>
          <w:sz w:val="24"/>
          <w:szCs w:val="24"/>
          <w:lang w:eastAsia="ru-RU"/>
        </w:rPr>
        <w:t xml:space="preserve"> </w:t>
      </w:r>
    </w:p>
    <w:p w:rsidR="00387B55" w:rsidRPr="009216BC" w:rsidRDefault="008273A5" w:rsidP="00387B55">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52" w:history="1">
        <w:r w:rsidRPr="009216BC">
          <w:rPr>
            <w:rFonts w:ascii="Arial" w:hAnsi="Arial" w:cs="Arial"/>
            <w:bCs/>
            <w:sz w:val="24"/>
            <w:szCs w:val="24"/>
            <w:lang w:eastAsia="ru-RU"/>
          </w:rPr>
          <w:t>статьи 11.1</w:t>
        </w:r>
      </w:hyperlink>
      <w:r w:rsidRPr="009216BC">
        <w:rPr>
          <w:rFonts w:ascii="Arial" w:hAnsi="Arial" w:cs="Arial"/>
          <w:bCs/>
          <w:sz w:val="24"/>
          <w:szCs w:val="24"/>
          <w:lang w:eastAsia="ru-RU"/>
        </w:rPr>
        <w:t xml:space="preserve"> </w:t>
      </w:r>
      <w:r w:rsidR="00387B55"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xml:space="preserve"> и настоящей статьи не применяются.</w:t>
      </w:r>
      <w:r w:rsidR="00F11403" w:rsidRPr="009216BC">
        <w:rPr>
          <w:rFonts w:ascii="Arial" w:hAnsi="Arial" w:cs="Arial"/>
          <w:bCs/>
          <w:sz w:val="24"/>
          <w:szCs w:val="24"/>
          <w:lang w:eastAsia="ru-RU"/>
        </w:rPr>
        <w:t xml:space="preserve"> </w:t>
      </w:r>
    </w:p>
    <w:p w:rsidR="0051728C" w:rsidRPr="009216BC" w:rsidRDefault="008273A5" w:rsidP="0051728C">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53" w:history="1">
        <w:r w:rsidRPr="009216BC">
          <w:rPr>
            <w:rFonts w:ascii="Arial" w:hAnsi="Arial" w:cs="Arial"/>
            <w:bCs/>
            <w:sz w:val="24"/>
            <w:szCs w:val="24"/>
            <w:lang w:eastAsia="ru-RU"/>
          </w:rPr>
          <w:t>частью 2 статьи 6</w:t>
        </w:r>
      </w:hyperlink>
      <w:r w:rsidRPr="009216BC">
        <w:rPr>
          <w:rFonts w:ascii="Arial" w:hAnsi="Arial" w:cs="Arial"/>
          <w:bCs/>
          <w:sz w:val="24"/>
          <w:szCs w:val="24"/>
          <w:lang w:eastAsia="ru-RU"/>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54" w:history="1">
        <w:r w:rsidRPr="009216BC">
          <w:rPr>
            <w:rFonts w:ascii="Arial" w:hAnsi="Arial" w:cs="Arial"/>
            <w:bCs/>
            <w:sz w:val="24"/>
            <w:szCs w:val="24"/>
            <w:lang w:eastAsia="ru-RU"/>
          </w:rPr>
          <w:t>законодательством</w:t>
        </w:r>
      </w:hyperlink>
      <w:r w:rsidRPr="009216BC">
        <w:rPr>
          <w:rFonts w:ascii="Arial" w:hAnsi="Arial" w:cs="Arial"/>
          <w:bCs/>
          <w:sz w:val="24"/>
          <w:szCs w:val="24"/>
          <w:lang w:eastAsia="ru-RU"/>
        </w:rPr>
        <w:t xml:space="preserve"> Российской Федерации, в антимонопольный орган.</w:t>
      </w:r>
      <w:r w:rsidR="00F11403" w:rsidRPr="009216BC">
        <w:rPr>
          <w:rFonts w:ascii="Arial" w:hAnsi="Arial" w:cs="Arial"/>
          <w:bCs/>
          <w:sz w:val="24"/>
          <w:szCs w:val="24"/>
          <w:lang w:eastAsia="ru-RU"/>
        </w:rPr>
        <w:t xml:space="preserve"> </w:t>
      </w:r>
      <w:r w:rsidRPr="009216BC">
        <w:rPr>
          <w:rFonts w:ascii="Arial" w:hAnsi="Arial" w:cs="Arial"/>
          <w:bCs/>
          <w:sz w:val="24"/>
          <w:szCs w:val="24"/>
          <w:lang w:eastAsia="ru-RU"/>
        </w:rPr>
        <w:t xml:space="preserve">(часть 3.2 введена Федеральным </w:t>
      </w:r>
      <w:hyperlink r:id="rId55" w:history="1">
        <w:r w:rsidRPr="009216BC">
          <w:rPr>
            <w:rFonts w:ascii="Arial" w:hAnsi="Arial" w:cs="Arial"/>
            <w:bCs/>
            <w:sz w:val="24"/>
            <w:szCs w:val="24"/>
            <w:lang w:eastAsia="ru-RU"/>
          </w:rPr>
          <w:t>законом</w:t>
        </w:r>
      </w:hyperlink>
      <w:r w:rsidRPr="009216BC">
        <w:rPr>
          <w:rFonts w:ascii="Arial" w:hAnsi="Arial" w:cs="Arial"/>
          <w:bCs/>
          <w:sz w:val="24"/>
          <w:szCs w:val="24"/>
          <w:lang w:eastAsia="ru-RU"/>
        </w:rPr>
        <w:t xml:space="preserve"> от 13.07.2015 N 250-ФЗ)</w:t>
      </w:r>
      <w:r w:rsidR="000C3B44" w:rsidRPr="009216BC">
        <w:rPr>
          <w:rFonts w:ascii="Arial" w:hAnsi="Arial" w:cs="Arial"/>
          <w:bCs/>
          <w:sz w:val="24"/>
          <w:szCs w:val="24"/>
          <w:lang w:eastAsia="ru-RU"/>
        </w:rPr>
        <w:t>.</w:t>
      </w:r>
    </w:p>
    <w:p w:rsidR="004E6DCC" w:rsidRPr="009216BC" w:rsidRDefault="008273A5" w:rsidP="005F7FF0">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r w:rsidR="00F11403" w:rsidRPr="009216BC">
        <w:rPr>
          <w:rFonts w:ascii="Arial" w:hAnsi="Arial" w:cs="Arial"/>
          <w:bCs/>
          <w:sz w:val="24"/>
          <w:szCs w:val="24"/>
          <w:lang w:eastAsia="ru-RU"/>
        </w:rPr>
        <w:t xml:space="preserve"> </w:t>
      </w:r>
    </w:p>
    <w:p w:rsidR="008273A5" w:rsidRPr="009216BC" w:rsidRDefault="008273A5" w:rsidP="005F7FF0">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5</w:t>
      </w:r>
      <w:r w:rsidR="000C3B44" w:rsidRPr="009216BC">
        <w:rPr>
          <w:rFonts w:ascii="Arial" w:hAnsi="Arial" w:cs="Arial"/>
          <w:bCs/>
          <w:sz w:val="24"/>
          <w:szCs w:val="24"/>
          <w:lang w:eastAsia="ru-RU"/>
        </w:rPr>
        <w:t>.</w:t>
      </w:r>
      <w:r w:rsidR="005F7FF0" w:rsidRPr="009216BC">
        <w:rPr>
          <w:rFonts w:ascii="Arial" w:hAnsi="Arial" w:cs="Arial"/>
          <w:bCs/>
          <w:sz w:val="24"/>
          <w:szCs w:val="24"/>
          <w:lang w:eastAsia="ru-RU"/>
        </w:rPr>
        <w:t xml:space="preserve"> </w:t>
      </w:r>
      <w:r w:rsidRPr="009216BC">
        <w:rPr>
          <w:rFonts w:ascii="Arial" w:hAnsi="Arial" w:cs="Arial"/>
          <w:bCs/>
          <w:sz w:val="24"/>
          <w:szCs w:val="24"/>
          <w:lang w:eastAsia="ru-RU"/>
        </w:rPr>
        <w:t xml:space="preserve"> Жалоба должна содержать:</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56"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51728C"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их руководителей и (или) работников, решения и действия (бездействие) которых обжалуются;</w:t>
      </w:r>
      <w:r w:rsidR="00F11403" w:rsidRPr="009216BC">
        <w:rPr>
          <w:rFonts w:ascii="Arial" w:hAnsi="Arial" w:cs="Arial"/>
          <w:bCs/>
          <w:sz w:val="24"/>
          <w:szCs w:val="24"/>
          <w:lang w:eastAsia="ru-RU"/>
        </w:rPr>
        <w:t xml:space="preserve"> </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57"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51728C"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их работников;</w:t>
      </w:r>
      <w:r w:rsidR="00F11403" w:rsidRPr="009216BC">
        <w:rPr>
          <w:rFonts w:ascii="Arial" w:hAnsi="Arial" w:cs="Arial"/>
          <w:bCs/>
          <w:sz w:val="24"/>
          <w:szCs w:val="24"/>
          <w:lang w:eastAsia="ru-RU"/>
        </w:rPr>
        <w:t xml:space="preserve"> </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58"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51728C"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их работников. Заявителем могут быть представлены документы (при наличии), подтверждающие доводы заявителя, либо их копии.</w:t>
      </w:r>
      <w:r w:rsidR="00F11403" w:rsidRPr="009216BC">
        <w:rPr>
          <w:rFonts w:ascii="Arial" w:hAnsi="Arial" w:cs="Arial"/>
          <w:bCs/>
          <w:sz w:val="24"/>
          <w:szCs w:val="24"/>
          <w:lang w:eastAsia="ru-RU"/>
        </w:rPr>
        <w:t xml:space="preserve"> </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59"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w:t>
      </w:r>
      <w:hyperlink r:id="rId60"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51728C"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00F11403" w:rsidRPr="009216BC">
        <w:rPr>
          <w:rFonts w:ascii="Arial" w:hAnsi="Arial" w:cs="Arial"/>
          <w:bCs/>
          <w:sz w:val="24"/>
          <w:szCs w:val="24"/>
          <w:lang w:eastAsia="ru-RU"/>
        </w:rPr>
        <w:t xml:space="preserve"> </w:t>
      </w:r>
      <w:bookmarkStart w:id="5" w:name="Par44"/>
      <w:bookmarkEnd w:id="5"/>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7. По результатам рассмотрения жалобы принимается одно из следующих решений:</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2) в удовлетворении жалобы отказывается.</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bookmarkStart w:id="6" w:name="Par48"/>
      <w:bookmarkEnd w:id="6"/>
      <w:r w:rsidRPr="009216BC">
        <w:rPr>
          <w:rFonts w:ascii="Arial" w:hAnsi="Arial" w:cs="Arial"/>
          <w:bCs/>
          <w:sz w:val="24"/>
          <w:szCs w:val="24"/>
          <w:lang w:eastAsia="ru-RU"/>
        </w:rPr>
        <w:t xml:space="preserve">8. Не позднее дня, следующего за днем принятия решения, указанного в </w:t>
      </w:r>
      <w:hyperlink w:anchor="Par44" w:history="1">
        <w:r w:rsidRPr="009216BC">
          <w:rPr>
            <w:rFonts w:ascii="Arial" w:hAnsi="Arial" w:cs="Arial"/>
            <w:bCs/>
            <w:sz w:val="24"/>
            <w:szCs w:val="24"/>
            <w:lang w:eastAsia="ru-RU"/>
          </w:rPr>
          <w:t>части 7</w:t>
        </w:r>
      </w:hyperlink>
      <w:r w:rsidRPr="009216BC">
        <w:rPr>
          <w:rFonts w:ascii="Arial" w:hAnsi="Arial" w:cs="Arial"/>
          <w:bCs/>
          <w:sz w:val="24"/>
          <w:szCs w:val="24"/>
          <w:lang w:eastAsia="ru-RU"/>
        </w:rPr>
        <w:t xml:space="preserve"> </w:t>
      </w:r>
      <w:r w:rsidR="00F52BA4" w:rsidRPr="009216BC">
        <w:rPr>
          <w:rFonts w:ascii="Arial" w:hAnsi="Arial" w:cs="Arial"/>
          <w:bCs/>
          <w:sz w:val="24"/>
          <w:szCs w:val="24"/>
          <w:lang w:eastAsia="ru-RU"/>
        </w:rPr>
        <w:t>статьи 11.2 210-ФЗ «Об организации предоставления государственных и муниципальных услуг»</w:t>
      </w:r>
      <w:r w:rsidRPr="009216BC">
        <w:rPr>
          <w:rFonts w:ascii="Arial" w:hAnsi="Arial" w:cs="Arial"/>
          <w:bCs/>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8.1. В случае признания жалобы подлежащей удовлетворению в ответе заявителю, указанном в </w:t>
      </w:r>
      <w:hyperlink w:anchor="Par48" w:history="1">
        <w:r w:rsidRPr="009216BC">
          <w:rPr>
            <w:rFonts w:ascii="Arial" w:hAnsi="Arial" w:cs="Arial"/>
            <w:bCs/>
            <w:sz w:val="24"/>
            <w:szCs w:val="24"/>
            <w:lang w:eastAsia="ru-RU"/>
          </w:rPr>
          <w:t>части 8</w:t>
        </w:r>
      </w:hyperlink>
      <w:r w:rsidRPr="009216BC">
        <w:rPr>
          <w:rFonts w:ascii="Arial" w:hAnsi="Arial" w:cs="Arial"/>
          <w:bCs/>
          <w:sz w:val="24"/>
          <w:szCs w:val="24"/>
          <w:lang w:eastAsia="ru-RU"/>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61" w:history="1">
        <w:r w:rsidRPr="009216BC">
          <w:rPr>
            <w:rFonts w:ascii="Arial" w:hAnsi="Arial" w:cs="Arial"/>
            <w:bCs/>
            <w:sz w:val="24"/>
            <w:szCs w:val="24"/>
            <w:lang w:eastAsia="ru-RU"/>
          </w:rPr>
          <w:t>частью 1.1 статьи 16</w:t>
        </w:r>
      </w:hyperlink>
      <w:r w:rsidRPr="009216BC">
        <w:rPr>
          <w:rFonts w:ascii="Arial" w:hAnsi="Arial" w:cs="Arial"/>
          <w:bCs/>
          <w:sz w:val="24"/>
          <w:szCs w:val="24"/>
          <w:lang w:eastAsia="ru-RU"/>
        </w:rPr>
        <w:t xml:space="preserve"> </w:t>
      </w:r>
      <w:r w:rsidR="0051728C" w:rsidRPr="009216BC">
        <w:rPr>
          <w:rFonts w:ascii="Arial" w:hAnsi="Arial" w:cs="Arial"/>
          <w:bCs/>
          <w:sz w:val="24"/>
          <w:szCs w:val="24"/>
          <w:lang w:eastAsia="ru-RU"/>
        </w:rPr>
        <w:t>210-ФЗ «Об организации предоставления государственных и муниципальных услуг»</w:t>
      </w:r>
      <w:r w:rsidRPr="009216BC">
        <w:rPr>
          <w:rFonts w:ascii="Arial" w:hAnsi="Arial" w:cs="Arial"/>
          <w:bCs/>
          <w:sz w:val="24"/>
          <w:szCs w:val="24"/>
          <w:lang w:eastAsia="ru-RU"/>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r w:rsidR="00F11403" w:rsidRPr="009216BC">
        <w:rPr>
          <w:rFonts w:ascii="Arial" w:hAnsi="Arial" w:cs="Arial"/>
          <w:bCs/>
          <w:sz w:val="24"/>
          <w:szCs w:val="24"/>
          <w:lang w:eastAsia="ru-RU"/>
        </w:rPr>
        <w:t xml:space="preserve"> </w:t>
      </w:r>
    </w:p>
    <w:p w:rsidR="004E6DCC"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8.2. В случае признания жалобы не подлежащей удовлетворению в ответе заявителю, указанном в </w:t>
      </w:r>
      <w:hyperlink w:anchor="Par48" w:history="1">
        <w:r w:rsidRPr="009216BC">
          <w:rPr>
            <w:rFonts w:ascii="Arial" w:hAnsi="Arial" w:cs="Arial"/>
            <w:bCs/>
            <w:sz w:val="24"/>
            <w:szCs w:val="24"/>
            <w:lang w:eastAsia="ru-RU"/>
          </w:rPr>
          <w:t>части 8</w:t>
        </w:r>
      </w:hyperlink>
      <w:r w:rsidRPr="009216BC">
        <w:rPr>
          <w:rFonts w:ascii="Arial" w:hAnsi="Arial" w:cs="Arial"/>
          <w:bCs/>
          <w:sz w:val="24"/>
          <w:szCs w:val="24"/>
          <w:lang w:eastAsia="ru-RU"/>
        </w:rPr>
        <w:t xml:space="preserve"> </w:t>
      </w:r>
      <w:r w:rsidR="00714DB2" w:rsidRPr="009216BC">
        <w:rPr>
          <w:rFonts w:ascii="Arial" w:hAnsi="Arial" w:cs="Arial"/>
          <w:bCs/>
          <w:sz w:val="24"/>
          <w:szCs w:val="24"/>
          <w:lang w:eastAsia="ru-RU"/>
        </w:rPr>
        <w:t>статьи 11.2 210-ФЗ «Об организации предоставления государственных и муниципальных услуг»</w:t>
      </w:r>
      <w:r w:rsidRPr="009216BC">
        <w:rPr>
          <w:rFonts w:ascii="Arial" w:hAnsi="Arial" w:cs="Arial"/>
          <w:bCs/>
          <w:sz w:val="24"/>
          <w:szCs w:val="24"/>
          <w:lang w:eastAsia="ru-RU"/>
        </w:rPr>
        <w:t>, даются аргументированные разъяснения о причинах принятого решения, а также информация о порядке обжалования принятого решения.</w:t>
      </w:r>
      <w:r w:rsidR="00F11403" w:rsidRPr="009216BC">
        <w:rPr>
          <w:rFonts w:ascii="Arial" w:hAnsi="Arial" w:cs="Arial"/>
          <w:bCs/>
          <w:sz w:val="24"/>
          <w:szCs w:val="24"/>
          <w:lang w:eastAsia="ru-RU"/>
        </w:rPr>
        <w:t xml:space="preserve"> </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ar22" w:history="1">
        <w:r w:rsidRPr="009216BC">
          <w:rPr>
            <w:rFonts w:ascii="Arial" w:hAnsi="Arial" w:cs="Arial"/>
            <w:bCs/>
            <w:sz w:val="24"/>
            <w:szCs w:val="24"/>
            <w:lang w:eastAsia="ru-RU"/>
          </w:rPr>
          <w:t>частью 1</w:t>
        </w:r>
      </w:hyperlink>
      <w:r w:rsidRPr="009216BC">
        <w:rPr>
          <w:rFonts w:ascii="Arial" w:hAnsi="Arial" w:cs="Arial"/>
          <w:bCs/>
          <w:sz w:val="24"/>
          <w:szCs w:val="24"/>
          <w:lang w:eastAsia="ru-RU"/>
        </w:rPr>
        <w:t xml:space="preserve"> </w:t>
      </w:r>
      <w:r w:rsidR="00714DB2" w:rsidRPr="009216BC">
        <w:rPr>
          <w:rFonts w:ascii="Arial" w:hAnsi="Arial" w:cs="Arial"/>
          <w:bCs/>
          <w:sz w:val="24"/>
          <w:szCs w:val="24"/>
          <w:lang w:eastAsia="ru-RU"/>
        </w:rPr>
        <w:t>статьи 11.2 210-ФЗ «Об организации предоставления государственных и муниципальных услуг»</w:t>
      </w:r>
      <w:r w:rsidRPr="009216BC">
        <w:rPr>
          <w:rFonts w:ascii="Arial" w:hAnsi="Arial" w:cs="Arial"/>
          <w:bCs/>
          <w:sz w:val="24"/>
          <w:szCs w:val="24"/>
          <w:lang w:eastAsia="ru-RU"/>
        </w:rPr>
        <w:t>, незамедлительно направляют имеющиеся материалы в органы прокуратуры.</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62" w:history="1">
        <w:r w:rsidRPr="009216BC">
          <w:rPr>
            <w:rFonts w:ascii="Arial" w:hAnsi="Arial" w:cs="Arial"/>
            <w:bCs/>
            <w:sz w:val="24"/>
            <w:szCs w:val="24"/>
            <w:lang w:eastAsia="ru-RU"/>
          </w:rPr>
          <w:t>законом</w:t>
        </w:r>
      </w:hyperlink>
      <w:r w:rsidRPr="009216BC">
        <w:rPr>
          <w:rFonts w:ascii="Arial" w:hAnsi="Arial" w:cs="Arial"/>
          <w:bCs/>
          <w:sz w:val="24"/>
          <w:szCs w:val="24"/>
          <w:lang w:eastAsia="ru-RU"/>
        </w:rPr>
        <w:t xml:space="preserve"> от 2 мая 2006 года N 59-ФЗ "О порядке рассмотрения обращений граждан Российской Федерации".</w:t>
      </w:r>
      <w:r w:rsidR="00F11403" w:rsidRPr="009216BC">
        <w:rPr>
          <w:rFonts w:ascii="Arial" w:hAnsi="Arial" w:cs="Arial"/>
          <w:bCs/>
          <w:sz w:val="24"/>
          <w:szCs w:val="24"/>
          <w:lang w:eastAsia="ru-RU"/>
        </w:rPr>
        <w:t xml:space="preserve"> </w:t>
      </w:r>
    </w:p>
    <w:p w:rsidR="00CE4B57" w:rsidRPr="009216BC" w:rsidRDefault="00CE4B57" w:rsidP="00714DB2">
      <w:pPr>
        <w:autoSpaceDE w:val="0"/>
        <w:autoSpaceDN w:val="0"/>
        <w:adjustRightInd w:val="0"/>
        <w:spacing w:after="0" w:line="240" w:lineRule="auto"/>
        <w:ind w:firstLine="540"/>
        <w:jc w:val="both"/>
        <w:rPr>
          <w:rFonts w:ascii="Arial" w:hAnsi="Arial" w:cs="Arial"/>
          <w:bCs/>
          <w:sz w:val="24"/>
          <w:szCs w:val="24"/>
          <w:lang w:eastAsia="ru-RU"/>
        </w:rPr>
      </w:pPr>
    </w:p>
    <w:p w:rsidR="008273A5" w:rsidRPr="009216BC" w:rsidRDefault="000C3B44" w:rsidP="00714DB2">
      <w:pPr>
        <w:autoSpaceDE w:val="0"/>
        <w:autoSpaceDN w:val="0"/>
        <w:adjustRightInd w:val="0"/>
        <w:spacing w:after="0" w:line="240" w:lineRule="auto"/>
        <w:ind w:firstLine="540"/>
        <w:jc w:val="both"/>
        <w:outlineLvl w:val="0"/>
        <w:rPr>
          <w:rFonts w:ascii="Arial" w:hAnsi="Arial" w:cs="Arial"/>
          <w:bCs/>
          <w:sz w:val="24"/>
          <w:szCs w:val="24"/>
          <w:lang w:eastAsia="ru-RU"/>
        </w:rPr>
      </w:pPr>
      <w:r w:rsidRPr="009216BC">
        <w:rPr>
          <w:rFonts w:ascii="Arial" w:hAnsi="Arial" w:cs="Arial"/>
          <w:bCs/>
          <w:sz w:val="24"/>
          <w:szCs w:val="24"/>
          <w:lang w:eastAsia="ru-RU"/>
        </w:rPr>
        <w:t>5.</w:t>
      </w:r>
      <w:r w:rsidR="005F7FF0" w:rsidRPr="009216BC">
        <w:rPr>
          <w:rFonts w:ascii="Arial" w:hAnsi="Arial" w:cs="Arial"/>
          <w:bCs/>
          <w:sz w:val="24"/>
          <w:szCs w:val="24"/>
          <w:lang w:eastAsia="ru-RU"/>
        </w:rPr>
        <w:t>3</w:t>
      </w:r>
      <w:r w:rsidR="008273A5" w:rsidRPr="009216BC">
        <w:rPr>
          <w:rFonts w:ascii="Arial" w:hAnsi="Arial" w:cs="Arial"/>
          <w:bCs/>
          <w:sz w:val="24"/>
          <w:szCs w:val="24"/>
          <w:lang w:eastAsia="ru-RU"/>
        </w:rPr>
        <w:t>. Информационная система досудебного (внесудебного) обжалования</w:t>
      </w: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p>
    <w:p w:rsidR="008273A5" w:rsidRPr="009216BC" w:rsidRDefault="008273A5" w:rsidP="00714DB2">
      <w:pPr>
        <w:autoSpaceDE w:val="0"/>
        <w:autoSpaceDN w:val="0"/>
        <w:adjustRightInd w:val="0"/>
        <w:spacing w:after="0" w:line="240" w:lineRule="auto"/>
        <w:ind w:firstLine="540"/>
        <w:jc w:val="both"/>
        <w:rPr>
          <w:rFonts w:ascii="Arial" w:hAnsi="Arial" w:cs="Arial"/>
          <w:bCs/>
          <w:sz w:val="24"/>
          <w:szCs w:val="24"/>
          <w:lang w:eastAsia="ru-RU"/>
        </w:rPr>
      </w:pPr>
      <w:r w:rsidRPr="009216BC">
        <w:rPr>
          <w:rFonts w:ascii="Arial" w:hAnsi="Arial" w:cs="Arial"/>
          <w:bCs/>
          <w:sz w:val="24"/>
          <w:szCs w:val="24"/>
          <w:lang w:eastAsia="ru-RU"/>
        </w:rP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63" w:history="1">
        <w:r w:rsidRPr="009216BC">
          <w:rPr>
            <w:rFonts w:ascii="Arial" w:hAnsi="Arial" w:cs="Arial"/>
            <w:bCs/>
            <w:sz w:val="24"/>
            <w:szCs w:val="24"/>
            <w:lang w:eastAsia="ru-RU"/>
          </w:rPr>
          <w:t>актами</w:t>
        </w:r>
      </w:hyperlink>
      <w:r w:rsidRPr="009216BC">
        <w:rPr>
          <w:rFonts w:ascii="Arial" w:hAnsi="Arial" w:cs="Arial"/>
          <w:bCs/>
          <w:sz w:val="24"/>
          <w:szCs w:val="24"/>
          <w:lang w:eastAsia="ru-RU"/>
        </w:rPr>
        <w:t xml:space="preserve"> Правительства Российской Федерации.</w:t>
      </w:r>
    </w:p>
    <w:p w:rsidR="00B671FB" w:rsidRPr="009216BC" w:rsidRDefault="00B671FB" w:rsidP="00B671FB">
      <w:pPr>
        <w:autoSpaceDE w:val="0"/>
        <w:autoSpaceDN w:val="0"/>
        <w:adjustRightInd w:val="0"/>
        <w:spacing w:after="0" w:line="240" w:lineRule="auto"/>
        <w:ind w:firstLine="540"/>
        <w:jc w:val="both"/>
        <w:rPr>
          <w:rFonts w:ascii="Arial" w:hAnsi="Arial" w:cs="Arial"/>
          <w:sz w:val="24"/>
          <w:szCs w:val="24"/>
        </w:rPr>
      </w:pPr>
    </w:p>
    <w:p w:rsidR="00B671FB" w:rsidRPr="009216BC" w:rsidRDefault="00B671FB" w:rsidP="00B671FB">
      <w:pPr>
        <w:autoSpaceDE w:val="0"/>
        <w:autoSpaceDN w:val="0"/>
        <w:adjustRightInd w:val="0"/>
        <w:spacing w:after="0" w:line="240" w:lineRule="auto"/>
        <w:ind w:firstLine="540"/>
        <w:jc w:val="both"/>
        <w:rPr>
          <w:rFonts w:ascii="Arial" w:hAnsi="Arial" w:cs="Arial"/>
          <w:sz w:val="24"/>
          <w:szCs w:val="24"/>
        </w:rPr>
      </w:pPr>
    </w:p>
    <w:p w:rsidR="00B671FB" w:rsidRPr="009216BC" w:rsidRDefault="00B671FB" w:rsidP="00B671FB">
      <w:pPr>
        <w:pStyle w:val="ConsPlusNonformat"/>
        <w:tabs>
          <w:tab w:val="left" w:pos="4253"/>
        </w:tabs>
        <w:jc w:val="center"/>
        <w:rPr>
          <w:rFonts w:ascii="Arial" w:hAnsi="Arial" w:cs="Arial"/>
          <w:sz w:val="24"/>
          <w:szCs w:val="24"/>
        </w:rPr>
      </w:pPr>
    </w:p>
    <w:p w:rsidR="00B671FB" w:rsidRPr="009216BC" w:rsidRDefault="00B671FB" w:rsidP="00B671FB">
      <w:pPr>
        <w:pStyle w:val="ConsPlusNonformat"/>
        <w:tabs>
          <w:tab w:val="left" w:pos="4253"/>
        </w:tabs>
        <w:jc w:val="center"/>
        <w:rPr>
          <w:rFonts w:ascii="Arial" w:hAnsi="Arial" w:cs="Arial"/>
          <w:sz w:val="24"/>
          <w:szCs w:val="24"/>
        </w:rPr>
      </w:pPr>
    </w:p>
    <w:p w:rsidR="00B671FB" w:rsidRPr="009216BC" w:rsidRDefault="00B671FB" w:rsidP="00B671FB">
      <w:pPr>
        <w:pStyle w:val="ConsPlusNonformat"/>
        <w:tabs>
          <w:tab w:val="left" w:pos="4253"/>
        </w:tabs>
        <w:jc w:val="center"/>
        <w:rPr>
          <w:rFonts w:ascii="Arial" w:hAnsi="Arial" w:cs="Arial"/>
          <w:sz w:val="24"/>
          <w:szCs w:val="24"/>
        </w:rPr>
      </w:pPr>
    </w:p>
    <w:p w:rsidR="00B671FB" w:rsidRPr="009216BC" w:rsidRDefault="00B671FB" w:rsidP="00B671FB">
      <w:pPr>
        <w:pStyle w:val="ConsPlusNonformat"/>
        <w:tabs>
          <w:tab w:val="left" w:pos="4253"/>
        </w:tabs>
        <w:jc w:val="center"/>
        <w:rPr>
          <w:rFonts w:ascii="Arial" w:hAnsi="Arial" w:cs="Arial"/>
          <w:sz w:val="24"/>
          <w:szCs w:val="24"/>
        </w:rPr>
      </w:pPr>
    </w:p>
    <w:p w:rsidR="00B671FB" w:rsidRPr="009216BC" w:rsidRDefault="00B671FB" w:rsidP="00B671FB">
      <w:pPr>
        <w:pStyle w:val="ConsPlusNonformat"/>
        <w:tabs>
          <w:tab w:val="left" w:pos="4253"/>
        </w:tabs>
        <w:jc w:val="center"/>
        <w:rPr>
          <w:rFonts w:ascii="Arial" w:hAnsi="Arial" w:cs="Arial"/>
          <w:sz w:val="24"/>
          <w:szCs w:val="24"/>
        </w:rPr>
      </w:pPr>
    </w:p>
    <w:p w:rsidR="00F86D86" w:rsidRPr="009216BC" w:rsidRDefault="00F86D86">
      <w:pPr>
        <w:rPr>
          <w:rFonts w:ascii="Arial" w:hAnsi="Arial" w:cs="Arial"/>
          <w:sz w:val="24"/>
          <w:szCs w:val="24"/>
        </w:rPr>
        <w:sectPr w:rsidR="00F86D86" w:rsidRPr="009216BC" w:rsidSect="005210C3">
          <w:headerReference w:type="default" r:id="rId64"/>
          <w:headerReference w:type="first" r:id="rId65"/>
          <w:pgSz w:w="11906" w:h="16838"/>
          <w:pgMar w:top="1134" w:right="851" w:bottom="1134" w:left="1701" w:header="709" w:footer="709" w:gutter="0"/>
          <w:pgNumType w:start="1"/>
          <w:cols w:space="708"/>
          <w:titlePg/>
          <w:docGrid w:linePitch="360"/>
        </w:sectPr>
      </w:pPr>
    </w:p>
    <w:p w:rsidR="00F86D86" w:rsidRPr="009216BC" w:rsidRDefault="00F86D86" w:rsidP="009216BC">
      <w:pPr>
        <w:pStyle w:val="ConsPlusNormal"/>
        <w:ind w:left="3687" w:firstLine="708"/>
        <w:rPr>
          <w:rFonts w:ascii="Arial" w:hAnsi="Arial" w:cs="Arial"/>
          <w:sz w:val="24"/>
          <w:szCs w:val="24"/>
        </w:rPr>
      </w:pPr>
      <w:r w:rsidRPr="009216BC">
        <w:rPr>
          <w:rFonts w:ascii="Arial" w:hAnsi="Arial" w:cs="Arial"/>
          <w:sz w:val="24"/>
          <w:szCs w:val="24"/>
        </w:rPr>
        <w:t>Приложение № 1</w:t>
      </w:r>
    </w:p>
    <w:p w:rsidR="00F55869" w:rsidRPr="009216BC" w:rsidRDefault="00F86D86" w:rsidP="009216BC">
      <w:pPr>
        <w:pStyle w:val="ConsPlusNormal"/>
        <w:ind w:firstLine="4395"/>
        <w:rPr>
          <w:rFonts w:ascii="Arial" w:hAnsi="Arial" w:cs="Arial"/>
          <w:sz w:val="24"/>
          <w:szCs w:val="24"/>
        </w:rPr>
      </w:pPr>
      <w:r w:rsidRPr="009216BC">
        <w:rPr>
          <w:rFonts w:ascii="Arial" w:hAnsi="Arial" w:cs="Arial"/>
          <w:sz w:val="24"/>
          <w:szCs w:val="24"/>
        </w:rPr>
        <w:t xml:space="preserve">к </w:t>
      </w:r>
      <w:r w:rsidR="00F55869" w:rsidRPr="009216BC">
        <w:rPr>
          <w:rFonts w:ascii="Arial" w:hAnsi="Arial" w:cs="Arial"/>
          <w:sz w:val="24"/>
          <w:szCs w:val="24"/>
        </w:rPr>
        <w:t>Административному регламенту</w:t>
      </w:r>
    </w:p>
    <w:p w:rsidR="00F55869" w:rsidRPr="009216BC" w:rsidRDefault="00F55869" w:rsidP="009216BC">
      <w:pPr>
        <w:widowControl w:val="0"/>
        <w:autoSpaceDE w:val="0"/>
        <w:autoSpaceDN w:val="0"/>
        <w:spacing w:after="0" w:line="240" w:lineRule="auto"/>
        <w:ind w:firstLine="4395"/>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предоставления муниципальной услуги </w:t>
      </w:r>
    </w:p>
    <w:p w:rsidR="00F86D86" w:rsidRPr="009216BC" w:rsidRDefault="00F86D86" w:rsidP="009216BC">
      <w:pPr>
        <w:pStyle w:val="ConsPlusNormal"/>
        <w:ind w:left="4395"/>
        <w:rPr>
          <w:rFonts w:ascii="Arial" w:hAnsi="Arial" w:cs="Arial"/>
          <w:sz w:val="24"/>
          <w:szCs w:val="24"/>
        </w:rPr>
      </w:pPr>
      <w:r w:rsidRPr="009216BC">
        <w:rPr>
          <w:rFonts w:ascii="Arial" w:hAnsi="Arial" w:cs="Arial"/>
          <w:sz w:val="24"/>
          <w:szCs w:val="24"/>
        </w:rPr>
        <w:t xml:space="preserve">по предварительному согласованию </w:t>
      </w:r>
      <w:r w:rsidR="00F55869" w:rsidRPr="009216BC">
        <w:rPr>
          <w:rFonts w:ascii="Arial" w:hAnsi="Arial" w:cs="Arial"/>
          <w:sz w:val="24"/>
          <w:szCs w:val="24"/>
        </w:rPr>
        <w:t xml:space="preserve">   п</w:t>
      </w:r>
      <w:r w:rsidRPr="009216BC">
        <w:rPr>
          <w:rFonts w:ascii="Arial" w:hAnsi="Arial" w:cs="Arial"/>
          <w:sz w:val="24"/>
          <w:szCs w:val="24"/>
        </w:rPr>
        <w:t xml:space="preserve">редоставления земельного участка </w:t>
      </w:r>
    </w:p>
    <w:p w:rsidR="00F86D86" w:rsidRPr="009216BC" w:rsidRDefault="00F86D86" w:rsidP="00F86D86">
      <w:pPr>
        <w:pStyle w:val="ConsPlusNormal"/>
        <w:ind w:firstLine="4395"/>
        <w:rPr>
          <w:rFonts w:ascii="Arial" w:hAnsi="Arial" w:cs="Arial"/>
          <w:sz w:val="24"/>
          <w:szCs w:val="24"/>
        </w:rPr>
      </w:pPr>
    </w:p>
    <w:p w:rsidR="00F55869" w:rsidRPr="009216BC" w:rsidRDefault="00F55869" w:rsidP="00F55869">
      <w:pPr>
        <w:pStyle w:val="ConsPlusNonformat"/>
        <w:tabs>
          <w:tab w:val="left" w:pos="4253"/>
        </w:tabs>
        <w:jc w:val="center"/>
        <w:rPr>
          <w:rFonts w:ascii="Arial" w:hAnsi="Arial" w:cs="Arial"/>
          <w:b/>
          <w:sz w:val="24"/>
          <w:szCs w:val="24"/>
        </w:rPr>
      </w:pPr>
      <w:r w:rsidRPr="009216BC">
        <w:rPr>
          <w:rFonts w:ascii="Arial" w:hAnsi="Arial" w:cs="Arial"/>
          <w:b/>
          <w:sz w:val="24"/>
          <w:szCs w:val="24"/>
        </w:rPr>
        <w:t xml:space="preserve">                                     </w:t>
      </w:r>
      <w:r w:rsidR="002F5151" w:rsidRPr="009216BC">
        <w:rPr>
          <w:rFonts w:ascii="Arial" w:hAnsi="Arial" w:cs="Arial"/>
          <w:b/>
          <w:sz w:val="24"/>
          <w:szCs w:val="24"/>
        </w:rPr>
        <w:t xml:space="preserve">   </w:t>
      </w:r>
      <w:r w:rsidR="009216BC">
        <w:rPr>
          <w:rFonts w:ascii="Arial" w:hAnsi="Arial" w:cs="Arial"/>
          <w:b/>
          <w:sz w:val="24"/>
          <w:szCs w:val="24"/>
        </w:rPr>
        <w:t xml:space="preserve">              </w:t>
      </w:r>
      <w:r w:rsidRPr="009216BC">
        <w:rPr>
          <w:rFonts w:ascii="Arial" w:hAnsi="Arial" w:cs="Arial"/>
          <w:b/>
          <w:sz w:val="24"/>
          <w:szCs w:val="24"/>
        </w:rPr>
        <w:t xml:space="preserve">Главе Шарыповского </w:t>
      </w:r>
      <w:r w:rsidR="002F5151" w:rsidRPr="009216BC">
        <w:rPr>
          <w:rFonts w:ascii="Arial" w:hAnsi="Arial" w:cs="Arial"/>
          <w:b/>
          <w:sz w:val="24"/>
          <w:szCs w:val="24"/>
        </w:rPr>
        <w:t>муниципального округа</w:t>
      </w:r>
      <w:r w:rsidRPr="009216BC">
        <w:rPr>
          <w:rFonts w:ascii="Arial" w:hAnsi="Arial" w:cs="Arial"/>
          <w:b/>
          <w:sz w:val="24"/>
          <w:szCs w:val="24"/>
        </w:rPr>
        <w:t xml:space="preserve"> </w:t>
      </w:r>
    </w:p>
    <w:p w:rsidR="00F55869" w:rsidRPr="009216BC" w:rsidRDefault="00F55869" w:rsidP="004B7703">
      <w:pPr>
        <w:pStyle w:val="ConsPlusNonformat"/>
        <w:jc w:val="center"/>
        <w:rPr>
          <w:rFonts w:ascii="Arial" w:hAnsi="Arial" w:cs="Arial"/>
          <w:sz w:val="24"/>
          <w:szCs w:val="24"/>
        </w:rPr>
      </w:pPr>
      <w:r w:rsidRPr="009216BC">
        <w:rPr>
          <w:rFonts w:ascii="Arial" w:hAnsi="Arial" w:cs="Arial"/>
          <w:sz w:val="24"/>
          <w:szCs w:val="24"/>
        </w:rPr>
        <w:t xml:space="preserve">                                        </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 xml:space="preserve"> от ________________________________________</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__________________________________________</w:t>
      </w:r>
    </w:p>
    <w:p w:rsidR="00F55869" w:rsidRPr="009216BC" w:rsidRDefault="00F55869" w:rsidP="00F55869">
      <w:pPr>
        <w:pStyle w:val="ConsPlusNonformat"/>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w:t>
      </w:r>
      <w:r w:rsidR="009738F5" w:rsidRPr="009216BC">
        <w:rPr>
          <w:rFonts w:ascii="Arial" w:hAnsi="Arial" w:cs="Arial"/>
          <w:sz w:val="24"/>
          <w:szCs w:val="24"/>
        </w:rPr>
        <w:t xml:space="preserve"> </w:t>
      </w:r>
      <w:r w:rsidRPr="009216BC">
        <w:rPr>
          <w:rFonts w:ascii="Arial" w:hAnsi="Arial" w:cs="Arial"/>
          <w:sz w:val="24"/>
          <w:szCs w:val="24"/>
        </w:rPr>
        <w:t>(наименование или Ф.И.О.)</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__________________________________________</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 xml:space="preserve"> __________________________________________                            </w:t>
      </w:r>
    </w:p>
    <w:p w:rsidR="00F55869" w:rsidRPr="009216BC" w:rsidRDefault="00F55869" w:rsidP="00F55869">
      <w:pPr>
        <w:pStyle w:val="ConsPlusNonformat"/>
        <w:jc w:val="center"/>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w:t>
      </w:r>
      <w:r w:rsidRPr="009216BC">
        <w:rPr>
          <w:rFonts w:ascii="Arial" w:hAnsi="Arial" w:cs="Arial"/>
          <w:sz w:val="24"/>
          <w:szCs w:val="24"/>
        </w:rPr>
        <w:t xml:space="preserve">    (паспортные данные) </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 xml:space="preserve"> адрес: _____________________________________</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 xml:space="preserve">__________________________________________,                              </w:t>
      </w:r>
    </w:p>
    <w:p w:rsidR="00F55869" w:rsidRPr="009216BC" w:rsidRDefault="00F55869" w:rsidP="00F55869">
      <w:pPr>
        <w:pStyle w:val="ConsPlusNonformat"/>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телефон: ______</w:t>
      </w:r>
      <w:r w:rsidRPr="009216BC">
        <w:rPr>
          <w:rFonts w:ascii="Arial" w:hAnsi="Arial" w:cs="Arial"/>
          <w:sz w:val="24"/>
          <w:szCs w:val="24"/>
        </w:rPr>
        <w:t xml:space="preserve">___________________________,                                           </w:t>
      </w:r>
    </w:p>
    <w:p w:rsidR="00F55869" w:rsidRPr="009216BC" w:rsidRDefault="00F55869" w:rsidP="00F55869">
      <w:pPr>
        <w:pStyle w:val="ConsPlusNonformat"/>
        <w:jc w:val="right"/>
        <w:rPr>
          <w:rFonts w:ascii="Arial" w:hAnsi="Arial" w:cs="Arial"/>
          <w:sz w:val="24"/>
          <w:szCs w:val="24"/>
        </w:rPr>
      </w:pPr>
      <w:r w:rsidRPr="009216BC">
        <w:rPr>
          <w:rFonts w:ascii="Arial" w:hAnsi="Arial" w:cs="Arial"/>
          <w:sz w:val="24"/>
          <w:szCs w:val="24"/>
        </w:rPr>
        <w:t xml:space="preserve">                                адрес электронной почты: ____________________</w:t>
      </w:r>
    </w:p>
    <w:p w:rsidR="00F55869" w:rsidRPr="009216BC" w:rsidRDefault="00F55869" w:rsidP="00F55869">
      <w:pPr>
        <w:pStyle w:val="ConsPlusNonformat"/>
        <w:jc w:val="center"/>
        <w:rPr>
          <w:rFonts w:ascii="Arial" w:hAnsi="Arial" w:cs="Arial"/>
          <w:sz w:val="24"/>
          <w:szCs w:val="24"/>
        </w:rPr>
      </w:pPr>
    </w:p>
    <w:p w:rsidR="00F55869" w:rsidRPr="009216BC" w:rsidRDefault="00F55869" w:rsidP="00F55869">
      <w:pPr>
        <w:pStyle w:val="ConsPlusNonformat"/>
        <w:jc w:val="center"/>
        <w:rPr>
          <w:rFonts w:ascii="Arial" w:hAnsi="Arial" w:cs="Arial"/>
          <w:b/>
          <w:sz w:val="24"/>
          <w:szCs w:val="24"/>
        </w:rPr>
      </w:pPr>
      <w:r w:rsidRPr="009216BC">
        <w:rPr>
          <w:rFonts w:ascii="Arial" w:hAnsi="Arial" w:cs="Arial"/>
          <w:b/>
          <w:sz w:val="24"/>
          <w:szCs w:val="24"/>
        </w:rPr>
        <w:t>Заявление</w:t>
      </w:r>
    </w:p>
    <w:p w:rsidR="00F55869" w:rsidRPr="009216BC" w:rsidRDefault="00F55869" w:rsidP="00F55869">
      <w:pPr>
        <w:pStyle w:val="ConsPlusNonformat"/>
        <w:jc w:val="center"/>
        <w:rPr>
          <w:rFonts w:ascii="Arial" w:hAnsi="Arial" w:cs="Arial"/>
          <w:b/>
          <w:sz w:val="24"/>
          <w:szCs w:val="24"/>
        </w:rPr>
      </w:pPr>
      <w:r w:rsidRPr="009216BC">
        <w:rPr>
          <w:rFonts w:ascii="Arial" w:hAnsi="Arial" w:cs="Arial"/>
          <w:b/>
          <w:sz w:val="24"/>
          <w:szCs w:val="24"/>
        </w:rPr>
        <w:t>о предварительном согласовании предоставления</w:t>
      </w:r>
    </w:p>
    <w:p w:rsidR="00F55869" w:rsidRPr="009216BC" w:rsidRDefault="00F55869" w:rsidP="00F55869">
      <w:pPr>
        <w:pStyle w:val="ConsPlusNonformat"/>
        <w:jc w:val="center"/>
        <w:rPr>
          <w:rFonts w:ascii="Arial" w:hAnsi="Arial" w:cs="Arial"/>
          <w:b/>
          <w:sz w:val="24"/>
          <w:szCs w:val="24"/>
        </w:rPr>
      </w:pPr>
      <w:r w:rsidRPr="009216BC">
        <w:rPr>
          <w:rFonts w:ascii="Arial" w:hAnsi="Arial" w:cs="Arial"/>
          <w:b/>
          <w:sz w:val="24"/>
          <w:szCs w:val="24"/>
        </w:rPr>
        <w:t>земельного участка</w:t>
      </w:r>
    </w:p>
    <w:p w:rsidR="00F55869" w:rsidRPr="009216BC" w:rsidRDefault="00F55869" w:rsidP="00F55869">
      <w:pPr>
        <w:pStyle w:val="ConsPlusNonformat"/>
        <w:jc w:val="center"/>
        <w:rPr>
          <w:rFonts w:ascii="Arial" w:hAnsi="Arial" w:cs="Arial"/>
          <w:sz w:val="24"/>
          <w:szCs w:val="24"/>
        </w:rPr>
      </w:pP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 xml:space="preserve">          На   основании   </w:t>
      </w:r>
      <w:hyperlink r:id="rId66" w:history="1">
        <w:r w:rsidRPr="009216BC">
          <w:rPr>
            <w:rFonts w:ascii="Arial" w:hAnsi="Arial" w:cs="Arial"/>
            <w:color w:val="0000FF"/>
            <w:sz w:val="24"/>
            <w:szCs w:val="24"/>
          </w:rPr>
          <w:t>ст.39.15</w:t>
        </w:r>
      </w:hyperlink>
      <w:r w:rsidRPr="009216BC">
        <w:rPr>
          <w:rFonts w:ascii="Arial" w:hAnsi="Arial" w:cs="Arial"/>
          <w:sz w:val="24"/>
          <w:szCs w:val="24"/>
        </w:rPr>
        <w:t xml:space="preserve">   Земельного  кодекса Российской Федерации прошу  предварительно согласовать предоставление без проведения торгов земельного участка с кадастровым номером_____________________________________(если границы такого земельного участка подлежат уточнению в соответствии с Федеральным законом от 24.07.2007г. №221-ФЗ «О государственном кадастре недвижимости»), расположенный по адресу: _____________________________________________________________________</w:t>
      </w: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_____________________________________________________________________________,</w:t>
      </w: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площадью_________________кв.м. для использования в целях______________________</w:t>
      </w: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_____________________________________________________________________________</w:t>
      </w: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 xml:space="preserve">на праве_____________________________________________________________________        </w:t>
      </w:r>
    </w:p>
    <w:p w:rsidR="00F55869" w:rsidRPr="009216BC" w:rsidRDefault="00F55869" w:rsidP="00F55869">
      <w:pPr>
        <w:pStyle w:val="ConsPlusNonformat"/>
        <w:jc w:val="both"/>
        <w:rPr>
          <w:rFonts w:ascii="Arial" w:hAnsi="Arial" w:cs="Arial"/>
          <w:sz w:val="24"/>
          <w:szCs w:val="24"/>
        </w:rPr>
      </w:pPr>
    </w:p>
    <w:p w:rsidR="00F55869" w:rsidRPr="009216BC" w:rsidRDefault="00F55869" w:rsidP="00F55869">
      <w:pPr>
        <w:pStyle w:val="ConsPlusNonformat"/>
        <w:jc w:val="both"/>
        <w:rPr>
          <w:rFonts w:ascii="Arial" w:hAnsi="Arial" w:cs="Arial"/>
          <w:sz w:val="24"/>
          <w:szCs w:val="24"/>
        </w:rPr>
      </w:pPr>
      <w:r w:rsidRPr="009216BC">
        <w:rPr>
          <w:rFonts w:ascii="Arial" w:hAnsi="Arial" w:cs="Arial"/>
          <w:sz w:val="24"/>
          <w:szCs w:val="24"/>
        </w:rPr>
        <w:t xml:space="preserve">         Основание  предоставления  земельного  участка  без  проведения торгов:</w:t>
      </w:r>
    </w:p>
    <w:p w:rsidR="00F55869" w:rsidRPr="009216BC" w:rsidRDefault="00F55869" w:rsidP="00F55869">
      <w:pPr>
        <w:pStyle w:val="ConsPlusNormal"/>
        <w:jc w:val="both"/>
        <w:rPr>
          <w:rFonts w:ascii="Arial" w:hAnsi="Arial" w:cs="Arial"/>
          <w:sz w:val="24"/>
          <w:szCs w:val="24"/>
          <w:u w:val="single"/>
        </w:rPr>
      </w:pPr>
      <w:r w:rsidRPr="009216BC">
        <w:rPr>
          <w:rFonts w:ascii="Arial" w:hAnsi="Arial" w:cs="Arial"/>
          <w:sz w:val="24"/>
          <w:szCs w:val="24"/>
        </w:rPr>
        <w:t xml:space="preserve">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w:t>
      </w:r>
      <w:r w:rsidRPr="009216BC">
        <w:rPr>
          <w:rFonts w:ascii="Arial" w:hAnsi="Arial" w:cs="Arial"/>
          <w:sz w:val="24"/>
          <w:szCs w:val="24"/>
          <w:u w:val="single"/>
        </w:rPr>
        <w:t xml:space="preserve">хозяйством его деятельности в соответствии со </w:t>
      </w:r>
      <w:hyperlink r:id="rId67" w:history="1">
        <w:r w:rsidRPr="009216BC">
          <w:rPr>
            <w:rStyle w:val="ad"/>
            <w:rFonts w:ascii="Arial" w:hAnsi="Arial" w:cs="Arial"/>
            <w:sz w:val="24"/>
            <w:szCs w:val="24"/>
          </w:rPr>
          <w:t>статьей 39.18</w:t>
        </w:r>
      </w:hyperlink>
      <w:r w:rsidRPr="009216BC">
        <w:rPr>
          <w:rFonts w:ascii="Arial" w:hAnsi="Arial" w:cs="Arial"/>
          <w:sz w:val="24"/>
          <w:szCs w:val="24"/>
          <w:u w:val="single"/>
        </w:rPr>
        <w:t xml:space="preserve"> Земельного кодекса РФ.</w:t>
      </w:r>
    </w:p>
    <w:p w:rsidR="00F55869" w:rsidRPr="009216BC" w:rsidRDefault="00F55869" w:rsidP="00F55869">
      <w:pPr>
        <w:pStyle w:val="ConsPlusNonformat"/>
        <w:jc w:val="center"/>
        <w:rPr>
          <w:rFonts w:ascii="Arial" w:hAnsi="Arial" w:cs="Arial"/>
          <w:sz w:val="24"/>
          <w:szCs w:val="24"/>
        </w:rPr>
      </w:pPr>
      <w:r w:rsidRPr="009216BC">
        <w:rPr>
          <w:rFonts w:ascii="Arial" w:hAnsi="Arial" w:cs="Arial"/>
          <w:sz w:val="24"/>
          <w:szCs w:val="24"/>
        </w:rPr>
        <w:t xml:space="preserve">(указать  основания в  соответствии с </w:t>
      </w:r>
      <w:hyperlink r:id="rId68" w:history="1">
        <w:r w:rsidRPr="009216BC">
          <w:rPr>
            <w:rFonts w:ascii="Arial" w:hAnsi="Arial" w:cs="Arial"/>
            <w:color w:val="0000FF"/>
            <w:sz w:val="24"/>
            <w:szCs w:val="24"/>
          </w:rPr>
          <w:t>п. 2 ст. 39.3</w:t>
        </w:r>
      </w:hyperlink>
      <w:r w:rsidRPr="009216BC">
        <w:rPr>
          <w:rFonts w:ascii="Arial" w:hAnsi="Arial" w:cs="Arial"/>
          <w:sz w:val="24"/>
          <w:szCs w:val="24"/>
        </w:rPr>
        <w:t xml:space="preserve"> (или: </w:t>
      </w:r>
      <w:hyperlink r:id="rId69" w:history="1">
        <w:r w:rsidRPr="009216BC">
          <w:rPr>
            <w:rFonts w:ascii="Arial" w:hAnsi="Arial" w:cs="Arial"/>
            <w:color w:val="0000FF"/>
            <w:sz w:val="24"/>
            <w:szCs w:val="24"/>
          </w:rPr>
          <w:t>ст. 39.5</w:t>
        </w:r>
      </w:hyperlink>
      <w:r w:rsidRPr="009216BC">
        <w:rPr>
          <w:rFonts w:ascii="Arial" w:hAnsi="Arial" w:cs="Arial"/>
          <w:sz w:val="24"/>
          <w:szCs w:val="24"/>
        </w:rPr>
        <w:t xml:space="preserve">, </w:t>
      </w:r>
      <w:hyperlink r:id="rId70" w:history="1">
        <w:r w:rsidRPr="009216BC">
          <w:rPr>
            <w:rFonts w:ascii="Arial" w:hAnsi="Arial" w:cs="Arial"/>
            <w:color w:val="0000FF"/>
            <w:sz w:val="24"/>
            <w:szCs w:val="24"/>
          </w:rPr>
          <w:t>п. 2 ст. 39.6</w:t>
        </w:r>
      </w:hyperlink>
      <w:r w:rsidRPr="009216BC">
        <w:rPr>
          <w:rFonts w:ascii="Arial" w:hAnsi="Arial" w:cs="Arial"/>
          <w:sz w:val="24"/>
          <w:szCs w:val="24"/>
        </w:rPr>
        <w:t>/</w:t>
      </w:r>
      <w:hyperlink r:id="rId71" w:history="1">
        <w:r w:rsidRPr="009216BC">
          <w:rPr>
            <w:rFonts w:ascii="Arial" w:hAnsi="Arial" w:cs="Arial"/>
            <w:color w:val="0000FF"/>
            <w:sz w:val="24"/>
            <w:szCs w:val="24"/>
          </w:rPr>
          <w:t>п. 2 ст. 39.10</w:t>
        </w:r>
      </w:hyperlink>
      <w:r w:rsidRPr="009216BC">
        <w:rPr>
          <w:rFonts w:ascii="Arial" w:hAnsi="Arial" w:cs="Arial"/>
          <w:sz w:val="24"/>
          <w:szCs w:val="24"/>
        </w:rPr>
        <w:t>) Земельного кодекса Российской Федерации)</w:t>
      </w:r>
    </w:p>
    <w:p w:rsidR="00F55869" w:rsidRPr="009216BC" w:rsidRDefault="00F55869" w:rsidP="00F55869">
      <w:pPr>
        <w:widowControl w:val="0"/>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Приложения:</w:t>
      </w:r>
    </w:p>
    <w:p w:rsidR="00F55869" w:rsidRPr="009216BC" w:rsidRDefault="00F55869" w:rsidP="00F55869">
      <w:pPr>
        <w:widowControl w:val="0"/>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1.Документы,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F55869" w:rsidRPr="009216BC" w:rsidRDefault="00F55869" w:rsidP="00F55869">
      <w:pPr>
        <w:widowControl w:val="0"/>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2.Схема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w:t>
      </w:r>
    </w:p>
    <w:p w:rsidR="00F55869" w:rsidRPr="009216BC" w:rsidRDefault="00F55869" w:rsidP="00F55869">
      <w:pPr>
        <w:widowControl w:val="0"/>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 xml:space="preserve">                                                                              </w:t>
      </w:r>
    </w:p>
    <w:p w:rsidR="009216BC" w:rsidRDefault="00F55869" w:rsidP="009216BC">
      <w:pPr>
        <w:widowControl w:val="0"/>
        <w:autoSpaceDE w:val="0"/>
        <w:autoSpaceDN w:val="0"/>
        <w:adjustRightInd w:val="0"/>
        <w:spacing w:after="0" w:line="240" w:lineRule="auto"/>
        <w:ind w:firstLine="540"/>
        <w:jc w:val="both"/>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w:t>
      </w:r>
      <w:r w:rsidRPr="009216BC">
        <w:rPr>
          <w:rFonts w:ascii="Arial" w:hAnsi="Arial" w:cs="Arial"/>
          <w:sz w:val="24"/>
          <w:szCs w:val="24"/>
        </w:rPr>
        <w:t xml:space="preserve">________________________                                                                   </w:t>
      </w:r>
      <w:r w:rsidR="009216BC">
        <w:rPr>
          <w:rFonts w:ascii="Arial" w:hAnsi="Arial" w:cs="Arial"/>
          <w:sz w:val="24"/>
          <w:szCs w:val="24"/>
        </w:rPr>
        <w:t xml:space="preserve">                                      </w:t>
      </w:r>
    </w:p>
    <w:p w:rsidR="00F55869" w:rsidRPr="009216BC" w:rsidRDefault="009216BC" w:rsidP="009216BC">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 xml:space="preserve">                                                                                                   </w:t>
      </w:r>
      <w:r w:rsidR="00F55869" w:rsidRPr="009216BC">
        <w:rPr>
          <w:rFonts w:ascii="Arial" w:hAnsi="Arial" w:cs="Arial"/>
          <w:sz w:val="24"/>
          <w:szCs w:val="24"/>
        </w:rPr>
        <w:t xml:space="preserve">(дата)                                                   </w:t>
      </w:r>
    </w:p>
    <w:p w:rsidR="00F55869" w:rsidRPr="009216BC" w:rsidRDefault="00F55869" w:rsidP="00BF1C04">
      <w:pPr>
        <w:spacing w:after="0"/>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________________________</w:t>
      </w:r>
    </w:p>
    <w:p w:rsidR="00F55869" w:rsidRPr="009216BC" w:rsidRDefault="00F55869" w:rsidP="00F55869">
      <w:pPr>
        <w:rPr>
          <w:rFonts w:ascii="Arial" w:hAnsi="Arial" w:cs="Arial"/>
          <w:sz w:val="24"/>
          <w:szCs w:val="24"/>
        </w:rPr>
      </w:pPr>
      <w:r w:rsidRPr="009216BC">
        <w:rPr>
          <w:rFonts w:ascii="Arial" w:hAnsi="Arial" w:cs="Arial"/>
          <w:sz w:val="24"/>
          <w:szCs w:val="24"/>
        </w:rPr>
        <w:t xml:space="preserve">                                                                                                    </w:t>
      </w:r>
      <w:r w:rsidR="009216BC">
        <w:rPr>
          <w:rFonts w:ascii="Arial" w:hAnsi="Arial" w:cs="Arial"/>
          <w:sz w:val="24"/>
          <w:szCs w:val="24"/>
        </w:rPr>
        <w:t xml:space="preserve">            </w:t>
      </w:r>
      <w:r w:rsidRPr="009216BC">
        <w:rPr>
          <w:rFonts w:ascii="Arial" w:hAnsi="Arial" w:cs="Arial"/>
          <w:sz w:val="24"/>
          <w:szCs w:val="24"/>
        </w:rPr>
        <w:t>(подпись)</w:t>
      </w:r>
    </w:p>
    <w:p w:rsidR="00BF1C04" w:rsidRDefault="00BF1C04"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Default="009216BC" w:rsidP="00F55869">
      <w:pPr>
        <w:rPr>
          <w:rFonts w:ascii="Arial" w:hAnsi="Arial" w:cs="Arial"/>
          <w:sz w:val="24"/>
          <w:szCs w:val="24"/>
        </w:rPr>
      </w:pPr>
    </w:p>
    <w:p w:rsidR="009216BC" w:rsidRPr="009216BC" w:rsidRDefault="009216BC" w:rsidP="00F55869">
      <w:pPr>
        <w:rPr>
          <w:rFonts w:ascii="Arial" w:hAnsi="Arial" w:cs="Arial"/>
          <w:sz w:val="24"/>
          <w:szCs w:val="24"/>
        </w:rPr>
      </w:pPr>
    </w:p>
    <w:p w:rsidR="00F86D86" w:rsidRPr="009216BC" w:rsidRDefault="00F86D86" w:rsidP="009216BC">
      <w:pPr>
        <w:pStyle w:val="ConsPlusNormal"/>
        <w:ind w:left="3687" w:firstLine="708"/>
        <w:rPr>
          <w:rFonts w:ascii="Arial" w:hAnsi="Arial" w:cs="Arial"/>
          <w:sz w:val="24"/>
          <w:szCs w:val="24"/>
        </w:rPr>
      </w:pPr>
      <w:r w:rsidRPr="009216BC">
        <w:rPr>
          <w:rFonts w:ascii="Arial" w:hAnsi="Arial" w:cs="Arial"/>
          <w:sz w:val="24"/>
          <w:szCs w:val="24"/>
        </w:rPr>
        <w:t>Приложение № 2</w:t>
      </w:r>
    </w:p>
    <w:p w:rsidR="00F55869" w:rsidRPr="009216BC" w:rsidRDefault="00F86D86" w:rsidP="009216BC">
      <w:pPr>
        <w:pStyle w:val="ConsPlusNormal"/>
        <w:ind w:firstLine="4395"/>
        <w:rPr>
          <w:rFonts w:ascii="Arial" w:hAnsi="Arial" w:cs="Arial"/>
          <w:sz w:val="24"/>
          <w:szCs w:val="24"/>
        </w:rPr>
      </w:pPr>
      <w:r w:rsidRPr="009216BC">
        <w:rPr>
          <w:rFonts w:ascii="Arial" w:hAnsi="Arial" w:cs="Arial"/>
          <w:sz w:val="24"/>
          <w:szCs w:val="24"/>
        </w:rPr>
        <w:t xml:space="preserve">к </w:t>
      </w:r>
      <w:r w:rsidR="00F55869" w:rsidRPr="009216BC">
        <w:rPr>
          <w:rFonts w:ascii="Arial" w:hAnsi="Arial" w:cs="Arial"/>
          <w:sz w:val="24"/>
          <w:szCs w:val="24"/>
        </w:rPr>
        <w:t>Административному регламенту</w:t>
      </w:r>
    </w:p>
    <w:p w:rsidR="00F55869" w:rsidRPr="009216BC" w:rsidRDefault="00F55869" w:rsidP="009216BC">
      <w:pPr>
        <w:widowControl w:val="0"/>
        <w:autoSpaceDE w:val="0"/>
        <w:autoSpaceDN w:val="0"/>
        <w:spacing w:after="0" w:line="240" w:lineRule="auto"/>
        <w:ind w:firstLine="4395"/>
        <w:rPr>
          <w:rFonts w:ascii="Arial" w:eastAsia="Times New Roman" w:hAnsi="Arial" w:cs="Arial"/>
          <w:sz w:val="24"/>
          <w:szCs w:val="24"/>
          <w:lang w:eastAsia="ru-RU"/>
        </w:rPr>
      </w:pPr>
      <w:r w:rsidRPr="009216BC">
        <w:rPr>
          <w:rFonts w:ascii="Arial" w:eastAsia="Times New Roman" w:hAnsi="Arial" w:cs="Arial"/>
          <w:sz w:val="24"/>
          <w:szCs w:val="24"/>
          <w:lang w:eastAsia="ru-RU"/>
        </w:rPr>
        <w:t xml:space="preserve">предоставления муниципальной услуги </w:t>
      </w:r>
    </w:p>
    <w:p w:rsidR="002E3C63" w:rsidRPr="009216BC" w:rsidRDefault="00F55869" w:rsidP="009216BC">
      <w:pPr>
        <w:pStyle w:val="ConsPlusNormal"/>
        <w:ind w:left="4395"/>
        <w:rPr>
          <w:rFonts w:ascii="Arial" w:hAnsi="Arial" w:cs="Arial"/>
          <w:sz w:val="24"/>
          <w:szCs w:val="24"/>
        </w:rPr>
      </w:pPr>
      <w:r w:rsidRPr="009216BC">
        <w:rPr>
          <w:rFonts w:ascii="Arial" w:eastAsia="Calibri" w:hAnsi="Arial" w:cs="Arial"/>
          <w:sz w:val="24"/>
          <w:szCs w:val="24"/>
          <w:lang w:eastAsia="en-US"/>
        </w:rPr>
        <w:t>по</w:t>
      </w:r>
      <w:r w:rsidR="002E3C63" w:rsidRPr="009216BC">
        <w:rPr>
          <w:rFonts w:ascii="Arial" w:eastAsia="Calibri" w:hAnsi="Arial" w:cs="Arial"/>
          <w:sz w:val="24"/>
          <w:szCs w:val="24"/>
          <w:lang w:eastAsia="en-US"/>
        </w:rPr>
        <w:t xml:space="preserve"> </w:t>
      </w:r>
      <w:r w:rsidR="00F86D86" w:rsidRPr="009216BC">
        <w:rPr>
          <w:rFonts w:ascii="Arial" w:hAnsi="Arial" w:cs="Arial"/>
          <w:sz w:val="24"/>
          <w:szCs w:val="24"/>
        </w:rPr>
        <w:t xml:space="preserve">предварительному согласованию </w:t>
      </w:r>
    </w:p>
    <w:p w:rsidR="00F86D86" w:rsidRPr="009216BC" w:rsidRDefault="00F86D86" w:rsidP="009216BC">
      <w:pPr>
        <w:pStyle w:val="ConsPlusNormal"/>
        <w:ind w:firstLine="4395"/>
        <w:rPr>
          <w:rFonts w:ascii="Arial" w:hAnsi="Arial" w:cs="Arial"/>
          <w:sz w:val="24"/>
          <w:szCs w:val="24"/>
        </w:rPr>
      </w:pPr>
      <w:r w:rsidRPr="009216BC">
        <w:rPr>
          <w:rFonts w:ascii="Arial" w:hAnsi="Arial" w:cs="Arial"/>
          <w:sz w:val="24"/>
          <w:szCs w:val="24"/>
        </w:rPr>
        <w:t xml:space="preserve">предоставления земельного участка </w: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r w:rsidRPr="009216BC">
        <w:rPr>
          <w:rFonts w:ascii="Arial" w:hAnsi="Arial" w:cs="Arial"/>
          <w:sz w:val="24"/>
          <w:szCs w:val="24"/>
        </w:rPr>
        <w:t xml:space="preserve">Блок – схема предоставления </w:t>
      </w:r>
      <w:r w:rsidR="002E3C63" w:rsidRPr="009216BC">
        <w:rPr>
          <w:rFonts w:ascii="Arial" w:hAnsi="Arial" w:cs="Arial"/>
          <w:sz w:val="24"/>
          <w:szCs w:val="24"/>
        </w:rPr>
        <w:t>муниципальной</w:t>
      </w:r>
      <w:r w:rsidRPr="009216BC">
        <w:rPr>
          <w:rFonts w:ascii="Arial" w:hAnsi="Arial" w:cs="Arial"/>
          <w:sz w:val="24"/>
          <w:szCs w:val="24"/>
        </w:rPr>
        <w:t xml:space="preserve"> услуги</w: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type id="_x0000_t202" coordsize="21600,21600" o:spt="202" path="m,l,21600r21600,l21600,xe">
            <v:stroke joinstyle="miter"/>
            <v:path gradientshapeok="t" o:connecttype="rect"/>
          </v:shapetype>
          <v:shape id="Поле 4" o:spid="_x0000_s1047" type="#_x0000_t202" style="position:absolute;left:0;text-align:left;margin-left:114pt;margin-top:9.3pt;width:246pt;height:38.5pt;z-index:2516469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Прием и регистрация заявления </w:t>
                  </w:r>
                </w:p>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и приложенных к нему документов</w:t>
                  </w:r>
                </w:p>
              </w:txbxContent>
            </v:textbox>
          </v:shape>
        </w:pict>
      </w:r>
      <w:r w:rsidR="00F86D86" w:rsidRPr="009216BC">
        <w:rPr>
          <w:rFonts w:ascii="Arial" w:hAnsi="Arial" w:cs="Arial"/>
          <w:sz w:val="24"/>
          <w:szCs w:val="24"/>
        </w:rPr>
        <w:t xml:space="preserve"> </w: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5" o:spid="_x0000_s1046" type="#_x0000_t34" style="position:absolute;left:0;text-align:left;margin-left:229.8pt;margin-top:13.15pt;width:7.9pt;height:.2pt;rotation:90;flip:x;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" adj=",23133600,-851286" strokecolor="#4a7ebb">
            <v:stroke endarrow="open"/>
          </v:shape>
        </w:pict>
      </w:r>
      <w:r>
        <w:rPr>
          <w:rFonts w:ascii="Arial" w:hAnsi="Arial" w:cs="Arial"/>
          <w:noProof/>
          <w:sz w:val="24"/>
          <w:szCs w:val="24"/>
        </w:rPr>
        <w:pict>
          <v:shape id="Поле 36" o:spid="_x0000_s1045" type="#_x0000_t202" style="position:absolute;left:0;text-align:left;margin-left:-18pt;margin-top:10pt;width:108.5pt;height:66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Приостановление срока рассмотрения заявления</w:t>
                  </w:r>
                </w:p>
              </w:txbxContent>
            </v:textbox>
          </v:shape>
        </w:pic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оле 7" o:spid="_x0000_s1044" type="#_x0000_t202" style="position:absolute;left:0;text-align:left;margin-left:114pt;margin-top:3.4pt;width:246pt;height:37pt;z-index:2516490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Рассмотрение заявления, </w:t>
                  </w:r>
                </w:p>
                <w:p w:rsidR="00F86D86" w:rsidRPr="009D2117" w:rsidRDefault="00F86D86" w:rsidP="00F86D86">
                  <w:pPr>
                    <w:spacing w:after="0" w:line="240" w:lineRule="auto"/>
                    <w:jc w:val="center"/>
                    <w:rPr>
                      <w:rFonts w:ascii="Times New Roman" w:hAnsi="Times New Roman"/>
                      <w:sz w:val="24"/>
                      <w:szCs w:val="24"/>
                    </w:rPr>
                  </w:pPr>
                  <w:r w:rsidRPr="000851E9">
                    <w:rPr>
                      <w:rFonts w:ascii="Times New Roman" w:hAnsi="Times New Roman"/>
                      <w:color w:val="000000"/>
                      <w:sz w:val="24"/>
                      <w:szCs w:val="24"/>
                    </w:rPr>
                    <w:t>проверка приложенных к нему документов</w:t>
                  </w:r>
                </w:p>
              </w:txbxContent>
            </v:textbox>
          </v:shape>
        </w:pic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Прямая со стрелкой 35" o:spid="_x0000_s1043" type="#_x0000_t32" style="position:absolute;left:0;text-align:left;margin-left:90.5pt;margin-top:6.8pt;width:23.55pt;height:0;flip:x;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" strokecolor="#4a7ebb">
            <v:stroke endarrow="open"/>
          </v:shape>
        </w:pict>
      </w:r>
    </w:p>
    <w:p w:rsidR="00F86D86" w:rsidRPr="009216BC" w:rsidRDefault="00F86D86" w:rsidP="00F86D86">
      <w:pPr>
        <w:pStyle w:val="ConsPlusNormal"/>
        <w:jc w:val="center"/>
        <w:rPr>
          <w:rFonts w:ascii="Arial" w:hAnsi="Arial" w:cs="Arial"/>
          <w:sz w:val="24"/>
          <w:szCs w:val="24"/>
        </w:rPr>
      </w:pP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рямая со стрелкой 20" o:spid="_x0000_s1042" type="#_x0000_t32" style="position:absolute;left:0;text-align:left;margin-left:233.65pt;margin-top:2.3pt;width:0;height:24pt;z-index:251650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" strokecolor="#4a7ebb">
            <v:stroke endarrow="open"/>
          </v:shape>
        </w:pic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оле 24" o:spid="_x0000_s1041" type="#_x0000_t202" style="position:absolute;left:0;text-align:left;margin-left:106pt;margin-top:12.5pt;width:259.8pt;height:63.5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Формирование и направление межведомственных запросов в органы (организации), участвующие в предоставлении </w:t>
                  </w:r>
                  <w:r w:rsidR="00F00F5F" w:rsidRPr="000851E9">
                    <w:rPr>
                      <w:rFonts w:ascii="Times New Roman" w:hAnsi="Times New Roman"/>
                      <w:color w:val="000000"/>
                      <w:sz w:val="24"/>
                      <w:szCs w:val="24"/>
                    </w:rPr>
                    <w:t>муниципальной</w:t>
                  </w:r>
                  <w:r w:rsidRPr="000851E9">
                    <w:rPr>
                      <w:rFonts w:ascii="Times New Roman" w:hAnsi="Times New Roman"/>
                      <w:color w:val="000000"/>
                      <w:sz w:val="24"/>
                      <w:szCs w:val="24"/>
                    </w:rPr>
                    <w:t xml:space="preserve"> услуги</w:t>
                  </w:r>
                </w:p>
              </w:txbxContent>
            </v:textbox>
          </v:shape>
        </w:pic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оле 15" o:spid="_x0000_s1040" type="#_x0000_t202" style="position:absolute;left:0;text-align:left;margin-left:383pt;margin-top:5.95pt;width:103.9pt;height:5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Возврат заявления заявителю </w:t>
                  </w:r>
                </w:p>
              </w:txbxContent>
            </v:textbox>
          </v:shape>
        </w:pict>
      </w: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рямая со стрелкой 12" o:spid="_x0000_s1039" type="#_x0000_t32" style="position:absolute;left:0;text-align:left;margin-left:365.8pt;margin-top:10.35pt;width:17.35pt;height:0;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" strokecolor="#4a7ebb">
            <v:stroke endarrow="open"/>
          </v:shape>
        </w:pict>
      </w:r>
      <w:r w:rsidR="00F86D86" w:rsidRPr="009216BC">
        <w:rPr>
          <w:rFonts w:ascii="Arial" w:hAnsi="Arial" w:cs="Arial"/>
          <w:noProof/>
          <w:sz w:val="24"/>
          <w:szCs w:val="24"/>
        </w:rPr>
        <w:t xml:space="preserve"> </w: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tabs>
          <w:tab w:val="left" w:pos="7263"/>
        </w:tabs>
        <w:rPr>
          <w:rFonts w:ascii="Arial" w:hAnsi="Arial" w:cs="Arial"/>
          <w:sz w:val="24"/>
          <w:szCs w:val="24"/>
        </w:rPr>
      </w:pPr>
      <w:r w:rsidRPr="009216BC">
        <w:rPr>
          <w:rFonts w:ascii="Arial" w:hAnsi="Arial" w:cs="Arial"/>
          <w:sz w:val="24"/>
          <w:szCs w:val="24"/>
        </w:rPr>
        <w:tab/>
      </w:r>
    </w:p>
    <w:p w:rsidR="00F86D86" w:rsidRPr="009216BC" w:rsidRDefault="00EA3BEB" w:rsidP="00F86D86">
      <w:pPr>
        <w:pStyle w:val="ConsPlusNormal"/>
        <w:tabs>
          <w:tab w:val="left" w:pos="7263"/>
        </w:tabs>
        <w:rPr>
          <w:rFonts w:ascii="Arial" w:hAnsi="Arial" w:cs="Arial"/>
          <w:sz w:val="24"/>
          <w:szCs w:val="24"/>
        </w:rPr>
      </w:pPr>
      <w:r>
        <w:rPr>
          <w:rFonts w:ascii="Arial" w:hAnsi="Arial" w:cs="Arial"/>
          <w:noProof/>
          <w:sz w:val="24"/>
          <w:szCs w:val="24"/>
        </w:rPr>
        <w:pict>
          <v:shape id="Прямая со стрелкой 27" o:spid="_x0000_s1038" type="#_x0000_t34" style="position:absolute;margin-left:227.4pt;margin-top:12.95pt;width:11.95pt;height:.05pt;rotation:90;flip:x;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" adj="10755,149169600,-562775" strokecolor="#4a7ebb">
            <v:stroke endarrow="open"/>
          </v:shape>
        </w:pict>
      </w:r>
    </w:p>
    <w:p w:rsidR="00F86D86" w:rsidRPr="009216BC" w:rsidRDefault="00EA3BEB" w:rsidP="00F86D86">
      <w:pPr>
        <w:pStyle w:val="ConsPlusNormal"/>
        <w:tabs>
          <w:tab w:val="left" w:pos="7263"/>
        </w:tabs>
        <w:rPr>
          <w:rFonts w:ascii="Arial" w:hAnsi="Arial" w:cs="Arial"/>
          <w:sz w:val="24"/>
          <w:szCs w:val="24"/>
        </w:rPr>
      </w:pPr>
      <w:r>
        <w:rPr>
          <w:rFonts w:ascii="Arial" w:hAnsi="Arial" w:cs="Arial"/>
          <w:noProof/>
          <w:sz w:val="24"/>
          <w:szCs w:val="24"/>
        </w:rPr>
        <w:pict>
          <v:shape id="Поле 28" o:spid="_x0000_s1037" type="#_x0000_t202" style="position:absolute;margin-left:94.85pt;margin-top:5.15pt;width:284.15pt;height:44.1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" fillcolor="window" strokeweight=".5pt">
            <v:textbox>
              <w:txbxContent>
                <w:p w:rsidR="00F86D86" w:rsidRPr="000851E9" w:rsidRDefault="00F86D86" w:rsidP="00F86D86">
                  <w:pPr>
                    <w:jc w:val="center"/>
                    <w:rPr>
                      <w:rFonts w:ascii="Times New Roman" w:hAnsi="Times New Roman"/>
                      <w:color w:val="000000"/>
                      <w:sz w:val="24"/>
                    </w:rPr>
                  </w:pPr>
                  <w:r>
                    <w:rPr>
                      <w:rFonts w:ascii="Times New Roman" w:hAnsi="Times New Roman"/>
                      <w:sz w:val="24"/>
                    </w:rPr>
                    <w:t>Н</w:t>
                  </w:r>
                  <w:r w:rsidRPr="00BB14E3">
                    <w:rPr>
                      <w:rFonts w:ascii="Times New Roman" w:hAnsi="Times New Roman"/>
                      <w:sz w:val="24"/>
                    </w:rPr>
                    <w:t xml:space="preserve">аличие </w:t>
                  </w:r>
                  <w:r w:rsidRPr="000851E9">
                    <w:rPr>
                      <w:rFonts w:ascii="Times New Roman" w:hAnsi="Times New Roman"/>
                      <w:color w:val="000000"/>
                      <w:sz w:val="24"/>
                    </w:rPr>
                    <w:t xml:space="preserve">оснований для отказа в предоставлении </w:t>
                  </w:r>
                  <w:r w:rsidR="002E3C63" w:rsidRPr="000851E9">
                    <w:rPr>
                      <w:rFonts w:ascii="Times New Roman" w:hAnsi="Times New Roman"/>
                      <w:color w:val="000000"/>
                      <w:sz w:val="24"/>
                    </w:rPr>
                    <w:t>муниципальной</w:t>
                  </w:r>
                  <w:r w:rsidRPr="000851E9">
                    <w:rPr>
                      <w:rFonts w:ascii="Times New Roman" w:hAnsi="Times New Roman"/>
                      <w:color w:val="000000"/>
                      <w:sz w:val="24"/>
                    </w:rPr>
                    <w:t xml:space="preserve"> услуги</w:t>
                  </w:r>
                </w:p>
                <w:p w:rsidR="00F86D86" w:rsidRPr="001B1A19" w:rsidRDefault="00F86D86" w:rsidP="00F86D86">
                  <w:pPr>
                    <w:rPr>
                      <w:rFonts w:ascii="Times New Roman" w:hAnsi="Times New Roman"/>
                      <w:sz w:val="24"/>
                    </w:rPr>
                  </w:pPr>
                </w:p>
              </w:txbxContent>
            </v:textbox>
          </v:shape>
        </w:pic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p>
    <w:p w:rsidR="00F86D86" w:rsidRPr="009216BC" w:rsidRDefault="00EA3BEB" w:rsidP="00F86D86">
      <w:pPr>
        <w:pStyle w:val="ConsPlusNormal"/>
        <w:jc w:val="center"/>
        <w:rPr>
          <w:rFonts w:ascii="Arial" w:hAnsi="Arial" w:cs="Arial"/>
          <w:sz w:val="24"/>
          <w:szCs w:val="24"/>
        </w:rPr>
      </w:pPr>
      <w:r>
        <w:rPr>
          <w:rFonts w:ascii="Arial" w:hAnsi="Arial" w:cs="Arial"/>
          <w:noProof/>
          <w:sz w:val="24"/>
          <w:szCs w:val="24"/>
        </w:rPr>
        <w:pict>
          <v:shape id="Прямая со стрелкой 6" o:spid="_x0000_s1036" type="#_x0000_t32" style="position:absolute;left:0;text-align:left;margin-left:228.2pt;margin-top:8pt;width:142.3pt;height:28.8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" strokecolor="#4a7ebb">
            <v:stroke endarrow="open"/>
          </v:shape>
        </w:pict>
      </w:r>
      <w:r>
        <w:rPr>
          <w:rFonts w:ascii="Arial" w:hAnsi="Arial" w:cs="Arial"/>
          <w:noProof/>
          <w:sz w:val="24"/>
          <w:szCs w:val="24"/>
        </w:rPr>
        <w:pict>
          <v:shape id="Прямая со стрелкой 29" o:spid="_x0000_s1035" type="#_x0000_t32" style="position:absolute;left:0;text-align:left;margin-left:81.25pt;margin-top:7.9pt;width:146.95pt;height:28.9pt;flip:x;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" strokecolor="#4a7ebb">
            <v:stroke endarrow="open"/>
          </v:shape>
        </w:pict>
      </w:r>
    </w:p>
    <w:p w:rsidR="00F86D86" w:rsidRPr="009216BC" w:rsidRDefault="00F86D86" w:rsidP="00F86D86">
      <w:pPr>
        <w:pStyle w:val="ConsPlusNormal"/>
        <w:ind w:firstLine="540"/>
        <w:jc w:val="both"/>
        <w:rPr>
          <w:rFonts w:ascii="Arial" w:hAnsi="Arial" w:cs="Arial"/>
          <w:sz w:val="24"/>
          <w:szCs w:val="24"/>
        </w:rPr>
      </w:pPr>
    </w:p>
    <w:p w:rsidR="00F86D86" w:rsidRPr="009216BC" w:rsidRDefault="00EA3BEB" w:rsidP="00F86D86">
      <w:pPr>
        <w:pStyle w:val="ConsPlusNormal"/>
        <w:ind w:firstLine="540"/>
        <w:jc w:val="both"/>
        <w:rPr>
          <w:rFonts w:ascii="Arial" w:hAnsi="Arial" w:cs="Arial"/>
          <w:sz w:val="24"/>
          <w:szCs w:val="24"/>
        </w:rPr>
      </w:pPr>
      <w:r>
        <w:rPr>
          <w:rFonts w:ascii="Arial" w:hAnsi="Arial" w:cs="Arial"/>
          <w:noProof/>
          <w:sz w:val="24"/>
          <w:szCs w:val="24"/>
        </w:rPr>
        <w:pict>
          <v:shape id="Прямая со стрелкой 31" o:spid="_x0000_s1034" type="#_x0000_t32" style="position:absolute;left:0;text-align:left;margin-left:33.35pt;margin-top:14.9pt;width:0;height:21.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" strokecolor="#4a7ebb">
            <v:stroke endarrow="open"/>
          </v:shape>
        </w:pict>
      </w:r>
      <w:r w:rsidR="00F86D86" w:rsidRPr="009216BC">
        <w:rPr>
          <w:rFonts w:ascii="Arial" w:hAnsi="Arial" w:cs="Arial"/>
          <w:sz w:val="24"/>
          <w:szCs w:val="24"/>
        </w:rPr>
        <w:t xml:space="preserve">Да </w:t>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r>
      <w:r w:rsidR="00F86D86" w:rsidRPr="009216BC">
        <w:rPr>
          <w:rFonts w:ascii="Arial" w:hAnsi="Arial" w:cs="Arial"/>
          <w:sz w:val="24"/>
          <w:szCs w:val="24"/>
        </w:rPr>
        <w:tab/>
        <w:t xml:space="preserve">     Нет</w:t>
      </w:r>
    </w:p>
    <w:p w:rsidR="00F86D86" w:rsidRPr="009216BC" w:rsidRDefault="00EA3BEB" w:rsidP="00F86D86">
      <w:pPr>
        <w:pStyle w:val="ConsPlusNormal"/>
        <w:ind w:firstLine="540"/>
        <w:jc w:val="both"/>
        <w:rPr>
          <w:rFonts w:ascii="Arial" w:hAnsi="Arial" w:cs="Arial"/>
          <w:sz w:val="24"/>
          <w:szCs w:val="24"/>
        </w:rPr>
      </w:pPr>
      <w:r>
        <w:rPr>
          <w:rFonts w:ascii="Arial" w:hAnsi="Arial" w:cs="Arial"/>
          <w:noProof/>
          <w:sz w:val="24"/>
          <w:szCs w:val="24"/>
        </w:rPr>
        <w:pict>
          <v:shape id="Прямая со стрелкой 30" o:spid="_x0000_s1033" type="#_x0000_t32" style="position:absolute;left:0;text-align:left;margin-left:273.5pt;margin-top:.85pt;width:130.5pt;height:20pt;flip:x;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" strokecolor="#4a7ebb">
            <v:stroke endarrow="open"/>
          </v:shape>
        </w:pict>
      </w:r>
      <w:r>
        <w:rPr>
          <w:rFonts w:ascii="Arial" w:hAnsi="Arial" w:cs="Arial"/>
          <w:noProof/>
          <w:sz w:val="24"/>
          <w:szCs w:val="24"/>
        </w:rPr>
        <w:pict>
          <v:shape id="Прямая со стрелкой 37" o:spid="_x0000_s1032" type="#_x0000_t32" style="position:absolute;left:0;text-align:left;margin-left:411.55pt;margin-top:.9pt;width:0;height:20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" strokecolor="#4a7ebb">
            <v:stroke endarrow="open"/>
          </v:shape>
        </w:pict>
      </w:r>
    </w:p>
    <w:p w:rsidR="00F86D86" w:rsidRPr="009216BC" w:rsidRDefault="00EA3BEB" w:rsidP="00F86D86">
      <w:pPr>
        <w:pStyle w:val="ConsPlusNormal"/>
        <w:ind w:firstLine="540"/>
        <w:jc w:val="both"/>
        <w:rPr>
          <w:rFonts w:ascii="Arial" w:hAnsi="Arial" w:cs="Arial"/>
          <w:sz w:val="24"/>
          <w:szCs w:val="24"/>
        </w:rPr>
      </w:pPr>
      <w:r>
        <w:rPr>
          <w:rFonts w:ascii="Arial" w:hAnsi="Arial" w:cs="Arial"/>
          <w:noProof/>
          <w:sz w:val="24"/>
          <w:szCs w:val="24"/>
        </w:rPr>
        <w:pict>
          <v:shape id="Поле 32" o:spid="_x0000_s1031" type="#_x0000_t202" style="position:absolute;left:0;text-align:left;margin-left:322pt;margin-top:11.25pt;width:164.9pt;height:83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Принятие решения </w:t>
                  </w:r>
                </w:p>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о предварительном согласовании предоставления </w:t>
                  </w:r>
                </w:p>
                <w:p w:rsidR="00F86D86" w:rsidRPr="000851E9" w:rsidRDefault="00F86D86" w:rsidP="00F86D86">
                  <w:pPr>
                    <w:spacing w:after="0" w:line="240" w:lineRule="auto"/>
                    <w:jc w:val="center"/>
                    <w:rPr>
                      <w:rFonts w:ascii="Times New Roman" w:hAnsi="Times New Roman"/>
                      <w:color w:val="000000"/>
                      <w:sz w:val="24"/>
                    </w:rPr>
                  </w:pPr>
                  <w:r w:rsidRPr="000851E9">
                    <w:rPr>
                      <w:rFonts w:ascii="Times New Roman" w:hAnsi="Times New Roman"/>
                      <w:color w:val="000000"/>
                      <w:sz w:val="24"/>
                      <w:szCs w:val="24"/>
                    </w:rPr>
                    <w:t xml:space="preserve">земельного участка </w:t>
                  </w:r>
                </w:p>
              </w:txbxContent>
            </v:textbox>
          </v:shape>
        </w:pict>
      </w:r>
      <w:r>
        <w:rPr>
          <w:rFonts w:ascii="Arial" w:hAnsi="Arial" w:cs="Arial"/>
          <w:noProof/>
          <w:sz w:val="24"/>
          <w:szCs w:val="24"/>
        </w:rPr>
        <w:pict>
          <v:shape id="Поле 22" o:spid="_x0000_s1030" type="#_x0000_t202" style="position:absolute;left:0;text-align:left;margin-left:125pt;margin-top:8.25pt;width:179.5pt;height:70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Подготовка и опубликование извещения о предварительном согласовании предоставления земельного участка </w:t>
                  </w:r>
                </w:p>
              </w:txbxContent>
            </v:textbox>
          </v:shape>
        </w:pict>
      </w:r>
      <w:r>
        <w:rPr>
          <w:rFonts w:ascii="Arial" w:hAnsi="Arial" w:cs="Arial"/>
          <w:noProof/>
          <w:sz w:val="24"/>
          <w:szCs w:val="24"/>
        </w:rPr>
        <w:pict>
          <v:shape id="Поле 33" o:spid="_x0000_s1029" type="#_x0000_t202" style="position:absolute;left:0;text-align:left;margin-left:-39.5pt;margin-top:8.25pt;width:150.25pt;height:37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" fillcolor="window"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Отказ в предоставлении </w:t>
                  </w:r>
                  <w:r w:rsidR="002E3C63" w:rsidRPr="000851E9">
                    <w:rPr>
                      <w:rFonts w:ascii="Times New Roman" w:hAnsi="Times New Roman"/>
                      <w:color w:val="000000"/>
                      <w:sz w:val="24"/>
                      <w:szCs w:val="24"/>
                    </w:rPr>
                    <w:t>муниципальной</w:t>
                  </w:r>
                  <w:r w:rsidRPr="000851E9">
                    <w:rPr>
                      <w:rFonts w:ascii="Times New Roman" w:hAnsi="Times New Roman"/>
                      <w:color w:val="000000"/>
                      <w:sz w:val="24"/>
                      <w:szCs w:val="24"/>
                    </w:rPr>
                    <w:t xml:space="preserve"> услуги</w:t>
                  </w:r>
                </w:p>
              </w:txbxContent>
            </v:textbox>
          </v:shape>
        </w:pict>
      </w:r>
    </w:p>
    <w:p w:rsidR="00F86D86" w:rsidRPr="009216BC" w:rsidRDefault="00F86D86" w:rsidP="00F86D86">
      <w:pPr>
        <w:pStyle w:val="ConsPlusNormal"/>
        <w:ind w:firstLine="540"/>
        <w:jc w:val="both"/>
        <w:rPr>
          <w:rFonts w:ascii="Arial" w:hAnsi="Arial" w:cs="Arial"/>
          <w:sz w:val="24"/>
          <w:szCs w:val="24"/>
        </w:rPr>
      </w:pPr>
    </w:p>
    <w:p w:rsidR="00F86D86" w:rsidRPr="009216BC" w:rsidRDefault="00EA3BEB" w:rsidP="00F86D86">
      <w:pPr>
        <w:pStyle w:val="ConsPlusNormal"/>
        <w:ind w:firstLine="540"/>
        <w:jc w:val="right"/>
        <w:rPr>
          <w:rFonts w:ascii="Arial" w:hAnsi="Arial" w:cs="Arial"/>
          <w:sz w:val="24"/>
          <w:szCs w:val="24"/>
        </w:rPr>
      </w:pPr>
      <w:r>
        <w:rPr>
          <w:rFonts w:ascii="Arial" w:hAnsi="Arial" w:cs="Arial"/>
          <w:noProof/>
          <w:sz w:val="24"/>
          <w:szCs w:val="24"/>
        </w:rPr>
        <w:pict>
          <v:shape id="Прямая со стрелкой 38" o:spid="_x0000_s1028" type="#_x0000_t32" style="position:absolute;left:0;text-align:left;margin-left:304.5pt;margin-top:3.05pt;width:17.5pt;height:0;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" strokecolor="#4a7ebb">
            <v:stroke endarrow="open"/>
          </v:shape>
        </w:pict>
      </w: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p>
    <w:p w:rsidR="00F86D86" w:rsidRPr="009216BC" w:rsidRDefault="00F86D86" w:rsidP="00F86D86">
      <w:pPr>
        <w:pStyle w:val="ConsPlusNormal"/>
        <w:jc w:val="center"/>
        <w:rPr>
          <w:rFonts w:ascii="Arial" w:hAnsi="Arial" w:cs="Arial"/>
          <w:sz w:val="24"/>
          <w:szCs w:val="24"/>
        </w:rPr>
      </w:pPr>
    </w:p>
    <w:p w:rsidR="00F86D86" w:rsidRPr="009216BC" w:rsidRDefault="00EA3BEB" w:rsidP="00F86D86">
      <w:pPr>
        <w:pStyle w:val="ConsPlusNormal"/>
        <w:ind w:firstLine="540"/>
        <w:jc w:val="both"/>
        <w:rPr>
          <w:rFonts w:ascii="Arial" w:hAnsi="Arial" w:cs="Arial"/>
          <w:sz w:val="24"/>
          <w:szCs w:val="24"/>
        </w:rPr>
      </w:pPr>
      <w:r>
        <w:rPr>
          <w:rFonts w:ascii="Arial" w:hAnsi="Arial" w:cs="Arial"/>
          <w:noProof/>
          <w:sz w:val="24"/>
          <w:szCs w:val="24"/>
        </w:rPr>
        <w:pict>
          <v:shape id="Прямая со стрелкой 1" o:spid="_x0000_s1027" type="#_x0000_t34" style="position:absolute;left:0;text-align:left;margin-left:406.45pt;margin-top:16.55pt;width:10.25pt;height:.05pt;rotation:90;flip:x;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" adj="10747,234532800,-1031637" strokecolor="#4a7ebb">
            <v:stroke endarrow="open"/>
          </v:shape>
        </w:pict>
      </w:r>
    </w:p>
    <w:p w:rsidR="00F86D86" w:rsidRPr="009216BC" w:rsidRDefault="00EA3BEB" w:rsidP="00F86D86">
      <w:pPr>
        <w:pStyle w:val="ConsPlusNormal"/>
        <w:jc w:val="both"/>
        <w:rPr>
          <w:rFonts w:ascii="Arial" w:hAnsi="Arial" w:cs="Arial"/>
          <w:sz w:val="24"/>
          <w:szCs w:val="24"/>
        </w:rPr>
      </w:pPr>
      <w:r>
        <w:rPr>
          <w:rFonts w:ascii="Arial" w:hAnsi="Arial" w:cs="Arial"/>
          <w:noProof/>
          <w:sz w:val="24"/>
          <w:szCs w:val="24"/>
        </w:rPr>
        <w:pict>
          <v:rect id="Прямоугольник 2" o:spid="_x0000_s1026" style="position:absolute;left:0;text-align:left;margin-left:228.2pt;margin-top:5.55pt;width:258.5pt;height:56.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" fillcolor="window" strokecolor="windowText" strokeweight=".5pt">
            <v:textbox>
              <w:txbxContent>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Исправление допущенных опечаток и ошибок </w:t>
                  </w:r>
                </w:p>
                <w:p w:rsidR="00F86D86" w:rsidRPr="000851E9" w:rsidRDefault="00F86D86" w:rsidP="00F86D86">
                  <w:pPr>
                    <w:spacing w:after="0" w:line="240" w:lineRule="auto"/>
                    <w:jc w:val="center"/>
                    <w:rPr>
                      <w:rFonts w:ascii="Times New Roman" w:hAnsi="Times New Roman"/>
                      <w:color w:val="000000"/>
                      <w:sz w:val="24"/>
                      <w:szCs w:val="24"/>
                    </w:rPr>
                  </w:pPr>
                  <w:r w:rsidRPr="000851E9">
                    <w:rPr>
                      <w:rFonts w:ascii="Times New Roman" w:hAnsi="Times New Roman"/>
                      <w:color w:val="000000"/>
                      <w:sz w:val="24"/>
                      <w:szCs w:val="24"/>
                    </w:rPr>
                    <w:t xml:space="preserve">в документах, являющихся результатом предоставления </w:t>
                  </w:r>
                  <w:r w:rsidR="009F177B" w:rsidRPr="000851E9">
                    <w:rPr>
                      <w:rFonts w:ascii="Times New Roman" w:hAnsi="Times New Roman"/>
                      <w:color w:val="000000"/>
                      <w:sz w:val="24"/>
                      <w:szCs w:val="24"/>
                    </w:rPr>
                    <w:t>муниципальной</w:t>
                  </w:r>
                  <w:r w:rsidRPr="000851E9">
                    <w:rPr>
                      <w:rFonts w:ascii="Times New Roman" w:hAnsi="Times New Roman"/>
                      <w:color w:val="000000"/>
                      <w:sz w:val="24"/>
                      <w:szCs w:val="24"/>
                    </w:rPr>
                    <w:t xml:space="preserve"> услуги</w:t>
                  </w:r>
                </w:p>
                <w:p w:rsidR="00F86D86" w:rsidRPr="000851E9" w:rsidRDefault="00F86D86" w:rsidP="00F86D86">
                  <w:pPr>
                    <w:jc w:val="center"/>
                    <w:rPr>
                      <w:rFonts w:ascii="Times New Roman" w:hAnsi="Times New Roman"/>
                      <w:color w:val="000000"/>
                    </w:rPr>
                  </w:pPr>
                </w:p>
                <w:p w:rsidR="00F86D86" w:rsidRDefault="00F86D86" w:rsidP="00F86D86">
                  <w:pPr>
                    <w:jc w:val="center"/>
                    <w:rPr>
                      <w:rFonts w:ascii="Times New Roman" w:hAnsi="Times New Roman"/>
                      <w:sz w:val="24"/>
                      <w:szCs w:val="24"/>
                    </w:rPr>
                  </w:pPr>
                </w:p>
                <w:p w:rsidR="00F86D86" w:rsidRDefault="00F86D86" w:rsidP="00F86D86">
                  <w:pPr>
                    <w:jc w:val="center"/>
                    <w:rPr>
                      <w:rFonts w:ascii="Times New Roman" w:hAnsi="Times New Roman"/>
                      <w:sz w:val="24"/>
                      <w:szCs w:val="24"/>
                    </w:rPr>
                  </w:pPr>
                </w:p>
                <w:p w:rsidR="00F86D86" w:rsidRPr="00BF2DB5" w:rsidRDefault="00F86D86" w:rsidP="00F86D86">
                  <w:pPr>
                    <w:jc w:val="center"/>
                    <w:rPr>
                      <w:rFonts w:ascii="Times New Roman" w:hAnsi="Times New Roman"/>
                      <w:sz w:val="24"/>
                      <w:szCs w:val="24"/>
                    </w:rPr>
                  </w:pPr>
                </w:p>
              </w:txbxContent>
            </v:textbox>
          </v:rect>
        </w:pict>
      </w:r>
    </w:p>
    <w:p w:rsidR="00950016" w:rsidRPr="009216BC" w:rsidRDefault="00950016">
      <w:pPr>
        <w:rPr>
          <w:rFonts w:ascii="Arial" w:hAnsi="Arial" w:cs="Arial"/>
          <w:sz w:val="24"/>
          <w:szCs w:val="24"/>
        </w:rPr>
      </w:pPr>
    </w:p>
    <w:sectPr w:rsidR="00950016" w:rsidRPr="009216BC" w:rsidSect="00A61A25">
      <w:headerReference w:type="default" r:id="rId72"/>
      <w:pgSz w:w="11906" w:h="16838"/>
      <w:pgMar w:top="1134" w:right="707" w:bottom="709" w:left="1560"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AD2" w:rsidRDefault="00B95AD2">
      <w:pPr>
        <w:spacing w:after="0" w:line="240" w:lineRule="auto"/>
      </w:pPr>
      <w:r>
        <w:separator/>
      </w:r>
    </w:p>
  </w:endnote>
  <w:endnote w:type="continuationSeparator" w:id="0">
    <w:p w:rsidR="00B95AD2" w:rsidRDefault="00B95A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panose1 w:val="00000000000000000000"/>
    <w:charset w:val="00"/>
    <w:family w:val="auto"/>
    <w:pitch w:val="variable"/>
    <w:sig w:usb0="00000287" w:usb1="00000000" w:usb2="00000000" w:usb3="00000000" w:csb0="0000001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AD2" w:rsidRDefault="00B95AD2">
      <w:pPr>
        <w:spacing w:after="0" w:line="240" w:lineRule="auto"/>
      </w:pPr>
      <w:r>
        <w:separator/>
      </w:r>
    </w:p>
  </w:footnote>
  <w:footnote w:type="continuationSeparator" w:id="0">
    <w:p w:rsidR="00B95AD2" w:rsidRDefault="00B95A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C3" w:rsidRDefault="00EA3BEB">
    <w:pPr>
      <w:pStyle w:val="a7"/>
      <w:jc w:val="center"/>
    </w:pPr>
    <w:fldSimple w:instr="PAGE   \* MERGEFORMAT">
      <w:r w:rsidR="00D57EDC">
        <w:rPr>
          <w:noProof/>
        </w:rPr>
        <w:t>2</w:t>
      </w:r>
    </w:fldSimple>
  </w:p>
  <w:p w:rsidR="005210C3" w:rsidRDefault="005210C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C3" w:rsidRDefault="005210C3">
    <w:pPr>
      <w:pStyle w:val="a7"/>
      <w:jc w:val="center"/>
    </w:pPr>
  </w:p>
  <w:p w:rsidR="005210C3" w:rsidRDefault="005210C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C3" w:rsidRDefault="00EA3BEB">
    <w:pPr>
      <w:pStyle w:val="a7"/>
      <w:jc w:val="center"/>
    </w:pPr>
    <w:fldSimple w:instr="PAGE   \* MERGEFORMAT">
      <w:r w:rsidR="00150177">
        <w:rPr>
          <w:noProof/>
        </w:rPr>
        <w:t>2</w:t>
      </w:r>
    </w:fldSimple>
  </w:p>
  <w:p w:rsidR="005210C3" w:rsidRDefault="005210C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45430"/>
    <w:multiLevelType w:val="hybridMultilevel"/>
    <w:tmpl w:val="737CE488"/>
    <w:lvl w:ilvl="0" w:tplc="E63ACA0E">
      <w:start w:val="1"/>
      <w:numFmt w:val="decimal"/>
      <w:lvlText w:val="%1."/>
      <w:lvlJc w:val="left"/>
      <w:pPr>
        <w:ind w:left="5771" w:hanging="1380"/>
      </w:pPr>
      <w:rPr>
        <w:rFonts w:ascii="Times New Roman" w:eastAsia="Times New Roman" w:hAnsi="Times New Roman" w:cs="Times New Roman"/>
        <w:b w:val="0"/>
        <w:color w:val="auto"/>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1">
    <w:nsid w:val="296C3DDD"/>
    <w:multiLevelType w:val="hybridMultilevel"/>
    <w:tmpl w:val="D5BC11B0"/>
    <w:lvl w:ilvl="0" w:tplc="0C54335E">
      <w:start w:val="1"/>
      <w:numFmt w:val="decimal"/>
      <w:lvlText w:val="%1."/>
      <w:lvlJc w:val="left"/>
      <w:pPr>
        <w:ind w:left="5771" w:hanging="1380"/>
      </w:pPr>
      <w:rPr>
        <w:rFonts w:ascii="Times New Roman" w:eastAsia="Times New Roman" w:hAnsi="Times New Roman" w:cs="Times New Roman"/>
        <w:b w:val="0"/>
        <w:color w:val="auto"/>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2">
    <w:nsid w:val="75796D62"/>
    <w:multiLevelType w:val="hybridMultilevel"/>
    <w:tmpl w:val="20ACE054"/>
    <w:lvl w:ilvl="0" w:tplc="C29200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68AC"/>
    <w:rsid w:val="00000578"/>
    <w:rsid w:val="00030422"/>
    <w:rsid w:val="000474CF"/>
    <w:rsid w:val="00056841"/>
    <w:rsid w:val="000633E2"/>
    <w:rsid w:val="00073D91"/>
    <w:rsid w:val="00080711"/>
    <w:rsid w:val="000835F8"/>
    <w:rsid w:val="000842D4"/>
    <w:rsid w:val="000851E9"/>
    <w:rsid w:val="00093F54"/>
    <w:rsid w:val="000A4C23"/>
    <w:rsid w:val="000B4191"/>
    <w:rsid w:val="000C3B44"/>
    <w:rsid w:val="000C41BB"/>
    <w:rsid w:val="000F6FB2"/>
    <w:rsid w:val="00107BE0"/>
    <w:rsid w:val="00125E40"/>
    <w:rsid w:val="001310ED"/>
    <w:rsid w:val="00150177"/>
    <w:rsid w:val="001544B5"/>
    <w:rsid w:val="001566B0"/>
    <w:rsid w:val="001726DA"/>
    <w:rsid w:val="00174096"/>
    <w:rsid w:val="001850D8"/>
    <w:rsid w:val="00185457"/>
    <w:rsid w:val="001862FF"/>
    <w:rsid w:val="00187655"/>
    <w:rsid w:val="00190753"/>
    <w:rsid w:val="001D248D"/>
    <w:rsid w:val="001E15D0"/>
    <w:rsid w:val="001E439E"/>
    <w:rsid w:val="0022262D"/>
    <w:rsid w:val="00232FD3"/>
    <w:rsid w:val="002366C5"/>
    <w:rsid w:val="00262D21"/>
    <w:rsid w:val="00285AAE"/>
    <w:rsid w:val="0029065B"/>
    <w:rsid w:val="00292455"/>
    <w:rsid w:val="002968B1"/>
    <w:rsid w:val="002B6033"/>
    <w:rsid w:val="002C36EB"/>
    <w:rsid w:val="002E02E2"/>
    <w:rsid w:val="002E1AE3"/>
    <w:rsid w:val="002E3C63"/>
    <w:rsid w:val="002E538B"/>
    <w:rsid w:val="002F0800"/>
    <w:rsid w:val="002F257D"/>
    <w:rsid w:val="002F5151"/>
    <w:rsid w:val="002F79DE"/>
    <w:rsid w:val="0032136F"/>
    <w:rsid w:val="0034237E"/>
    <w:rsid w:val="00387B55"/>
    <w:rsid w:val="003A214B"/>
    <w:rsid w:val="003B2E1A"/>
    <w:rsid w:val="00401F6D"/>
    <w:rsid w:val="00414C23"/>
    <w:rsid w:val="004212C1"/>
    <w:rsid w:val="004414FC"/>
    <w:rsid w:val="00446F32"/>
    <w:rsid w:val="004471DF"/>
    <w:rsid w:val="004910D3"/>
    <w:rsid w:val="004B7703"/>
    <w:rsid w:val="004D5D0D"/>
    <w:rsid w:val="004D6AB6"/>
    <w:rsid w:val="004D6FB0"/>
    <w:rsid w:val="004E6DCC"/>
    <w:rsid w:val="004F3DDE"/>
    <w:rsid w:val="00503DB8"/>
    <w:rsid w:val="00506F4D"/>
    <w:rsid w:val="0050793C"/>
    <w:rsid w:val="005138FF"/>
    <w:rsid w:val="0051728C"/>
    <w:rsid w:val="005210C3"/>
    <w:rsid w:val="00531BAC"/>
    <w:rsid w:val="005442EC"/>
    <w:rsid w:val="00546B81"/>
    <w:rsid w:val="005727B6"/>
    <w:rsid w:val="00596777"/>
    <w:rsid w:val="005B31B8"/>
    <w:rsid w:val="005C3F01"/>
    <w:rsid w:val="005C645F"/>
    <w:rsid w:val="005F0D2D"/>
    <w:rsid w:val="005F7FF0"/>
    <w:rsid w:val="0062481A"/>
    <w:rsid w:val="006255BA"/>
    <w:rsid w:val="006454BA"/>
    <w:rsid w:val="006568AC"/>
    <w:rsid w:val="0065693D"/>
    <w:rsid w:val="0066502E"/>
    <w:rsid w:val="006671C4"/>
    <w:rsid w:val="00681D27"/>
    <w:rsid w:val="00696521"/>
    <w:rsid w:val="006A29F2"/>
    <w:rsid w:val="006A45B9"/>
    <w:rsid w:val="006C367A"/>
    <w:rsid w:val="006D60D3"/>
    <w:rsid w:val="006E0126"/>
    <w:rsid w:val="00714DB2"/>
    <w:rsid w:val="0073091D"/>
    <w:rsid w:val="00737719"/>
    <w:rsid w:val="00745234"/>
    <w:rsid w:val="00753479"/>
    <w:rsid w:val="0076023D"/>
    <w:rsid w:val="00782B19"/>
    <w:rsid w:val="007C5CF1"/>
    <w:rsid w:val="007D02C1"/>
    <w:rsid w:val="008273A5"/>
    <w:rsid w:val="00827A20"/>
    <w:rsid w:val="008301F7"/>
    <w:rsid w:val="00834420"/>
    <w:rsid w:val="00836E55"/>
    <w:rsid w:val="008616EE"/>
    <w:rsid w:val="00861B83"/>
    <w:rsid w:val="00880493"/>
    <w:rsid w:val="008A1ED6"/>
    <w:rsid w:val="008A5A0D"/>
    <w:rsid w:val="008C3DDA"/>
    <w:rsid w:val="008C5AD6"/>
    <w:rsid w:val="008D4CE1"/>
    <w:rsid w:val="008F74D5"/>
    <w:rsid w:val="008F7F49"/>
    <w:rsid w:val="009216BC"/>
    <w:rsid w:val="00921DC8"/>
    <w:rsid w:val="00936CD9"/>
    <w:rsid w:val="00950016"/>
    <w:rsid w:val="00950DD2"/>
    <w:rsid w:val="009738F5"/>
    <w:rsid w:val="0097626F"/>
    <w:rsid w:val="0098143A"/>
    <w:rsid w:val="00990F8F"/>
    <w:rsid w:val="009C771A"/>
    <w:rsid w:val="009F177B"/>
    <w:rsid w:val="00A00BD1"/>
    <w:rsid w:val="00A22CE1"/>
    <w:rsid w:val="00A27C67"/>
    <w:rsid w:val="00A31E1D"/>
    <w:rsid w:val="00A31FFB"/>
    <w:rsid w:val="00A61A25"/>
    <w:rsid w:val="00A72D39"/>
    <w:rsid w:val="00A77FA5"/>
    <w:rsid w:val="00A82A84"/>
    <w:rsid w:val="00A8666D"/>
    <w:rsid w:val="00A9769C"/>
    <w:rsid w:val="00AA6075"/>
    <w:rsid w:val="00AB67A0"/>
    <w:rsid w:val="00AC5CFE"/>
    <w:rsid w:val="00AC7307"/>
    <w:rsid w:val="00AD0532"/>
    <w:rsid w:val="00AD5641"/>
    <w:rsid w:val="00AE2BD3"/>
    <w:rsid w:val="00AF0231"/>
    <w:rsid w:val="00AF3218"/>
    <w:rsid w:val="00B047E1"/>
    <w:rsid w:val="00B06D97"/>
    <w:rsid w:val="00B25BB8"/>
    <w:rsid w:val="00B5185B"/>
    <w:rsid w:val="00B53092"/>
    <w:rsid w:val="00B5384E"/>
    <w:rsid w:val="00B57F23"/>
    <w:rsid w:val="00B671FB"/>
    <w:rsid w:val="00B72FF7"/>
    <w:rsid w:val="00B75B9E"/>
    <w:rsid w:val="00B81770"/>
    <w:rsid w:val="00B86BDC"/>
    <w:rsid w:val="00B95AD2"/>
    <w:rsid w:val="00BA3DDC"/>
    <w:rsid w:val="00BB52EE"/>
    <w:rsid w:val="00BB6675"/>
    <w:rsid w:val="00BE1024"/>
    <w:rsid w:val="00BF1C04"/>
    <w:rsid w:val="00BF4057"/>
    <w:rsid w:val="00C02D64"/>
    <w:rsid w:val="00C04970"/>
    <w:rsid w:val="00C42436"/>
    <w:rsid w:val="00C5588A"/>
    <w:rsid w:val="00C55B7E"/>
    <w:rsid w:val="00C64E78"/>
    <w:rsid w:val="00CC7E50"/>
    <w:rsid w:val="00CE4B57"/>
    <w:rsid w:val="00CF268F"/>
    <w:rsid w:val="00CF3D04"/>
    <w:rsid w:val="00D06F36"/>
    <w:rsid w:val="00D1097A"/>
    <w:rsid w:val="00D21674"/>
    <w:rsid w:val="00D22D7E"/>
    <w:rsid w:val="00D32C68"/>
    <w:rsid w:val="00D47403"/>
    <w:rsid w:val="00D47440"/>
    <w:rsid w:val="00D57EDC"/>
    <w:rsid w:val="00D7207B"/>
    <w:rsid w:val="00D73165"/>
    <w:rsid w:val="00D962AD"/>
    <w:rsid w:val="00DD3E91"/>
    <w:rsid w:val="00DF4DF8"/>
    <w:rsid w:val="00DF7FDA"/>
    <w:rsid w:val="00E872F9"/>
    <w:rsid w:val="00E9028C"/>
    <w:rsid w:val="00EA3BEB"/>
    <w:rsid w:val="00EB011E"/>
    <w:rsid w:val="00EC46EA"/>
    <w:rsid w:val="00ED4073"/>
    <w:rsid w:val="00EE5977"/>
    <w:rsid w:val="00F00F5F"/>
    <w:rsid w:val="00F046ED"/>
    <w:rsid w:val="00F05957"/>
    <w:rsid w:val="00F10978"/>
    <w:rsid w:val="00F11403"/>
    <w:rsid w:val="00F35B8D"/>
    <w:rsid w:val="00F52BA4"/>
    <w:rsid w:val="00F5323C"/>
    <w:rsid w:val="00F55869"/>
    <w:rsid w:val="00F70359"/>
    <w:rsid w:val="00F86D86"/>
    <w:rsid w:val="00FA034B"/>
    <w:rsid w:val="00FB19AE"/>
    <w:rsid w:val="00FB2B7C"/>
    <w:rsid w:val="00FB3B1A"/>
    <w:rsid w:val="00FC3E18"/>
    <w:rsid w:val="00FC511E"/>
    <w:rsid w:val="00FE4309"/>
    <w:rsid w:val="00FE5D74"/>
    <w:rsid w:val="00FF6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Прямая со стрелкой 30"/>
        <o:r id="V:Rule14" type="connector" idref="#Прямая со стрелкой 31"/>
        <o:r id="V:Rule15" type="connector" idref="#Прямая со стрелкой 35"/>
        <o:r id="V:Rule16" type="connector" idref="#Прямая со стрелкой 20"/>
        <o:r id="V:Rule17" type="connector" idref="#Прямая со стрелкой 5"/>
        <o:r id="V:Rule18" type="connector" idref="#Прямая со стрелкой 1"/>
        <o:r id="V:Rule19" type="connector" idref="#Прямая со стрелкой 27"/>
        <o:r id="V:Rule20" type="connector" idref="#Прямая со стрелкой 29"/>
        <o:r id="V:Rule21" type="connector" idref="#Прямая со стрелкой 6"/>
        <o:r id="V:Rule22" type="connector" idref="#Прямая со стрелкой 37"/>
        <o:r id="V:Rule23" type="connector" idref="#Прямая со стрелкой 12"/>
        <o:r id="V:Rule24" type="connector" idref="#Прямая со стрелкой 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68"/>
    <w:pPr>
      <w:spacing w:after="200" w:line="276" w:lineRule="auto"/>
    </w:pPr>
    <w:rPr>
      <w:sz w:val="22"/>
      <w:szCs w:val="22"/>
      <w:lang w:eastAsia="en-US"/>
    </w:rPr>
  </w:style>
  <w:style w:type="paragraph" w:styleId="1">
    <w:name w:val="heading 1"/>
    <w:basedOn w:val="a"/>
    <w:next w:val="a"/>
    <w:link w:val="10"/>
    <w:qFormat/>
    <w:rsid w:val="00F86D86"/>
    <w:pPr>
      <w:keepNext/>
      <w:spacing w:after="0" w:line="240" w:lineRule="auto"/>
      <w:jc w:val="center"/>
      <w:outlineLvl w:val="0"/>
    </w:pPr>
    <w:rPr>
      <w:rFonts w:ascii="Baltica" w:eastAsia="Times New Roman" w:hAnsi="Baltica"/>
      <w:b/>
      <w:sz w:val="40"/>
      <w:szCs w:val="20"/>
      <w:lang w:eastAsia="ru-RU"/>
    </w:rPr>
  </w:style>
  <w:style w:type="paragraph" w:styleId="3">
    <w:name w:val="heading 3"/>
    <w:basedOn w:val="a"/>
    <w:next w:val="a"/>
    <w:link w:val="30"/>
    <w:qFormat/>
    <w:rsid w:val="00F86D86"/>
    <w:pPr>
      <w:keepNext/>
      <w:spacing w:after="0" w:line="240" w:lineRule="auto"/>
      <w:jc w:val="both"/>
      <w:outlineLvl w:val="2"/>
    </w:pPr>
    <w:rPr>
      <w:rFonts w:ascii="Times New Roman" w:eastAsia="Times New Roman" w:hAnsi="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86D86"/>
    <w:rPr>
      <w:rFonts w:ascii="Baltica" w:eastAsia="Times New Roman" w:hAnsi="Baltica" w:cs="Times New Roman"/>
      <w:b/>
      <w:sz w:val="40"/>
      <w:szCs w:val="20"/>
      <w:lang w:eastAsia="ru-RU"/>
    </w:rPr>
  </w:style>
  <w:style w:type="character" w:customStyle="1" w:styleId="30">
    <w:name w:val="Заголовок 3 Знак"/>
    <w:link w:val="3"/>
    <w:rsid w:val="00F86D86"/>
    <w:rPr>
      <w:rFonts w:ascii="Times New Roman" w:eastAsia="Times New Roman" w:hAnsi="Times New Roman" w:cs="Times New Roman"/>
      <w:sz w:val="28"/>
      <w:szCs w:val="20"/>
      <w:lang w:val="en-US" w:eastAsia="ru-RU"/>
    </w:rPr>
  </w:style>
  <w:style w:type="paragraph" w:customStyle="1" w:styleId="ConsPlusNormal">
    <w:name w:val="ConsPlusNormal"/>
    <w:link w:val="ConsPlusNormal0"/>
    <w:rsid w:val="00F86D86"/>
    <w:pPr>
      <w:widowControl w:val="0"/>
      <w:autoSpaceDE w:val="0"/>
      <w:autoSpaceDN w:val="0"/>
    </w:pPr>
    <w:rPr>
      <w:rFonts w:eastAsia="Times New Roman"/>
      <w:sz w:val="22"/>
    </w:rPr>
  </w:style>
  <w:style w:type="paragraph" w:customStyle="1" w:styleId="ConsPlusNonformat">
    <w:name w:val="ConsPlusNonformat"/>
    <w:uiPriority w:val="99"/>
    <w:rsid w:val="00F86D86"/>
    <w:pPr>
      <w:widowControl w:val="0"/>
      <w:autoSpaceDE w:val="0"/>
      <w:autoSpaceDN w:val="0"/>
    </w:pPr>
    <w:rPr>
      <w:rFonts w:ascii="Courier New" w:eastAsia="Times New Roman" w:hAnsi="Courier New" w:cs="Courier New"/>
    </w:rPr>
  </w:style>
  <w:style w:type="paragraph" w:customStyle="1" w:styleId="ConsPlusTitle">
    <w:name w:val="ConsPlusTitle"/>
    <w:rsid w:val="00F86D86"/>
    <w:pPr>
      <w:widowControl w:val="0"/>
      <w:autoSpaceDE w:val="0"/>
      <w:autoSpaceDN w:val="0"/>
    </w:pPr>
    <w:rPr>
      <w:rFonts w:eastAsia="Times New Roman" w:cs="Calibri"/>
      <w:b/>
      <w:sz w:val="22"/>
    </w:rPr>
  </w:style>
  <w:style w:type="paragraph" w:customStyle="1" w:styleId="ConsPlusCell">
    <w:name w:val="ConsPlusCell"/>
    <w:rsid w:val="00F86D86"/>
    <w:pPr>
      <w:widowControl w:val="0"/>
      <w:autoSpaceDE w:val="0"/>
      <w:autoSpaceDN w:val="0"/>
    </w:pPr>
    <w:rPr>
      <w:rFonts w:ascii="Courier New" w:eastAsia="Times New Roman" w:hAnsi="Courier New" w:cs="Courier New"/>
    </w:rPr>
  </w:style>
  <w:style w:type="paragraph" w:customStyle="1" w:styleId="ConsPlusDocList">
    <w:name w:val="ConsPlusDocList"/>
    <w:rsid w:val="00F86D86"/>
    <w:pPr>
      <w:widowControl w:val="0"/>
      <w:autoSpaceDE w:val="0"/>
      <w:autoSpaceDN w:val="0"/>
    </w:pPr>
    <w:rPr>
      <w:rFonts w:ascii="Courier New" w:eastAsia="Times New Roman" w:hAnsi="Courier New" w:cs="Courier New"/>
    </w:rPr>
  </w:style>
  <w:style w:type="paragraph" w:customStyle="1" w:styleId="ConsPlusTitlePage">
    <w:name w:val="ConsPlusTitlePage"/>
    <w:rsid w:val="00F86D86"/>
    <w:pPr>
      <w:widowControl w:val="0"/>
      <w:autoSpaceDE w:val="0"/>
      <w:autoSpaceDN w:val="0"/>
    </w:pPr>
    <w:rPr>
      <w:rFonts w:ascii="Tahoma" w:eastAsia="Times New Roman" w:hAnsi="Tahoma" w:cs="Tahoma"/>
    </w:rPr>
  </w:style>
  <w:style w:type="paragraph" w:customStyle="1" w:styleId="ConsPlusJurTerm">
    <w:name w:val="ConsPlusJurTerm"/>
    <w:rsid w:val="00F86D86"/>
    <w:pPr>
      <w:widowControl w:val="0"/>
      <w:autoSpaceDE w:val="0"/>
      <w:autoSpaceDN w:val="0"/>
    </w:pPr>
    <w:rPr>
      <w:rFonts w:ascii="Tahoma" w:eastAsia="Times New Roman" w:hAnsi="Tahoma" w:cs="Tahoma"/>
      <w:sz w:val="26"/>
    </w:rPr>
  </w:style>
  <w:style w:type="paragraph" w:customStyle="1" w:styleId="ConsNonformat">
    <w:name w:val="ConsNonformat"/>
    <w:rsid w:val="00F86D86"/>
    <w:pPr>
      <w:widowControl w:val="0"/>
    </w:pPr>
    <w:rPr>
      <w:rFonts w:ascii="Courier New" w:eastAsia="Times New Roman" w:hAnsi="Courier New"/>
      <w:snapToGrid w:val="0"/>
    </w:rPr>
  </w:style>
  <w:style w:type="paragraph" w:styleId="a3">
    <w:name w:val="Body Text"/>
    <w:basedOn w:val="a"/>
    <w:link w:val="a4"/>
    <w:rsid w:val="00F86D86"/>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rsid w:val="00F86D86"/>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F86D86"/>
    <w:pPr>
      <w:spacing w:after="0" w:line="240" w:lineRule="auto"/>
    </w:pPr>
    <w:rPr>
      <w:rFonts w:ascii="Tahoma" w:hAnsi="Tahoma"/>
      <w:sz w:val="16"/>
      <w:szCs w:val="16"/>
    </w:rPr>
  </w:style>
  <w:style w:type="character" w:customStyle="1" w:styleId="a6">
    <w:name w:val="Текст выноски Знак"/>
    <w:link w:val="a5"/>
    <w:uiPriority w:val="99"/>
    <w:semiHidden/>
    <w:rsid w:val="00F86D86"/>
    <w:rPr>
      <w:rFonts w:ascii="Tahoma" w:hAnsi="Tahoma" w:cs="Tahoma"/>
      <w:sz w:val="16"/>
      <w:szCs w:val="16"/>
    </w:rPr>
  </w:style>
  <w:style w:type="paragraph" w:styleId="a7">
    <w:name w:val="header"/>
    <w:basedOn w:val="a"/>
    <w:link w:val="a8"/>
    <w:uiPriority w:val="99"/>
    <w:unhideWhenUsed/>
    <w:rsid w:val="00F86D8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86D86"/>
  </w:style>
  <w:style w:type="paragraph" w:styleId="a9">
    <w:name w:val="footer"/>
    <w:basedOn w:val="a"/>
    <w:link w:val="aa"/>
    <w:uiPriority w:val="99"/>
    <w:unhideWhenUsed/>
    <w:rsid w:val="00F86D8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86D86"/>
  </w:style>
  <w:style w:type="paragraph" w:styleId="ab">
    <w:name w:val="Body Text Indent"/>
    <w:basedOn w:val="a"/>
    <w:link w:val="ac"/>
    <w:uiPriority w:val="99"/>
    <w:semiHidden/>
    <w:unhideWhenUsed/>
    <w:rsid w:val="00F86D86"/>
    <w:pPr>
      <w:spacing w:after="120"/>
      <w:ind w:left="283"/>
    </w:pPr>
  </w:style>
  <w:style w:type="character" w:customStyle="1" w:styleId="ac">
    <w:name w:val="Основной текст с отступом Знак"/>
    <w:basedOn w:val="a0"/>
    <w:link w:val="ab"/>
    <w:uiPriority w:val="99"/>
    <w:semiHidden/>
    <w:rsid w:val="00F86D86"/>
  </w:style>
  <w:style w:type="character" w:styleId="ad">
    <w:name w:val="Hyperlink"/>
    <w:uiPriority w:val="99"/>
    <w:unhideWhenUsed/>
    <w:rsid w:val="00F86D86"/>
    <w:rPr>
      <w:color w:val="0000FF"/>
      <w:u w:val="single"/>
    </w:rPr>
  </w:style>
  <w:style w:type="paragraph" w:customStyle="1" w:styleId="pboth">
    <w:name w:val="pboth"/>
    <w:basedOn w:val="a"/>
    <w:rsid w:val="00B671FB"/>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Normal (Web)"/>
    <w:basedOn w:val="a"/>
    <w:uiPriority w:val="99"/>
    <w:unhideWhenUsed/>
    <w:rsid w:val="00F35B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br">
    <w:name w:val="nobr"/>
    <w:rsid w:val="00262D21"/>
  </w:style>
  <w:style w:type="character" w:customStyle="1" w:styleId="ConsPlusNormal0">
    <w:name w:val="ConsPlusNormal Знак"/>
    <w:link w:val="ConsPlusNormal"/>
    <w:rsid w:val="002968B1"/>
    <w:rPr>
      <w:rFonts w:eastAsia="Times New Roman"/>
      <w:sz w:val="22"/>
      <w:lang w:bidi="ar-SA"/>
    </w:rPr>
  </w:style>
</w:styles>
</file>

<file path=word/webSettings.xml><?xml version="1.0" encoding="utf-8"?>
<w:webSettings xmlns:r="http://schemas.openxmlformats.org/officeDocument/2006/relationships" xmlns:w="http://schemas.openxmlformats.org/wordprocessingml/2006/main">
  <w:divs>
    <w:div w:id="42683475">
      <w:bodyDiv w:val="1"/>
      <w:marLeft w:val="0"/>
      <w:marRight w:val="0"/>
      <w:marTop w:val="0"/>
      <w:marBottom w:val="0"/>
      <w:divBdr>
        <w:top w:val="none" w:sz="0" w:space="0" w:color="auto"/>
        <w:left w:val="none" w:sz="0" w:space="0" w:color="auto"/>
        <w:bottom w:val="none" w:sz="0" w:space="0" w:color="auto"/>
        <w:right w:val="none" w:sz="0" w:space="0" w:color="auto"/>
      </w:divBdr>
    </w:div>
    <w:div w:id="630130694">
      <w:bodyDiv w:val="1"/>
      <w:marLeft w:val="0"/>
      <w:marRight w:val="0"/>
      <w:marTop w:val="0"/>
      <w:marBottom w:val="0"/>
      <w:divBdr>
        <w:top w:val="none" w:sz="0" w:space="0" w:color="auto"/>
        <w:left w:val="none" w:sz="0" w:space="0" w:color="auto"/>
        <w:bottom w:val="none" w:sz="0" w:space="0" w:color="auto"/>
        <w:right w:val="none" w:sz="0" w:space="0" w:color="auto"/>
      </w:divBdr>
    </w:div>
    <w:div w:id="1051154742">
      <w:bodyDiv w:val="1"/>
      <w:marLeft w:val="0"/>
      <w:marRight w:val="0"/>
      <w:marTop w:val="0"/>
      <w:marBottom w:val="0"/>
      <w:divBdr>
        <w:top w:val="none" w:sz="0" w:space="0" w:color="auto"/>
        <w:left w:val="none" w:sz="0" w:space="0" w:color="auto"/>
        <w:bottom w:val="none" w:sz="0" w:space="0" w:color="auto"/>
        <w:right w:val="none" w:sz="0" w:space="0" w:color="auto"/>
      </w:divBdr>
    </w:div>
    <w:div w:id="1557744794">
      <w:bodyDiv w:val="1"/>
      <w:marLeft w:val="0"/>
      <w:marRight w:val="0"/>
      <w:marTop w:val="0"/>
      <w:marBottom w:val="0"/>
      <w:divBdr>
        <w:top w:val="none" w:sz="0" w:space="0" w:color="auto"/>
        <w:left w:val="none" w:sz="0" w:space="0" w:color="auto"/>
        <w:bottom w:val="none" w:sz="0" w:space="0" w:color="auto"/>
        <w:right w:val="none" w:sz="0" w:space="0" w:color="auto"/>
      </w:divBdr>
      <w:divsChild>
        <w:div w:id="11745332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C8C292EBE54879D9BCCFD9D10D2F684A8D39E78235CDBBF7113CFB36AHFLFF" TargetMode="External"/><Relationship Id="rId18" Type="http://schemas.openxmlformats.org/officeDocument/2006/relationships/hyperlink" Target="consultantplus://offline/ref=E3868E4DCD59D88EAE71F0A87C7F1B91689743A81938BD3A73853F097Fu9S1H" TargetMode="External"/><Relationship Id="rId26" Type="http://schemas.openxmlformats.org/officeDocument/2006/relationships/hyperlink" Target="file:///R:\&#1061;&#1054;&#1056;&#1054;&#1064;&#1048;&#1051;&#1054;&#1042;&#1040;\&#1086;&#1090;%20&#1090;&#1088;&#1080;&#1087;&#1087;&#1077;&#1083;&#1100;\&#1056;&#1045;&#1043;&#1051;&#1040;&#1052;&#1045;&#1053;&#1058;&#1067;%20&#1042;%20&#1042;&#1048;&#1044;&#1045;%20&#1055;&#1056;&#1048;&#1050;&#1040;&#1047;&#1054;&#1042;%20&#1040;&#1043;&#1045;&#1053;&#1058;&#1057;&#1058;&#1042;&#1040;_&#1050;&#1054;&#1063;&#1045;&#1058;&#1050;&#1054;&#1042;&#1040;\&#1056;&#1045;&#1043;&#1051;&#1040;&#1052;&#1045;&#1053;&#1058;&#1067;\&#1089;&#1077;&#1088;&#1074;&#1080;&#1090;&#1091;&#1090;\&#1048;&#1079;&#1076;&#1072;&#1085;\&#1040;&#1076;&#1084;&#1080;&#1085;&#1080;&#1089;&#1090;&#1088;&#1072;&#1090;&#1080;&#1074;%20&#1088;&#1077;&#1075;&#1083;&#1072;&#1084;&#1077;&#1085;&#1090;%20(&#1073;&#1077;&#1079;%20&#1087;&#1091;&#1073;&#1083;&#1080;&#1095;&#1085;&#1086;&#1075;&#1086;%20&#1089;&#1077;&#1088;&#1074;&#1080;&#1090;&#1091;&#1090;&#1072;).docx" TargetMode="External"/><Relationship Id="rId39" Type="http://schemas.openxmlformats.org/officeDocument/2006/relationships/hyperlink" Target="consultantplus://offline/ref=900679674D828067CA7C9408FAF7E6BB2CE5F834EAEAE3784407A0A1F78AF7944CDF4EE54BDC3071GB43D" TargetMode="External"/><Relationship Id="rId21" Type="http://schemas.openxmlformats.org/officeDocument/2006/relationships/hyperlink" Target="consultantplus://offline/ref=2E0030FA11158C8BB5122017ACD9D356FE3C3D28584922EE3DCB76D10893EFE9E1DF1A75B2SBxDC" TargetMode="External"/><Relationship Id="rId34" Type="http://schemas.openxmlformats.org/officeDocument/2006/relationships/hyperlink" Target="consultantplus://offline/ref=32FD75659627B34D05D452A96CA875D12341B44D6514D2B1DD13C118A09DB4E8C69502AA89f8yBF" TargetMode="External"/><Relationship Id="rId42" Type="http://schemas.openxmlformats.org/officeDocument/2006/relationships/hyperlink" Target="consultantplus://offline/ref=E5AB2B5E55DB132EB7E8520E5D34B2824BA53883E470B712C785FA45728DA82FE5C397914D92462D3D5C7604A2FC76F3CDA54BB702133EB8TEKBI" TargetMode="External"/><Relationship Id="rId47" Type="http://schemas.openxmlformats.org/officeDocument/2006/relationships/hyperlink" Target="consultantplus://offline/ref=E5AB2B5E55DB132EB7E8520E5D34B2824BA53883E470B712C785FA45728DA82FE5C397914D92462D3D5C7604A2FC76F3CDA54BB702133EB8TEKBI" TargetMode="External"/><Relationship Id="rId50" Type="http://schemas.openxmlformats.org/officeDocument/2006/relationships/hyperlink" Target="consultantplus://offline/ref=E5AB2B5E55DB132EB7E8520E5D34B2824BA53883E470B712C785FA45728DA82FE5C397914D92462D3B5C7604A2FC76F3CDA54BB702133EB8TEKBI" TargetMode="External"/><Relationship Id="rId55" Type="http://schemas.openxmlformats.org/officeDocument/2006/relationships/hyperlink" Target="consultantplus://offline/ref=E5AB2B5E55DB132EB7E8520E5D34B28249AD3C83EB71B712C785FA45728DA82FE5C397914D9245213F5C7604A2FC76F3CDA54BB702133EB8TEKBI" TargetMode="External"/><Relationship Id="rId63" Type="http://schemas.openxmlformats.org/officeDocument/2006/relationships/hyperlink" Target="consultantplus://offline/ref=E5AB2B5E55DB132EB7E8520E5D34B28249A2398DE279B712C785FA45728DA82FE5C397914D92452A395C7604A2FC76F3CDA54BB702133EB8TEKBI" TargetMode="External"/><Relationship Id="rId68" Type="http://schemas.openxmlformats.org/officeDocument/2006/relationships/hyperlink" Target="consultantplus://offline/ref=1A1180E4A7A60A4D8856D229BC20EE2B0FE7CC7C259881E6A2415E31354DB7C72F1CCE9403A9M0B" TargetMode="External"/><Relationship Id="rId7" Type="http://schemas.openxmlformats.org/officeDocument/2006/relationships/endnotes" Target="endnotes.xml"/><Relationship Id="rId71" Type="http://schemas.openxmlformats.org/officeDocument/2006/relationships/hyperlink" Target="consultantplus://offline/ref=1A1180E4A7A60A4D8856D229BC20EE2B0FE7CC7C259881E6A2415E31354DB7C72F1CCE9507A9M0B" TargetMode="External"/><Relationship Id="rId2" Type="http://schemas.openxmlformats.org/officeDocument/2006/relationships/numbering" Target="numbering.xml"/><Relationship Id="rId16" Type="http://schemas.openxmlformats.org/officeDocument/2006/relationships/hyperlink" Target="consultantplus://offline/ref=DF8ECE2D6081FFA9ADF5278EDDFCFF3834162141C46BF669B08F8E8AA2AC13B" TargetMode="External"/><Relationship Id="rId29" Type="http://schemas.openxmlformats.org/officeDocument/2006/relationships/hyperlink" Target="consultantplus://offline/ref=32FD75659627B34D05D452A96CA875D12341B44D6514D2B1DD13C118A09DB4E8C69502A983f8yEF" TargetMode="External"/><Relationship Id="rId11" Type="http://schemas.openxmlformats.org/officeDocument/2006/relationships/hyperlink" Target="consultantplus://offline/ref=DF8ECE2D6081FFA9ADF5278EDDFCFF3834162048C363F669B08F8E8AA2C3F1F19233B0274C2338C0A31AB" TargetMode="External"/><Relationship Id="rId24" Type="http://schemas.openxmlformats.org/officeDocument/2006/relationships/hyperlink" Target="consultantplus://offline/ref=2E0030FA11158C8BB5122017ACD9D356FE3C3D28584922EE3DCB76D10893EFE9E1DF1A74B6SBxDC" TargetMode="External"/><Relationship Id="rId32" Type="http://schemas.openxmlformats.org/officeDocument/2006/relationships/hyperlink" Target="consultantplus://offline/ref=32FD75659627B34D05D452A96CA875D12341B44D6514D2B1DD13C118A09DB4E8C69502AA8Af8y8F" TargetMode="External"/><Relationship Id="rId37" Type="http://schemas.openxmlformats.org/officeDocument/2006/relationships/hyperlink" Target="consultantplus://offline/ref=92CD669FA49A9175F53182E10BECD81BCCADAD276E80EEA1DBC2E413A25D0AC74BD36278C3770EF" TargetMode="External"/><Relationship Id="rId40" Type="http://schemas.openxmlformats.org/officeDocument/2006/relationships/hyperlink" Target="consultantplus://offline/ref=E5AB2B5E55DB132EB7E8520E5D34B2824BA53883E470B712C785FA45728DA82FE5C3979249964E7C68137758E4A165F0C4A548B61DT1K9I" TargetMode="External"/><Relationship Id="rId45" Type="http://schemas.openxmlformats.org/officeDocument/2006/relationships/hyperlink" Target="consultantplus://offline/ref=E5AB2B5E55DB132EB7E8520E5D34B2824BA53883E470B712C785FA45728DA82FE5C397914D92462D3D5C7604A2FC76F3CDA54BB702133EB8TEKBI" TargetMode="External"/><Relationship Id="rId53" Type="http://schemas.openxmlformats.org/officeDocument/2006/relationships/hyperlink" Target="consultantplus://offline/ref=E5AB2B5E55DB132EB7E8520E5D34B2824BA53E8FE778B712C785FA45728DA82FE5C397914D934D293F5C7604A2FC76F3CDA54BB702133EB8TEKBI" TargetMode="External"/><Relationship Id="rId58" Type="http://schemas.openxmlformats.org/officeDocument/2006/relationships/hyperlink" Target="consultantplus://offline/ref=E5AB2B5E55DB132EB7E8520E5D34B2824BA53883E470B712C785FA45728DA82FE5C397914D92462D3B5C7604A2FC76F3CDA54BB702133EB8TEKBI" TargetMode="External"/><Relationship Id="rId66" Type="http://schemas.openxmlformats.org/officeDocument/2006/relationships/hyperlink" Target="consultantplus://offline/ref=1A1180E4A7A60A4D8856D229BC20EE2B0FE7CC7C259881E6A2415E31354DB7C72F1CCE9803A9M2B"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6130B5EF6DC048047B001B783ACCB12A1E15717B9FB6568642F6B5A6Fh6R9E" TargetMode="External"/><Relationship Id="rId23" Type="http://schemas.openxmlformats.org/officeDocument/2006/relationships/hyperlink" Target="consultantplus://offline/ref=2E0030FA11158C8BB5122017ACD9D356FE3C3D28584922EE3DCB76D10893EFE9E1DF1A75B7SBxFC" TargetMode="External"/><Relationship Id="rId28" Type="http://schemas.openxmlformats.org/officeDocument/2006/relationships/hyperlink" Target="consultantplus://offline/ref=DF8ECE2D6081FFA9ADF5278EDDFCFF3834162048C363F669B08F8E8AA2C3F1F19233B022A41FB" TargetMode="External"/><Relationship Id="rId36" Type="http://schemas.openxmlformats.org/officeDocument/2006/relationships/hyperlink" Target="consultantplus://offline/ref=92CD669FA49A9175F53182E10BECD81BCFA4AD236D84EEA1DBC2E413A25D0AC74BD3627CCB7B046B770CF" TargetMode="External"/><Relationship Id="rId49" Type="http://schemas.openxmlformats.org/officeDocument/2006/relationships/hyperlink" Target="consultantplus://offline/ref=E5AB2B5E55DB132EB7E8520E5D34B2824BA53883E470B712C785FA45728DA82FE5C397914D92462D3B5C7604A2FC76F3CDA54BB702133EB8TEKBI" TargetMode="External"/><Relationship Id="rId57" Type="http://schemas.openxmlformats.org/officeDocument/2006/relationships/hyperlink" Target="consultantplus://offline/ref=E5AB2B5E55DB132EB7E8520E5D34B2824BA53883E470B712C785FA45728DA82FE5C397914D92462D3B5C7604A2FC76F3CDA54BB702133EB8TEKBI" TargetMode="External"/><Relationship Id="rId61" Type="http://schemas.openxmlformats.org/officeDocument/2006/relationships/hyperlink" Target="consultantplus://offline/ref=E5AB2B5E55DB132EB7E8520E5D34B2824BA53883E470B712C785FA45728DA82FE5C397914D92462D3B5C7604A2FC76F3CDA54BB702133EB8TEKBI" TargetMode="External"/><Relationship Id="rId10" Type="http://schemas.openxmlformats.org/officeDocument/2006/relationships/hyperlink" Target="consultantplus://offline/ref=1B17E6D19D329777167E36A71F742C0C0297F6D0FD14509D2FBD088069A64875022A12F3374FE1D3Z5kAI" TargetMode="External"/><Relationship Id="rId19" Type="http://schemas.openxmlformats.org/officeDocument/2006/relationships/hyperlink" Target="consultantplus://offline/ref=E3868E4DCD59D88EAE71EEA56A13449E6A9919A51038B16B2FD6395E20C1F231BF03E9E00D78E356A5913FC6u0S1H" TargetMode="External"/><Relationship Id="rId31" Type="http://schemas.openxmlformats.org/officeDocument/2006/relationships/hyperlink" Target="consultantplus://offline/ref=32FD75659627B34D05D452A96CA875D12341B44D6514D2B1DD13C118A09DB4E8C69502AA8Ef8y9F" TargetMode="External"/><Relationship Id="rId44" Type="http://schemas.openxmlformats.org/officeDocument/2006/relationships/hyperlink" Target="consultantplus://offline/ref=E5AB2B5E55DB132EB7E8520E5D34B2824BA53883E470B712C785FA45728DA82FE5C397914D92462D3D5C7604A2FC76F3CDA54BB702133EB8TEKBI" TargetMode="External"/><Relationship Id="rId52" Type="http://schemas.openxmlformats.org/officeDocument/2006/relationships/hyperlink" Target="consultantplus://offline/ref=E5AB2B5E55DB132EB7E8520E5D34B2824BA53883E470B712C785FA45728DA82FE5C39799459911797D022F57EEB77AF0DBB94AB7T1K4I" TargetMode="External"/><Relationship Id="rId60" Type="http://schemas.openxmlformats.org/officeDocument/2006/relationships/hyperlink" Target="consultantplus://offline/ref=E5AB2B5E55DB132EB7E8520E5D34B2824BA53883E470B712C785FA45728DA82FE5C397914D92462D3B5C7604A2FC76F3CDA54BB702133EB8TEKBI" TargetMode="External"/><Relationship Id="rId65" Type="http://schemas.openxmlformats.org/officeDocument/2006/relationships/header" Target="header2.xm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ED7E60B360FD343B3B9F8AA7C4E240854626D204A62684CC794E0D58Aw1AFI" TargetMode="External"/><Relationship Id="rId14" Type="http://schemas.openxmlformats.org/officeDocument/2006/relationships/hyperlink" Target="consultantplus://offline/ref=66130B5EF6DC048047B001B783ACCB12A1EE511CBDFF6568642F6B5A6Fh6R9E" TargetMode="External"/><Relationship Id="rId22" Type="http://schemas.openxmlformats.org/officeDocument/2006/relationships/hyperlink" Target="consultantplus://offline/ref=2E0030FA11158C8BB5122017ACD9D356FE3C3D28584922EE3DCB76D10893EFE9E1DF1A75B4SBxDC" TargetMode="External"/><Relationship Id="rId27" Type="http://schemas.openxmlformats.org/officeDocument/2006/relationships/hyperlink" Target="consultantplus://offline/ref=DF8ECE2D6081FFA9ADF5278EDDFCFF38341B2641CA61F669B08F8E8AA2AC13B" TargetMode="External"/><Relationship Id="rId30" Type="http://schemas.openxmlformats.org/officeDocument/2006/relationships/hyperlink" Target="consultantplus://offline/ref=32FD75659627B34D05D452A96CA875D12341B44D6514D2B1DD13C118A09DB4E8C69502AD8B82fCy1F" TargetMode="External"/><Relationship Id="rId35" Type="http://schemas.openxmlformats.org/officeDocument/2006/relationships/hyperlink" Target="consultantplus://offline/ref=32FD75659627B34D05D452A96CA875D12341B44D6514D2B1DD13C118A09DB4E8C69502A48Df8yBF" TargetMode="External"/><Relationship Id="rId43" Type="http://schemas.openxmlformats.org/officeDocument/2006/relationships/hyperlink" Target="consultantplus://offline/ref=E5AB2B5E55DB132EB7E8520E5D34B2824BA53883E470B712C785FA45728DA82FE5C397914D92462D3B5C7604A2FC76F3CDA54BB702133EB8TEKBI" TargetMode="External"/><Relationship Id="rId48" Type="http://schemas.openxmlformats.org/officeDocument/2006/relationships/hyperlink" Target="consultantplus://offline/ref=E5AB2B5E55DB132EB7E8520E5D34B2824BA53883E470B712C785FA45728DA82FE5C397914D92462D3B5C7604A2FC76F3CDA54BB702133EB8TEKBI" TargetMode="External"/><Relationship Id="rId56" Type="http://schemas.openxmlformats.org/officeDocument/2006/relationships/hyperlink" Target="consultantplus://offline/ref=E5AB2B5E55DB132EB7E8520E5D34B2824BA53883E470B712C785FA45728DA82FE5C397914D92462D3B5C7604A2FC76F3CDA54BB702133EB8TEKBI" TargetMode="External"/><Relationship Id="rId64" Type="http://schemas.openxmlformats.org/officeDocument/2006/relationships/header" Target="header1.xml"/><Relationship Id="rId69" Type="http://schemas.openxmlformats.org/officeDocument/2006/relationships/hyperlink" Target="consultantplus://offline/ref=1A1180E4A7A60A4D8856D229BC20EE2B0FE7CC7C259881E6A2415E31354DB7C72F1CCE9405A9M0B" TargetMode="External"/><Relationship Id="rId8" Type="http://schemas.openxmlformats.org/officeDocument/2006/relationships/image" Target="media/image1.png"/><Relationship Id="rId51" Type="http://schemas.openxmlformats.org/officeDocument/2006/relationships/hyperlink" Target="consultantplus://offline/ref=E5AB2B5E55DB132EB7E8520E5D34B2824BA53883E470B712C785FA45728DA82FE5C397914D92462D3B5C7604A2FC76F3CDA54BB702133EB8TEKBI" TargetMode="External"/><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consultantplus://offline/ref=66130B5EF6DC048047B001B783ACCB12A1EE571DB6F56568642F6B5A6Fh6R9E" TargetMode="External"/><Relationship Id="rId17" Type="http://schemas.openxmlformats.org/officeDocument/2006/relationships/hyperlink" Target="consultantplus://offline/ref=E3868E4DCD59D88EAE71F0A87C7F1B91689543A91433BD3A73853F097Fu9S1H" TargetMode="External"/><Relationship Id="rId25" Type="http://schemas.openxmlformats.org/officeDocument/2006/relationships/hyperlink" Target="consultantplus://offline/ref=3477412346F632C3FDF691113524554F44EAAD33EC9C558BF4D8DA35426E89E7D71728A4568299130ER1E" TargetMode="External"/><Relationship Id="rId33" Type="http://schemas.openxmlformats.org/officeDocument/2006/relationships/hyperlink" Target="consultantplus://offline/ref=32FD75659627B34D05D452A96CA875D12341B44D6514D2B1DD13C118A09DB4E8C69502AA8Af8yAF" TargetMode="External"/><Relationship Id="rId38" Type="http://schemas.openxmlformats.org/officeDocument/2006/relationships/hyperlink" Target="http://www.consultant.ru/document/cons_doc_LAW_305424/" TargetMode="External"/><Relationship Id="rId46" Type="http://schemas.openxmlformats.org/officeDocument/2006/relationships/hyperlink" Target="consultantplus://offline/ref=E5AB2B5E55DB132EB7E8520E5D34B2824BA53883E470B712C785FA45728DA82FE5C3979244924E7C68137758E4A165F0C4A548B61DT1K9I" TargetMode="External"/><Relationship Id="rId59" Type="http://schemas.openxmlformats.org/officeDocument/2006/relationships/hyperlink" Target="consultantplus://offline/ref=E5AB2B5E55DB132EB7E8520E5D34B2824BA53883E470B712C785FA45728DA82FE5C397914D92462D3B5C7604A2FC76F3CDA54BB702133EB8TEKBI" TargetMode="External"/><Relationship Id="rId67" Type="http://schemas.openxmlformats.org/officeDocument/2006/relationships/hyperlink" Target="consultantplus://offline/ref=5CAD3E0B1C7384E09807C9FE867730EB7751DB6C17D7FA768775CD1CAA8457934335D03749s2A9K" TargetMode="External"/><Relationship Id="rId20" Type="http://schemas.openxmlformats.org/officeDocument/2006/relationships/hyperlink" Target="consultantplus://offline/ref=2E0030FA11158C8BB5122017ACD9D356FE3C3C2F594822EE3DCB76D108S9x3C" TargetMode="External"/><Relationship Id="rId41" Type="http://schemas.openxmlformats.org/officeDocument/2006/relationships/hyperlink" Target="consultantplus://offline/ref=E5AB2B5E55DB132EB7E8520E5D34B2824BA53883E470B712C785FA45728DA82FE5C397914D92462D3D5C7604A2FC76F3CDA54BB702133EB8TEKBI" TargetMode="External"/><Relationship Id="rId54" Type="http://schemas.openxmlformats.org/officeDocument/2006/relationships/hyperlink" Target="consultantplus://offline/ref=E5AB2B5E55DB132EB7E8520E5D34B2824AAC3B88EB71B712C785FA45728DA82FE5C3979644904E7C68137758E4A165F0C4A548B61DT1K9I" TargetMode="External"/><Relationship Id="rId62" Type="http://schemas.openxmlformats.org/officeDocument/2006/relationships/hyperlink" Target="consultantplus://offline/ref=E5AB2B5E55DB132EB7E8520E5D34B2824AAD398FE479B712C785FA45728DA82FE5C397914D924529395C7604A2FC76F3CDA54BB702133EB8TEKBI" TargetMode="External"/><Relationship Id="rId70" Type="http://schemas.openxmlformats.org/officeDocument/2006/relationships/hyperlink" Target="consultantplus://offline/ref=1A1180E4A7A60A4D8856D229BC20EE2B0FE7CC7C259881E6A2415E31354DB7C72F1CCE9406A9M2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C19ED-6CF0-4D68-AACA-E4E88739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17862</Words>
  <Characters>101818</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119442</CharactersWithSpaces>
  <SharedDoc>false</SharedDoc>
  <HLinks>
    <vt:vector size="408" baseType="variant">
      <vt:variant>
        <vt:i4>4456534</vt:i4>
      </vt:variant>
      <vt:variant>
        <vt:i4>201</vt:i4>
      </vt:variant>
      <vt:variant>
        <vt:i4>0</vt:i4>
      </vt:variant>
      <vt:variant>
        <vt:i4>5</vt:i4>
      </vt:variant>
      <vt:variant>
        <vt:lpwstr>consultantplus://offline/ref=1A1180E4A7A60A4D8856D229BC20EE2B0FE7CC7C259881E6A2415E31354DB7C72F1CCE9507A9M0B</vt:lpwstr>
      </vt:variant>
      <vt:variant>
        <vt:lpwstr/>
      </vt:variant>
      <vt:variant>
        <vt:i4>4456532</vt:i4>
      </vt:variant>
      <vt:variant>
        <vt:i4>198</vt:i4>
      </vt:variant>
      <vt:variant>
        <vt:i4>0</vt:i4>
      </vt:variant>
      <vt:variant>
        <vt:i4>5</vt:i4>
      </vt:variant>
      <vt:variant>
        <vt:lpwstr>consultantplus://offline/ref=1A1180E4A7A60A4D8856D229BC20EE2B0FE7CC7C259881E6A2415E31354DB7C72F1CCE9406A9M2B</vt:lpwstr>
      </vt:variant>
      <vt:variant>
        <vt:lpwstr/>
      </vt:variant>
      <vt:variant>
        <vt:i4>4456533</vt:i4>
      </vt:variant>
      <vt:variant>
        <vt:i4>195</vt:i4>
      </vt:variant>
      <vt:variant>
        <vt:i4>0</vt:i4>
      </vt:variant>
      <vt:variant>
        <vt:i4>5</vt:i4>
      </vt:variant>
      <vt:variant>
        <vt:lpwstr>consultantplus://offline/ref=1A1180E4A7A60A4D8856D229BC20EE2B0FE7CC7C259881E6A2415E31354DB7C72F1CCE9405A9M0B</vt:lpwstr>
      </vt:variant>
      <vt:variant>
        <vt:lpwstr/>
      </vt:variant>
      <vt:variant>
        <vt:i4>4456531</vt:i4>
      </vt:variant>
      <vt:variant>
        <vt:i4>192</vt:i4>
      </vt:variant>
      <vt:variant>
        <vt:i4>0</vt:i4>
      </vt:variant>
      <vt:variant>
        <vt:i4>5</vt:i4>
      </vt:variant>
      <vt:variant>
        <vt:lpwstr>consultantplus://offline/ref=1A1180E4A7A60A4D8856D229BC20EE2B0FE7CC7C259881E6A2415E31354DB7C72F1CCE9403A9M0B</vt:lpwstr>
      </vt:variant>
      <vt:variant>
        <vt:lpwstr/>
      </vt:variant>
      <vt:variant>
        <vt:i4>6029314</vt:i4>
      </vt:variant>
      <vt:variant>
        <vt:i4>189</vt:i4>
      </vt:variant>
      <vt:variant>
        <vt:i4>0</vt:i4>
      </vt:variant>
      <vt:variant>
        <vt:i4>5</vt:i4>
      </vt:variant>
      <vt:variant>
        <vt:lpwstr>consultantplus://offline/ref=5CAD3E0B1C7384E09807C9FE867730EB7751DB6C17D7FA768775CD1CAA8457934335D03749s2A9K</vt:lpwstr>
      </vt:variant>
      <vt:variant>
        <vt:lpwstr/>
      </vt:variant>
      <vt:variant>
        <vt:i4>4456541</vt:i4>
      </vt:variant>
      <vt:variant>
        <vt:i4>186</vt:i4>
      </vt:variant>
      <vt:variant>
        <vt:i4>0</vt:i4>
      </vt:variant>
      <vt:variant>
        <vt:i4>5</vt:i4>
      </vt:variant>
      <vt:variant>
        <vt:lpwstr>consultantplus://offline/ref=1A1180E4A7A60A4D8856D229BC20EE2B0FE7CC7C259881E6A2415E31354DB7C72F1CCE9803A9M2B</vt:lpwstr>
      </vt:variant>
      <vt:variant>
        <vt:lpwstr/>
      </vt:variant>
      <vt:variant>
        <vt:i4>6881391</vt:i4>
      </vt:variant>
      <vt:variant>
        <vt:i4>183</vt:i4>
      </vt:variant>
      <vt:variant>
        <vt:i4>0</vt:i4>
      </vt:variant>
      <vt:variant>
        <vt:i4>5</vt:i4>
      </vt:variant>
      <vt:variant>
        <vt:lpwstr>consultantplus://offline/ref=E5AB2B5E55DB132EB7E8520E5D34B28249A2398DE279B712C785FA45728DA82FE5C397914D92452A395C7604A2FC76F3CDA54BB702133EB8TEKBI</vt:lpwstr>
      </vt:variant>
      <vt:variant>
        <vt:lpwstr/>
      </vt:variant>
      <vt:variant>
        <vt:i4>6881341</vt:i4>
      </vt:variant>
      <vt:variant>
        <vt:i4>180</vt:i4>
      </vt:variant>
      <vt:variant>
        <vt:i4>0</vt:i4>
      </vt:variant>
      <vt:variant>
        <vt:i4>5</vt:i4>
      </vt:variant>
      <vt:variant>
        <vt:lpwstr>consultantplus://offline/ref=E5AB2B5E55DB132EB7E8520E5D34B2824AAD398FE479B712C785FA45728DA82FE5C397914D924529395C7604A2FC76F3CDA54BB702133EB8TEKBI</vt:lpwstr>
      </vt:variant>
      <vt:variant>
        <vt:lpwstr/>
      </vt:variant>
      <vt:variant>
        <vt:i4>5439490</vt:i4>
      </vt:variant>
      <vt:variant>
        <vt:i4>177</vt:i4>
      </vt:variant>
      <vt:variant>
        <vt:i4>0</vt:i4>
      </vt:variant>
      <vt:variant>
        <vt:i4>5</vt:i4>
      </vt:variant>
      <vt:variant>
        <vt:lpwstr/>
      </vt:variant>
      <vt:variant>
        <vt:lpwstr>Par22</vt:lpwstr>
      </vt:variant>
      <vt:variant>
        <vt:i4>5570562</vt:i4>
      </vt:variant>
      <vt:variant>
        <vt:i4>174</vt:i4>
      </vt:variant>
      <vt:variant>
        <vt:i4>0</vt:i4>
      </vt:variant>
      <vt:variant>
        <vt:i4>5</vt:i4>
      </vt:variant>
      <vt:variant>
        <vt:lpwstr/>
      </vt:variant>
      <vt:variant>
        <vt:lpwstr>Par48</vt:lpwstr>
      </vt:variant>
      <vt:variant>
        <vt:i4>6881335</vt:i4>
      </vt:variant>
      <vt:variant>
        <vt:i4>171</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5570562</vt:i4>
      </vt:variant>
      <vt:variant>
        <vt:i4>168</vt:i4>
      </vt:variant>
      <vt:variant>
        <vt:i4>0</vt:i4>
      </vt:variant>
      <vt:variant>
        <vt:i4>5</vt:i4>
      </vt:variant>
      <vt:variant>
        <vt:lpwstr/>
      </vt:variant>
      <vt:variant>
        <vt:lpwstr>Par48</vt:lpwstr>
      </vt:variant>
      <vt:variant>
        <vt:i4>5570562</vt:i4>
      </vt:variant>
      <vt:variant>
        <vt:i4>165</vt:i4>
      </vt:variant>
      <vt:variant>
        <vt:i4>0</vt:i4>
      </vt:variant>
      <vt:variant>
        <vt:i4>5</vt:i4>
      </vt:variant>
      <vt:variant>
        <vt:lpwstr/>
      </vt:variant>
      <vt:variant>
        <vt:lpwstr>Par44</vt:lpwstr>
      </vt:variant>
      <vt:variant>
        <vt:i4>6881335</vt:i4>
      </vt:variant>
      <vt:variant>
        <vt:i4>162</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159</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156</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153</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150</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6881379</vt:i4>
      </vt:variant>
      <vt:variant>
        <vt:i4>147</vt:i4>
      </vt:variant>
      <vt:variant>
        <vt:i4>0</vt:i4>
      </vt:variant>
      <vt:variant>
        <vt:i4>5</vt:i4>
      </vt:variant>
      <vt:variant>
        <vt:lpwstr>consultantplus://offline/ref=E5AB2B5E55DB132EB7E8520E5D34B28249AD3C83EB71B712C785FA45728DA82FE5C397914D9245213F5C7604A2FC76F3CDA54BB702133EB8TEKBI</vt:lpwstr>
      </vt:variant>
      <vt:variant>
        <vt:lpwstr/>
      </vt:variant>
      <vt:variant>
        <vt:i4>720906</vt:i4>
      </vt:variant>
      <vt:variant>
        <vt:i4>144</vt:i4>
      </vt:variant>
      <vt:variant>
        <vt:i4>0</vt:i4>
      </vt:variant>
      <vt:variant>
        <vt:i4>5</vt:i4>
      </vt:variant>
      <vt:variant>
        <vt:lpwstr>consultantplus://offline/ref=E5AB2B5E55DB132EB7E8520E5D34B2824AAC3B88EB71B712C785FA45728DA82FE5C3979644904E7C68137758E4A165F0C4A548B61DT1K9I</vt:lpwstr>
      </vt:variant>
      <vt:variant>
        <vt:lpwstr/>
      </vt:variant>
      <vt:variant>
        <vt:i4>6881342</vt:i4>
      </vt:variant>
      <vt:variant>
        <vt:i4>141</vt:i4>
      </vt:variant>
      <vt:variant>
        <vt:i4>0</vt:i4>
      </vt:variant>
      <vt:variant>
        <vt:i4>5</vt:i4>
      </vt:variant>
      <vt:variant>
        <vt:lpwstr>consultantplus://offline/ref=E5AB2B5E55DB132EB7E8520E5D34B2824BA53E8FE778B712C785FA45728DA82FE5C397914D934D293F5C7604A2FC76F3CDA54BB702133EB8TEKBI</vt:lpwstr>
      </vt:variant>
      <vt:variant>
        <vt:lpwstr/>
      </vt:variant>
      <vt:variant>
        <vt:i4>3932219</vt:i4>
      </vt:variant>
      <vt:variant>
        <vt:i4>138</vt:i4>
      </vt:variant>
      <vt:variant>
        <vt:i4>0</vt:i4>
      </vt:variant>
      <vt:variant>
        <vt:i4>5</vt:i4>
      </vt:variant>
      <vt:variant>
        <vt:lpwstr>consultantplus://offline/ref=E5AB2B5E55DB132EB7E8520E5D34B2824BA53883E470B712C785FA45728DA82FE5C39799459911797D022F57EEB77AF0DBB94AB7T1K4I</vt:lpwstr>
      </vt:variant>
      <vt:variant>
        <vt:lpwstr/>
      </vt:variant>
      <vt:variant>
        <vt:i4>6881335</vt:i4>
      </vt:variant>
      <vt:variant>
        <vt:i4>135</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132</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129</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6881335</vt:i4>
      </vt:variant>
      <vt:variant>
        <vt:i4>126</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6881329</vt:i4>
      </vt:variant>
      <vt:variant>
        <vt:i4>123</vt:i4>
      </vt:variant>
      <vt:variant>
        <vt:i4>0</vt:i4>
      </vt:variant>
      <vt:variant>
        <vt:i4>5</vt:i4>
      </vt:variant>
      <vt:variant>
        <vt:lpwstr>consultantplus://offline/ref=E5AB2B5E55DB132EB7E8520E5D34B2824BA53883E470B712C785FA45728DA82FE5C397914D92462D3D5C7604A2FC76F3CDA54BB702133EB8TEKBI</vt:lpwstr>
      </vt:variant>
      <vt:variant>
        <vt:lpwstr/>
      </vt:variant>
      <vt:variant>
        <vt:i4>720991</vt:i4>
      </vt:variant>
      <vt:variant>
        <vt:i4>120</vt:i4>
      </vt:variant>
      <vt:variant>
        <vt:i4>0</vt:i4>
      </vt:variant>
      <vt:variant>
        <vt:i4>5</vt:i4>
      </vt:variant>
      <vt:variant>
        <vt:lpwstr>consultantplus://offline/ref=E5AB2B5E55DB132EB7E8520E5D34B2824BA53883E470B712C785FA45728DA82FE5C3979244924E7C68137758E4A165F0C4A548B61DT1K9I</vt:lpwstr>
      </vt:variant>
      <vt:variant>
        <vt:lpwstr/>
      </vt:variant>
      <vt:variant>
        <vt:i4>6881329</vt:i4>
      </vt:variant>
      <vt:variant>
        <vt:i4>117</vt:i4>
      </vt:variant>
      <vt:variant>
        <vt:i4>0</vt:i4>
      </vt:variant>
      <vt:variant>
        <vt:i4>5</vt:i4>
      </vt:variant>
      <vt:variant>
        <vt:lpwstr>consultantplus://offline/ref=E5AB2B5E55DB132EB7E8520E5D34B2824BA53883E470B712C785FA45728DA82FE5C397914D92462D3D5C7604A2FC76F3CDA54BB702133EB8TEKBI</vt:lpwstr>
      </vt:variant>
      <vt:variant>
        <vt:lpwstr/>
      </vt:variant>
      <vt:variant>
        <vt:i4>6881329</vt:i4>
      </vt:variant>
      <vt:variant>
        <vt:i4>114</vt:i4>
      </vt:variant>
      <vt:variant>
        <vt:i4>0</vt:i4>
      </vt:variant>
      <vt:variant>
        <vt:i4>5</vt:i4>
      </vt:variant>
      <vt:variant>
        <vt:lpwstr>consultantplus://offline/ref=E5AB2B5E55DB132EB7E8520E5D34B2824BA53883E470B712C785FA45728DA82FE5C397914D92462D3D5C7604A2FC76F3CDA54BB702133EB8TEKBI</vt:lpwstr>
      </vt:variant>
      <vt:variant>
        <vt:lpwstr/>
      </vt:variant>
      <vt:variant>
        <vt:i4>6881335</vt:i4>
      </vt:variant>
      <vt:variant>
        <vt:i4>111</vt:i4>
      </vt:variant>
      <vt:variant>
        <vt:i4>0</vt:i4>
      </vt:variant>
      <vt:variant>
        <vt:i4>5</vt:i4>
      </vt:variant>
      <vt:variant>
        <vt:lpwstr>consultantplus://offline/ref=E5AB2B5E55DB132EB7E8520E5D34B2824BA53883E470B712C785FA45728DA82FE5C397914D92462D3B5C7604A2FC76F3CDA54BB702133EB8TEKBI</vt:lpwstr>
      </vt:variant>
      <vt:variant>
        <vt:lpwstr/>
      </vt:variant>
      <vt:variant>
        <vt:i4>6881329</vt:i4>
      </vt:variant>
      <vt:variant>
        <vt:i4>108</vt:i4>
      </vt:variant>
      <vt:variant>
        <vt:i4>0</vt:i4>
      </vt:variant>
      <vt:variant>
        <vt:i4>5</vt:i4>
      </vt:variant>
      <vt:variant>
        <vt:lpwstr>consultantplus://offline/ref=E5AB2B5E55DB132EB7E8520E5D34B2824BA53883E470B712C785FA45728DA82FE5C397914D92462D3D5C7604A2FC76F3CDA54BB702133EB8TEKBI</vt:lpwstr>
      </vt:variant>
      <vt:variant>
        <vt:lpwstr/>
      </vt:variant>
      <vt:variant>
        <vt:i4>6881329</vt:i4>
      </vt:variant>
      <vt:variant>
        <vt:i4>105</vt:i4>
      </vt:variant>
      <vt:variant>
        <vt:i4>0</vt:i4>
      </vt:variant>
      <vt:variant>
        <vt:i4>5</vt:i4>
      </vt:variant>
      <vt:variant>
        <vt:lpwstr>consultantplus://offline/ref=E5AB2B5E55DB132EB7E8520E5D34B2824BA53883E470B712C785FA45728DA82FE5C397914D92462D3D5C7604A2FC76F3CDA54BB702133EB8TEKBI</vt:lpwstr>
      </vt:variant>
      <vt:variant>
        <vt:lpwstr/>
      </vt:variant>
      <vt:variant>
        <vt:i4>720982</vt:i4>
      </vt:variant>
      <vt:variant>
        <vt:i4>102</vt:i4>
      </vt:variant>
      <vt:variant>
        <vt:i4>0</vt:i4>
      </vt:variant>
      <vt:variant>
        <vt:i4>5</vt:i4>
      </vt:variant>
      <vt:variant>
        <vt:lpwstr>consultantplus://offline/ref=E5AB2B5E55DB132EB7E8520E5D34B2824BA53883E470B712C785FA45728DA82FE5C3979249964E7C68137758E4A165F0C4A548B61DT1K9I</vt:lpwstr>
      </vt:variant>
      <vt:variant>
        <vt:lpwstr/>
      </vt:variant>
      <vt:variant>
        <vt:i4>393282</vt:i4>
      </vt:variant>
      <vt:variant>
        <vt:i4>99</vt:i4>
      </vt:variant>
      <vt:variant>
        <vt:i4>0</vt:i4>
      </vt:variant>
      <vt:variant>
        <vt:i4>5</vt:i4>
      </vt:variant>
      <vt:variant>
        <vt:lpwstr/>
      </vt:variant>
      <vt:variant>
        <vt:lpwstr>P224</vt:lpwstr>
      </vt:variant>
      <vt:variant>
        <vt:i4>2293814</vt:i4>
      </vt:variant>
      <vt:variant>
        <vt:i4>96</vt:i4>
      </vt:variant>
      <vt:variant>
        <vt:i4>0</vt:i4>
      </vt:variant>
      <vt:variant>
        <vt:i4>5</vt:i4>
      </vt:variant>
      <vt:variant>
        <vt:lpwstr>consultantplus://offline/ref=900679674D828067CA7C9408FAF7E6BB2CE5F834EAEAE3784407A0A1F78AF7944CDF4EE54BDC3071GB43D</vt:lpwstr>
      </vt:variant>
      <vt:variant>
        <vt:lpwstr/>
      </vt:variant>
      <vt:variant>
        <vt:i4>393283</vt:i4>
      </vt:variant>
      <vt:variant>
        <vt:i4>93</vt:i4>
      </vt:variant>
      <vt:variant>
        <vt:i4>0</vt:i4>
      </vt:variant>
      <vt:variant>
        <vt:i4>5</vt:i4>
      </vt:variant>
      <vt:variant>
        <vt:lpwstr/>
      </vt:variant>
      <vt:variant>
        <vt:lpwstr>P432</vt:lpwstr>
      </vt:variant>
      <vt:variant>
        <vt:i4>6291487</vt:i4>
      </vt:variant>
      <vt:variant>
        <vt:i4>90</vt:i4>
      </vt:variant>
      <vt:variant>
        <vt:i4>0</vt:i4>
      </vt:variant>
      <vt:variant>
        <vt:i4>5</vt:i4>
      </vt:variant>
      <vt:variant>
        <vt:lpwstr>http://www.consultant.ru/document/cons_doc_LAW_305424/</vt:lpwstr>
      </vt:variant>
      <vt:variant>
        <vt:lpwstr>dst100009</vt:lpwstr>
      </vt:variant>
      <vt:variant>
        <vt:i4>1245266</vt:i4>
      </vt:variant>
      <vt:variant>
        <vt:i4>87</vt:i4>
      </vt:variant>
      <vt:variant>
        <vt:i4>0</vt:i4>
      </vt:variant>
      <vt:variant>
        <vt:i4>5</vt:i4>
      </vt:variant>
      <vt:variant>
        <vt:lpwstr>consultantplus://offline/ref=92CD669FA49A9175F53182E10BECD81BCCADAD276E80EEA1DBC2E413A25D0AC74BD36278C3770EF</vt:lpwstr>
      </vt:variant>
      <vt:variant>
        <vt:lpwstr/>
      </vt:variant>
      <vt:variant>
        <vt:i4>2228286</vt:i4>
      </vt:variant>
      <vt:variant>
        <vt:i4>84</vt:i4>
      </vt:variant>
      <vt:variant>
        <vt:i4>0</vt:i4>
      </vt:variant>
      <vt:variant>
        <vt:i4>5</vt:i4>
      </vt:variant>
      <vt:variant>
        <vt:lpwstr>consultantplus://offline/ref=92CD669FA49A9175F53182E10BECD81BCFA4AD236D84EEA1DBC2E413A25D0AC74BD3627CCB7B046B770CF</vt:lpwstr>
      </vt:variant>
      <vt:variant>
        <vt:lpwstr/>
      </vt:variant>
      <vt:variant>
        <vt:i4>655449</vt:i4>
      </vt:variant>
      <vt:variant>
        <vt:i4>81</vt:i4>
      </vt:variant>
      <vt:variant>
        <vt:i4>0</vt:i4>
      </vt:variant>
      <vt:variant>
        <vt:i4>5</vt:i4>
      </vt:variant>
      <vt:variant>
        <vt:lpwstr>consultantplus://offline/ref=32FD75659627B34D05D452A96CA875D12341B44D6514D2B1DD13C118A09DB4E8C69502A48Df8yBF</vt:lpwstr>
      </vt:variant>
      <vt:variant>
        <vt:lpwstr/>
      </vt:variant>
      <vt:variant>
        <vt:i4>655441</vt:i4>
      </vt:variant>
      <vt:variant>
        <vt:i4>78</vt:i4>
      </vt:variant>
      <vt:variant>
        <vt:i4>0</vt:i4>
      </vt:variant>
      <vt:variant>
        <vt:i4>5</vt:i4>
      </vt:variant>
      <vt:variant>
        <vt:lpwstr>consultantplus://offline/ref=32FD75659627B34D05D452A96CA875D12341B44D6514D2B1DD13C118A09DB4E8C69502AA89f8yBF</vt:lpwstr>
      </vt:variant>
      <vt:variant>
        <vt:lpwstr/>
      </vt:variant>
      <vt:variant>
        <vt:i4>655370</vt:i4>
      </vt:variant>
      <vt:variant>
        <vt:i4>75</vt:i4>
      </vt:variant>
      <vt:variant>
        <vt:i4>0</vt:i4>
      </vt:variant>
      <vt:variant>
        <vt:i4>5</vt:i4>
      </vt:variant>
      <vt:variant>
        <vt:lpwstr>consultantplus://offline/ref=32FD75659627B34D05D452A96CA875D12341B44D6514D2B1DD13C118A09DB4E8C69502AA8Af8yAF</vt:lpwstr>
      </vt:variant>
      <vt:variant>
        <vt:lpwstr/>
      </vt:variant>
      <vt:variant>
        <vt:i4>655443</vt:i4>
      </vt:variant>
      <vt:variant>
        <vt:i4>72</vt:i4>
      </vt:variant>
      <vt:variant>
        <vt:i4>0</vt:i4>
      </vt:variant>
      <vt:variant>
        <vt:i4>5</vt:i4>
      </vt:variant>
      <vt:variant>
        <vt:lpwstr>consultantplus://offline/ref=32FD75659627B34D05D452A96CA875D12341B44D6514D2B1DD13C118A09DB4E8C69502AA8Af8y8F</vt:lpwstr>
      </vt:variant>
      <vt:variant>
        <vt:lpwstr/>
      </vt:variant>
      <vt:variant>
        <vt:i4>655446</vt:i4>
      </vt:variant>
      <vt:variant>
        <vt:i4>69</vt:i4>
      </vt:variant>
      <vt:variant>
        <vt:i4>0</vt:i4>
      </vt:variant>
      <vt:variant>
        <vt:i4>5</vt:i4>
      </vt:variant>
      <vt:variant>
        <vt:lpwstr>consultantplus://offline/ref=32FD75659627B34D05D452A96CA875D12341B44D6514D2B1DD13C118A09DB4E8C69502AA8Ef8y9F</vt:lpwstr>
      </vt:variant>
      <vt:variant>
        <vt:lpwstr/>
      </vt:variant>
      <vt:variant>
        <vt:i4>3276853</vt:i4>
      </vt:variant>
      <vt:variant>
        <vt:i4>66</vt:i4>
      </vt:variant>
      <vt:variant>
        <vt:i4>0</vt:i4>
      </vt:variant>
      <vt:variant>
        <vt:i4>5</vt:i4>
      </vt:variant>
      <vt:variant>
        <vt:lpwstr>consultantplus://offline/ref=32FD75659627B34D05D452A96CA875D12341B44D6514D2B1DD13C118A09DB4E8C69502AD8B82fCy1F</vt:lpwstr>
      </vt:variant>
      <vt:variant>
        <vt:lpwstr/>
      </vt:variant>
      <vt:variant>
        <vt:i4>655364</vt:i4>
      </vt:variant>
      <vt:variant>
        <vt:i4>63</vt:i4>
      </vt:variant>
      <vt:variant>
        <vt:i4>0</vt:i4>
      </vt:variant>
      <vt:variant>
        <vt:i4>5</vt:i4>
      </vt:variant>
      <vt:variant>
        <vt:lpwstr>consultantplus://offline/ref=32FD75659627B34D05D452A96CA875D12341B44D6514D2B1DD13C118A09DB4E8C69502A983f8yEF</vt:lpwstr>
      </vt:variant>
      <vt:variant>
        <vt:lpwstr/>
      </vt:variant>
      <vt:variant>
        <vt:i4>2818144</vt:i4>
      </vt:variant>
      <vt:variant>
        <vt:i4>60</vt:i4>
      </vt:variant>
      <vt:variant>
        <vt:i4>0</vt:i4>
      </vt:variant>
      <vt:variant>
        <vt:i4>5</vt:i4>
      </vt:variant>
      <vt:variant>
        <vt:lpwstr>consultantplus://offline/ref=DF8ECE2D6081FFA9ADF5278EDDFCFF3834162048C363F669B08F8E8AA2C3F1F19233B022A41FB</vt:lpwstr>
      </vt:variant>
      <vt:variant>
        <vt:lpwstr/>
      </vt:variant>
      <vt:variant>
        <vt:i4>1179737</vt:i4>
      </vt:variant>
      <vt:variant>
        <vt:i4>57</vt:i4>
      </vt:variant>
      <vt:variant>
        <vt:i4>0</vt:i4>
      </vt:variant>
      <vt:variant>
        <vt:i4>5</vt:i4>
      </vt:variant>
      <vt:variant>
        <vt:lpwstr>consultantplus://offline/ref=DF8ECE2D6081FFA9ADF5278EDDFCFF38341B2641CA61F669B08F8E8AA2AC13B</vt:lpwstr>
      </vt:variant>
      <vt:variant>
        <vt:lpwstr/>
      </vt:variant>
      <vt:variant>
        <vt:i4>70583387</vt:i4>
      </vt:variant>
      <vt:variant>
        <vt:i4>54</vt:i4>
      </vt:variant>
      <vt:variant>
        <vt:i4>0</vt:i4>
      </vt:variant>
      <vt:variant>
        <vt:i4>5</vt:i4>
      </vt:variant>
      <vt:variant>
        <vt:lpwstr>R:\ХОРОШИЛОВА\от триппель\РЕГЛАМЕНТЫ В ВИДЕ ПРИКАЗОВ АГЕНТСТВА_КОЧЕТКОВА\РЕГЛАМЕНТЫ\сервитут\Издан\Административ регламент (без публичного сервитута).docx</vt:lpwstr>
      </vt:variant>
      <vt:variant>
        <vt:lpwstr>P394</vt:lpwstr>
      </vt:variant>
      <vt:variant>
        <vt:i4>3145827</vt:i4>
      </vt:variant>
      <vt:variant>
        <vt:i4>51</vt:i4>
      </vt:variant>
      <vt:variant>
        <vt:i4>0</vt:i4>
      </vt:variant>
      <vt:variant>
        <vt:i4>5</vt:i4>
      </vt:variant>
      <vt:variant>
        <vt:lpwstr>consultantplus://offline/ref=3477412346F632C3FDF691113524554F44EAAD33EC9C558BF4D8DA35426E89E7D71728A4568299130ER1E</vt:lpwstr>
      </vt:variant>
      <vt:variant>
        <vt:lpwstr/>
      </vt:variant>
      <vt:variant>
        <vt:i4>1179732</vt:i4>
      </vt:variant>
      <vt:variant>
        <vt:i4>48</vt:i4>
      </vt:variant>
      <vt:variant>
        <vt:i4>0</vt:i4>
      </vt:variant>
      <vt:variant>
        <vt:i4>5</vt:i4>
      </vt:variant>
      <vt:variant>
        <vt:lpwstr>consultantplus://offline/ref=2E0030FA11158C8BB5122017ACD9D356FE3C3D28584922EE3DCB76D10893EFE9E1DF1A74B6SBxDC</vt:lpwstr>
      </vt:variant>
      <vt:variant>
        <vt:lpwstr/>
      </vt:variant>
      <vt:variant>
        <vt:i4>1179734</vt:i4>
      </vt:variant>
      <vt:variant>
        <vt:i4>45</vt:i4>
      </vt:variant>
      <vt:variant>
        <vt:i4>0</vt:i4>
      </vt:variant>
      <vt:variant>
        <vt:i4>5</vt:i4>
      </vt:variant>
      <vt:variant>
        <vt:lpwstr>consultantplus://offline/ref=2E0030FA11158C8BB5122017ACD9D356FE3C3D28584922EE3DCB76D10893EFE9E1DF1A75B7SBxFC</vt:lpwstr>
      </vt:variant>
      <vt:variant>
        <vt:lpwstr/>
      </vt:variant>
      <vt:variant>
        <vt:i4>1179735</vt:i4>
      </vt:variant>
      <vt:variant>
        <vt:i4>42</vt:i4>
      </vt:variant>
      <vt:variant>
        <vt:i4>0</vt:i4>
      </vt:variant>
      <vt:variant>
        <vt:i4>5</vt:i4>
      </vt:variant>
      <vt:variant>
        <vt:lpwstr>consultantplus://offline/ref=2E0030FA11158C8BB5122017ACD9D356FE3C3D28584922EE3DCB76D10893EFE9E1DF1A75B4SBxDC</vt:lpwstr>
      </vt:variant>
      <vt:variant>
        <vt:lpwstr/>
      </vt:variant>
      <vt:variant>
        <vt:i4>1179729</vt:i4>
      </vt:variant>
      <vt:variant>
        <vt:i4>39</vt:i4>
      </vt:variant>
      <vt:variant>
        <vt:i4>0</vt:i4>
      </vt:variant>
      <vt:variant>
        <vt:i4>5</vt:i4>
      </vt:variant>
      <vt:variant>
        <vt:lpwstr>consultantplus://offline/ref=2E0030FA11158C8BB5122017ACD9D356FE3C3D28584922EE3DCB76D10893EFE9E1DF1A75B2SBxDC</vt:lpwstr>
      </vt:variant>
      <vt:variant>
        <vt:lpwstr/>
      </vt:variant>
      <vt:variant>
        <vt:i4>5111897</vt:i4>
      </vt:variant>
      <vt:variant>
        <vt:i4>36</vt:i4>
      </vt:variant>
      <vt:variant>
        <vt:i4>0</vt:i4>
      </vt:variant>
      <vt:variant>
        <vt:i4>5</vt:i4>
      </vt:variant>
      <vt:variant>
        <vt:lpwstr>consultantplus://offline/ref=2E0030FA11158C8BB5122017ACD9D356FE3C3C2F594822EE3DCB76D108S9x3C</vt:lpwstr>
      </vt:variant>
      <vt:variant>
        <vt:lpwstr/>
      </vt:variant>
      <vt:variant>
        <vt:i4>7929907</vt:i4>
      </vt:variant>
      <vt:variant>
        <vt:i4>33</vt:i4>
      </vt:variant>
      <vt:variant>
        <vt:i4>0</vt:i4>
      </vt:variant>
      <vt:variant>
        <vt:i4>5</vt:i4>
      </vt:variant>
      <vt:variant>
        <vt:lpwstr>consultantplus://offline/ref=E3868E4DCD59D88EAE71EEA56A13449E6A9919A51038B16B2FD6395E20C1F231BF03E9E00D78E356A5913FC6u0S1H</vt:lpwstr>
      </vt:variant>
      <vt:variant>
        <vt:lpwstr/>
      </vt:variant>
      <vt:variant>
        <vt:i4>1704024</vt:i4>
      </vt:variant>
      <vt:variant>
        <vt:i4>30</vt:i4>
      </vt:variant>
      <vt:variant>
        <vt:i4>0</vt:i4>
      </vt:variant>
      <vt:variant>
        <vt:i4>5</vt:i4>
      </vt:variant>
      <vt:variant>
        <vt:lpwstr>consultantplus://offline/ref=E3868E4DCD59D88EAE71F0A87C7F1B91689743A81938BD3A73853F097Fu9S1H</vt:lpwstr>
      </vt:variant>
      <vt:variant>
        <vt:lpwstr/>
      </vt:variant>
      <vt:variant>
        <vt:i4>1704029</vt:i4>
      </vt:variant>
      <vt:variant>
        <vt:i4>27</vt:i4>
      </vt:variant>
      <vt:variant>
        <vt:i4>0</vt:i4>
      </vt:variant>
      <vt:variant>
        <vt:i4>5</vt:i4>
      </vt:variant>
      <vt:variant>
        <vt:lpwstr>consultantplus://offline/ref=E3868E4DCD59D88EAE71F0A87C7F1B91689543A91433BD3A73853F097Fu9S1H</vt:lpwstr>
      </vt:variant>
      <vt:variant>
        <vt:lpwstr/>
      </vt:variant>
      <vt:variant>
        <vt:i4>1179660</vt:i4>
      </vt:variant>
      <vt:variant>
        <vt:i4>24</vt:i4>
      </vt:variant>
      <vt:variant>
        <vt:i4>0</vt:i4>
      </vt:variant>
      <vt:variant>
        <vt:i4>5</vt:i4>
      </vt:variant>
      <vt:variant>
        <vt:lpwstr>consultantplus://offline/ref=DF8ECE2D6081FFA9ADF5278EDDFCFF3834162141C46BF669B08F8E8AA2AC13B</vt:lpwstr>
      </vt:variant>
      <vt:variant>
        <vt:lpwstr/>
      </vt:variant>
      <vt:variant>
        <vt:i4>589917</vt:i4>
      </vt:variant>
      <vt:variant>
        <vt:i4>21</vt:i4>
      </vt:variant>
      <vt:variant>
        <vt:i4>0</vt:i4>
      </vt:variant>
      <vt:variant>
        <vt:i4>5</vt:i4>
      </vt:variant>
      <vt:variant>
        <vt:lpwstr>consultantplus://offline/ref=66130B5EF6DC048047B001B783ACCB12A1E15717B9FB6568642F6B5A6Fh6R9E</vt:lpwstr>
      </vt:variant>
      <vt:variant>
        <vt:lpwstr/>
      </vt:variant>
      <vt:variant>
        <vt:i4>589826</vt:i4>
      </vt:variant>
      <vt:variant>
        <vt:i4>18</vt:i4>
      </vt:variant>
      <vt:variant>
        <vt:i4>0</vt:i4>
      </vt:variant>
      <vt:variant>
        <vt:i4>5</vt:i4>
      </vt:variant>
      <vt:variant>
        <vt:lpwstr>consultantplus://offline/ref=66130B5EF6DC048047B001B783ACCB12A1EE511CBDFF6568642F6B5A6Fh6R9E</vt:lpwstr>
      </vt:variant>
      <vt:variant>
        <vt:lpwstr/>
      </vt:variant>
      <vt:variant>
        <vt:i4>4849674</vt:i4>
      </vt:variant>
      <vt:variant>
        <vt:i4>15</vt:i4>
      </vt:variant>
      <vt:variant>
        <vt:i4>0</vt:i4>
      </vt:variant>
      <vt:variant>
        <vt:i4>5</vt:i4>
      </vt:variant>
      <vt:variant>
        <vt:lpwstr>consultantplus://offline/ref=7C8C292EBE54879D9BCCFD9D10D2F684A8D39E78235CDBBF7113CFB36AHFLFF</vt:lpwstr>
      </vt:variant>
      <vt:variant>
        <vt:lpwstr/>
      </vt:variant>
      <vt:variant>
        <vt:i4>589826</vt:i4>
      </vt:variant>
      <vt:variant>
        <vt:i4>12</vt:i4>
      </vt:variant>
      <vt:variant>
        <vt:i4>0</vt:i4>
      </vt:variant>
      <vt:variant>
        <vt:i4>5</vt:i4>
      </vt:variant>
      <vt:variant>
        <vt:lpwstr>consultantplus://offline/ref=66130B5EF6DC048047B001B783ACCB12A1EE571DB6F56568642F6B5A6Fh6R9E</vt:lpwstr>
      </vt:variant>
      <vt:variant>
        <vt:lpwstr/>
      </vt:variant>
      <vt:variant>
        <vt:i4>8192061</vt:i4>
      </vt:variant>
      <vt:variant>
        <vt:i4>9</vt:i4>
      </vt:variant>
      <vt:variant>
        <vt:i4>0</vt:i4>
      </vt:variant>
      <vt:variant>
        <vt:i4>5</vt:i4>
      </vt:variant>
      <vt:variant>
        <vt:lpwstr>consultantplus://offline/ref=DF8ECE2D6081FFA9ADF5278EDDFCFF3834162048C363F669B08F8E8AA2C3F1F19233B0274C2338C0A31AB</vt:lpwstr>
      </vt:variant>
      <vt:variant>
        <vt:lpwstr/>
      </vt:variant>
      <vt:variant>
        <vt:i4>6684735</vt:i4>
      </vt:variant>
      <vt:variant>
        <vt:i4>6</vt:i4>
      </vt:variant>
      <vt:variant>
        <vt:i4>0</vt:i4>
      </vt:variant>
      <vt:variant>
        <vt:i4>5</vt:i4>
      </vt:variant>
      <vt:variant>
        <vt:lpwstr>consultantplus://offline/ref=1B17E6D19D329777167E36A71F742C0C0297F6D0FD14509D2FBD088069A64875022A12F3374FE1D3Z5kAI</vt:lpwstr>
      </vt:variant>
      <vt:variant>
        <vt:lpwstr/>
      </vt:variant>
      <vt:variant>
        <vt:i4>3342448</vt:i4>
      </vt:variant>
      <vt:variant>
        <vt:i4>3</vt:i4>
      </vt:variant>
      <vt:variant>
        <vt:i4>0</vt:i4>
      </vt:variant>
      <vt:variant>
        <vt:i4>5</vt:i4>
      </vt:variant>
      <vt:variant>
        <vt:lpwstr/>
      </vt:variant>
      <vt:variant>
        <vt:lpwstr>P38</vt:lpwstr>
      </vt:variant>
      <vt:variant>
        <vt:i4>196612</vt:i4>
      </vt:variant>
      <vt:variant>
        <vt:i4>0</vt:i4>
      </vt:variant>
      <vt:variant>
        <vt:i4>0</vt:i4>
      </vt:variant>
      <vt:variant>
        <vt:i4>5</vt:i4>
      </vt:variant>
      <vt:variant>
        <vt:lpwstr>consultantplus://offline/ref=8ED7E60B360FD343B3B9F8AA7C4E240854626D204A62684CC794E0D58Aw1AFI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 Хорошилова</dc:creator>
  <cp:lastModifiedBy>Admin</cp:lastModifiedBy>
  <cp:revision>2</cp:revision>
  <cp:lastPrinted>2021-12-28T04:12:00Z</cp:lastPrinted>
  <dcterms:created xsi:type="dcterms:W3CDTF">2022-10-05T03:00:00Z</dcterms:created>
  <dcterms:modified xsi:type="dcterms:W3CDTF">2022-10-05T03:00:00Z</dcterms:modified>
</cp:coreProperties>
</file>